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609D" w14:textId="77777777" w:rsidR="009F5AFC" w:rsidRDefault="003C5097">
      <w:pPr>
        <w:pStyle w:val="TOC1"/>
        <w:rPr>
          <w:rFonts w:asciiTheme="minorHAnsi" w:eastAsiaTheme="minorEastAsia" w:hAnsiTheme="minorHAnsi" w:cstheme="minorBidi"/>
          <w:b w:val="0"/>
          <w:sz w:val="24"/>
          <w:szCs w:val="24"/>
          <w:lang w:eastAsia="ja-JP"/>
        </w:rPr>
      </w:pPr>
      <w:r>
        <w:rPr>
          <w:sz w:val="24"/>
          <w:szCs w:val="24"/>
        </w:rPr>
        <w:fldChar w:fldCharType="begin"/>
      </w:r>
      <w:r w:rsidRPr="00FF0273">
        <w:instrText xml:space="preserve"> TOC \o "1-2" \p " " </w:instrText>
      </w:r>
      <w:r>
        <w:rPr>
          <w:sz w:val="24"/>
          <w:szCs w:val="24"/>
        </w:rPr>
        <w:fldChar w:fldCharType="separate"/>
      </w:r>
      <w:r w:rsidR="009F5AFC">
        <w:t xml:space="preserve">Introduction </w:t>
      </w:r>
      <w:r w:rsidR="009F5AFC">
        <w:fldChar w:fldCharType="begin"/>
      </w:r>
      <w:r w:rsidR="009F5AFC">
        <w:instrText xml:space="preserve"> PAGEREF _Toc261804911 \h </w:instrText>
      </w:r>
      <w:r w:rsidR="009F5AFC">
        <w:fldChar w:fldCharType="separate"/>
      </w:r>
      <w:r w:rsidR="00CB7F31">
        <w:t>1</w:t>
      </w:r>
      <w:r w:rsidR="009F5AFC">
        <w:fldChar w:fldCharType="end"/>
      </w:r>
    </w:p>
    <w:p w14:paraId="68C34B36" w14:textId="77777777" w:rsidR="009F5AFC" w:rsidRDefault="009F5AFC">
      <w:pPr>
        <w:pStyle w:val="TOC2"/>
        <w:rPr>
          <w:rFonts w:asciiTheme="minorHAnsi" w:eastAsiaTheme="minorEastAsia" w:hAnsiTheme="minorHAnsi" w:cstheme="minorBidi"/>
          <w:sz w:val="24"/>
          <w:lang w:eastAsia="ja-JP"/>
        </w:rPr>
      </w:pPr>
      <w:r>
        <w:t xml:space="preserve">Definition </w:t>
      </w:r>
      <w:r>
        <w:fldChar w:fldCharType="begin"/>
      </w:r>
      <w:r>
        <w:instrText xml:space="preserve"> PAGEREF _Toc261804912 \h </w:instrText>
      </w:r>
      <w:r>
        <w:fldChar w:fldCharType="separate"/>
      </w:r>
      <w:r w:rsidR="00CB7F31">
        <w:t>1</w:t>
      </w:r>
      <w:r>
        <w:fldChar w:fldCharType="end"/>
      </w:r>
    </w:p>
    <w:p w14:paraId="27295134" w14:textId="77777777" w:rsidR="009F5AFC" w:rsidRDefault="009F5AFC">
      <w:pPr>
        <w:pStyle w:val="TOC2"/>
        <w:rPr>
          <w:rFonts w:asciiTheme="minorHAnsi" w:eastAsiaTheme="minorEastAsia" w:hAnsiTheme="minorHAnsi" w:cstheme="minorBidi"/>
          <w:sz w:val="24"/>
          <w:lang w:eastAsia="ja-JP"/>
        </w:rPr>
      </w:pPr>
      <w:r>
        <w:t xml:space="preserve">Degradation </w:t>
      </w:r>
      <w:r>
        <w:fldChar w:fldCharType="begin"/>
      </w:r>
      <w:r>
        <w:instrText xml:space="preserve"> PAGEREF _Toc261804913 \h </w:instrText>
      </w:r>
      <w:r>
        <w:fldChar w:fldCharType="separate"/>
      </w:r>
      <w:r w:rsidR="00CB7F31">
        <w:t>1</w:t>
      </w:r>
      <w:r>
        <w:fldChar w:fldCharType="end"/>
      </w:r>
    </w:p>
    <w:p w14:paraId="771CF1A8" w14:textId="77777777" w:rsidR="009F5AFC" w:rsidRDefault="009F5AFC">
      <w:pPr>
        <w:pStyle w:val="TOC2"/>
        <w:rPr>
          <w:rFonts w:asciiTheme="minorHAnsi" w:eastAsiaTheme="minorEastAsia" w:hAnsiTheme="minorHAnsi" w:cstheme="minorBidi"/>
          <w:sz w:val="24"/>
          <w:lang w:eastAsia="ja-JP"/>
        </w:rPr>
      </w:pPr>
      <w:r>
        <w:t xml:space="preserve">Benefits </w:t>
      </w:r>
      <w:r>
        <w:fldChar w:fldCharType="begin"/>
      </w:r>
      <w:r>
        <w:instrText xml:space="preserve"> PAGEREF _Toc261804914 \h </w:instrText>
      </w:r>
      <w:r>
        <w:fldChar w:fldCharType="separate"/>
      </w:r>
      <w:r w:rsidR="00CB7F31">
        <w:t>1</w:t>
      </w:r>
      <w:r>
        <w:fldChar w:fldCharType="end"/>
      </w:r>
    </w:p>
    <w:p w14:paraId="2C6FBBF5" w14:textId="77777777" w:rsidR="009F5AFC" w:rsidRDefault="009F5AFC">
      <w:pPr>
        <w:pStyle w:val="TOC2"/>
        <w:rPr>
          <w:rFonts w:asciiTheme="minorHAnsi" w:eastAsiaTheme="minorEastAsia" w:hAnsiTheme="minorHAnsi" w:cstheme="minorBidi"/>
          <w:sz w:val="24"/>
          <w:lang w:eastAsia="ja-JP"/>
        </w:rPr>
      </w:pPr>
      <w:r>
        <w:t xml:space="preserve">Width </w:t>
      </w:r>
      <w:r>
        <w:fldChar w:fldCharType="begin"/>
      </w:r>
      <w:r>
        <w:instrText xml:space="preserve"> PAGEREF _Toc261804915 \h </w:instrText>
      </w:r>
      <w:r>
        <w:fldChar w:fldCharType="separate"/>
      </w:r>
      <w:r w:rsidR="00CB7F31">
        <w:t>1</w:t>
      </w:r>
      <w:r>
        <w:fldChar w:fldCharType="end"/>
      </w:r>
    </w:p>
    <w:p w14:paraId="558A7EA5" w14:textId="77777777" w:rsidR="009F5AFC" w:rsidRDefault="009F5AFC">
      <w:pPr>
        <w:pStyle w:val="TOC2"/>
        <w:rPr>
          <w:rFonts w:asciiTheme="minorHAnsi" w:eastAsiaTheme="minorEastAsia" w:hAnsiTheme="minorHAnsi" w:cstheme="minorBidi"/>
          <w:sz w:val="24"/>
          <w:lang w:eastAsia="ja-JP"/>
        </w:rPr>
      </w:pPr>
      <w:r>
        <w:t xml:space="preserve">Forested Versus Grass Buffers </w:t>
      </w:r>
      <w:r>
        <w:fldChar w:fldCharType="begin"/>
      </w:r>
      <w:r>
        <w:instrText xml:space="preserve"> PAGEREF _Toc261804916 \h </w:instrText>
      </w:r>
      <w:r>
        <w:fldChar w:fldCharType="separate"/>
      </w:r>
      <w:r w:rsidR="00CB7F31">
        <w:t>1</w:t>
      </w:r>
      <w:r>
        <w:fldChar w:fldCharType="end"/>
      </w:r>
    </w:p>
    <w:p w14:paraId="3D295536" w14:textId="77777777" w:rsidR="009F5AFC" w:rsidRDefault="009F5AFC">
      <w:pPr>
        <w:pStyle w:val="TOC2"/>
        <w:rPr>
          <w:rFonts w:asciiTheme="minorHAnsi" w:eastAsiaTheme="minorEastAsia" w:hAnsiTheme="minorHAnsi" w:cstheme="minorBidi"/>
          <w:sz w:val="24"/>
          <w:lang w:eastAsia="ja-JP"/>
        </w:rPr>
      </w:pPr>
      <w:r>
        <w:t xml:space="preserve">Headwaters </w:t>
      </w:r>
      <w:r>
        <w:fldChar w:fldCharType="begin"/>
      </w:r>
      <w:r>
        <w:instrText xml:space="preserve"> PAGEREF _Toc261804917 \h </w:instrText>
      </w:r>
      <w:r>
        <w:fldChar w:fldCharType="separate"/>
      </w:r>
      <w:r w:rsidR="00CB7F31">
        <w:t>2</w:t>
      </w:r>
      <w:r>
        <w:fldChar w:fldCharType="end"/>
      </w:r>
    </w:p>
    <w:p w14:paraId="75B6C737" w14:textId="77777777" w:rsidR="009F5AFC" w:rsidRDefault="009F5AFC">
      <w:pPr>
        <w:pStyle w:val="TOC1"/>
        <w:rPr>
          <w:rFonts w:asciiTheme="minorHAnsi" w:eastAsiaTheme="minorEastAsia" w:hAnsiTheme="minorHAnsi" w:cstheme="minorBidi"/>
          <w:b w:val="0"/>
          <w:sz w:val="24"/>
          <w:szCs w:val="24"/>
          <w:lang w:eastAsia="ja-JP"/>
        </w:rPr>
      </w:pPr>
      <w:r>
        <w:t xml:space="preserve">Buffer Functions </w:t>
      </w:r>
      <w:r>
        <w:fldChar w:fldCharType="begin"/>
      </w:r>
      <w:r>
        <w:instrText xml:space="preserve"> PAGEREF _Toc261804918 \h </w:instrText>
      </w:r>
      <w:r>
        <w:fldChar w:fldCharType="separate"/>
      </w:r>
      <w:r w:rsidR="00CB7F31">
        <w:t>2</w:t>
      </w:r>
      <w:r>
        <w:fldChar w:fldCharType="end"/>
      </w:r>
    </w:p>
    <w:p w14:paraId="00057794" w14:textId="77777777" w:rsidR="009F5AFC" w:rsidRDefault="009F5AFC">
      <w:pPr>
        <w:pStyle w:val="TOC2"/>
        <w:rPr>
          <w:rFonts w:asciiTheme="minorHAnsi" w:eastAsiaTheme="minorEastAsia" w:hAnsiTheme="minorHAnsi" w:cstheme="minorBidi"/>
          <w:sz w:val="24"/>
          <w:lang w:eastAsia="ja-JP"/>
        </w:rPr>
      </w:pPr>
      <w:r>
        <w:t xml:space="preserve">Reduce Erosion </w:t>
      </w:r>
      <w:r>
        <w:fldChar w:fldCharType="begin"/>
      </w:r>
      <w:r>
        <w:instrText xml:space="preserve"> PAGEREF _Toc261804919 \h </w:instrText>
      </w:r>
      <w:r>
        <w:fldChar w:fldCharType="separate"/>
      </w:r>
      <w:r w:rsidR="00CB7F31">
        <w:t>2</w:t>
      </w:r>
      <w:r>
        <w:fldChar w:fldCharType="end"/>
      </w:r>
    </w:p>
    <w:p w14:paraId="6CC92023" w14:textId="77777777" w:rsidR="009F5AFC" w:rsidRDefault="009F5AFC">
      <w:pPr>
        <w:pStyle w:val="TOC2"/>
        <w:rPr>
          <w:rFonts w:asciiTheme="minorHAnsi" w:eastAsiaTheme="minorEastAsia" w:hAnsiTheme="minorHAnsi" w:cstheme="minorBidi"/>
          <w:sz w:val="24"/>
          <w:lang w:eastAsia="ja-JP"/>
        </w:rPr>
      </w:pPr>
      <w:r>
        <w:t xml:space="preserve">Filter Sediments </w:t>
      </w:r>
      <w:r>
        <w:fldChar w:fldCharType="begin"/>
      </w:r>
      <w:r>
        <w:instrText xml:space="preserve"> PAGEREF _Toc261804920 \h </w:instrText>
      </w:r>
      <w:r>
        <w:fldChar w:fldCharType="separate"/>
      </w:r>
      <w:r w:rsidR="00CB7F31">
        <w:t>2</w:t>
      </w:r>
      <w:r>
        <w:fldChar w:fldCharType="end"/>
      </w:r>
    </w:p>
    <w:p w14:paraId="7AE2C178" w14:textId="77777777" w:rsidR="009F5AFC" w:rsidRDefault="009F5AFC">
      <w:pPr>
        <w:pStyle w:val="TOC2"/>
        <w:rPr>
          <w:rFonts w:asciiTheme="minorHAnsi" w:eastAsiaTheme="minorEastAsia" w:hAnsiTheme="minorHAnsi" w:cstheme="minorBidi"/>
          <w:sz w:val="24"/>
          <w:lang w:eastAsia="ja-JP"/>
        </w:rPr>
      </w:pPr>
      <w:r>
        <w:t xml:space="preserve">Filter Pollutants </w:t>
      </w:r>
      <w:r>
        <w:fldChar w:fldCharType="begin"/>
      </w:r>
      <w:r>
        <w:instrText xml:space="preserve"> PAGEREF _Toc261804921 \h </w:instrText>
      </w:r>
      <w:r>
        <w:fldChar w:fldCharType="separate"/>
      </w:r>
      <w:r w:rsidR="00CB7F31">
        <w:t>2</w:t>
      </w:r>
      <w:r>
        <w:fldChar w:fldCharType="end"/>
      </w:r>
    </w:p>
    <w:p w14:paraId="68250FCD" w14:textId="77777777" w:rsidR="009F5AFC" w:rsidRDefault="009F5AFC">
      <w:pPr>
        <w:pStyle w:val="TOC2"/>
        <w:rPr>
          <w:rFonts w:asciiTheme="minorHAnsi" w:eastAsiaTheme="minorEastAsia" w:hAnsiTheme="minorHAnsi" w:cstheme="minorBidi"/>
          <w:sz w:val="24"/>
          <w:lang w:eastAsia="ja-JP"/>
        </w:rPr>
      </w:pPr>
      <w:r>
        <w:t xml:space="preserve">Cool Streams and Moderate Temperature Swings </w:t>
      </w:r>
      <w:r>
        <w:fldChar w:fldCharType="begin"/>
      </w:r>
      <w:r>
        <w:instrText xml:space="preserve"> PAGEREF _Toc261804922 \h </w:instrText>
      </w:r>
      <w:r>
        <w:fldChar w:fldCharType="separate"/>
      </w:r>
      <w:r w:rsidR="00CB7F31">
        <w:t>3</w:t>
      </w:r>
      <w:r>
        <w:fldChar w:fldCharType="end"/>
      </w:r>
    </w:p>
    <w:p w14:paraId="70DC2B5F" w14:textId="77777777" w:rsidR="009F5AFC" w:rsidRDefault="009F5AFC">
      <w:pPr>
        <w:pStyle w:val="TOC2"/>
        <w:rPr>
          <w:rFonts w:asciiTheme="minorHAnsi" w:eastAsiaTheme="minorEastAsia" w:hAnsiTheme="minorHAnsi" w:cstheme="minorBidi"/>
          <w:sz w:val="24"/>
          <w:lang w:eastAsia="ja-JP"/>
        </w:rPr>
      </w:pPr>
      <w:r>
        <w:t xml:space="preserve">Provide Habitat </w:t>
      </w:r>
      <w:r>
        <w:fldChar w:fldCharType="begin"/>
      </w:r>
      <w:r>
        <w:instrText xml:space="preserve"> PAGEREF _Toc261804923 \h </w:instrText>
      </w:r>
      <w:r>
        <w:fldChar w:fldCharType="separate"/>
      </w:r>
      <w:r w:rsidR="00CB7F31">
        <w:t>3</w:t>
      </w:r>
      <w:r>
        <w:fldChar w:fldCharType="end"/>
      </w:r>
    </w:p>
    <w:p w14:paraId="4978DE09" w14:textId="77777777" w:rsidR="009F5AFC" w:rsidRDefault="009F5AFC">
      <w:pPr>
        <w:pStyle w:val="TOC2"/>
        <w:rPr>
          <w:rFonts w:asciiTheme="minorHAnsi" w:eastAsiaTheme="minorEastAsia" w:hAnsiTheme="minorHAnsi" w:cstheme="minorBidi"/>
          <w:sz w:val="24"/>
          <w:lang w:eastAsia="ja-JP"/>
        </w:rPr>
      </w:pPr>
      <w:r>
        <w:t xml:space="preserve">Store Water and Reduce Flooding </w:t>
      </w:r>
      <w:r>
        <w:fldChar w:fldCharType="begin"/>
      </w:r>
      <w:r>
        <w:instrText xml:space="preserve"> PAGEREF _Toc261804924 \h </w:instrText>
      </w:r>
      <w:r>
        <w:fldChar w:fldCharType="separate"/>
      </w:r>
      <w:r w:rsidR="00CB7F31">
        <w:t>4</w:t>
      </w:r>
      <w:r>
        <w:fldChar w:fldCharType="end"/>
      </w:r>
    </w:p>
    <w:p w14:paraId="3CEAE94B" w14:textId="77777777" w:rsidR="009F5AFC" w:rsidRDefault="009F5AFC">
      <w:pPr>
        <w:pStyle w:val="TOC1"/>
        <w:rPr>
          <w:rFonts w:asciiTheme="minorHAnsi" w:eastAsiaTheme="minorEastAsia" w:hAnsiTheme="minorHAnsi" w:cstheme="minorBidi"/>
          <w:b w:val="0"/>
          <w:sz w:val="24"/>
          <w:szCs w:val="24"/>
          <w:lang w:eastAsia="ja-JP"/>
        </w:rPr>
      </w:pPr>
      <w:r>
        <w:t xml:space="preserve">Minimum Buffer Width Needed </w:t>
      </w:r>
      <w:r>
        <w:fldChar w:fldCharType="begin"/>
      </w:r>
      <w:r>
        <w:instrText xml:space="preserve"> PAGEREF _Toc261804925 \h </w:instrText>
      </w:r>
      <w:r>
        <w:fldChar w:fldCharType="separate"/>
      </w:r>
      <w:r w:rsidR="00CB7F31">
        <w:t>4</w:t>
      </w:r>
      <w:r>
        <w:fldChar w:fldCharType="end"/>
      </w:r>
    </w:p>
    <w:p w14:paraId="1B04BCE9" w14:textId="77777777" w:rsidR="009F5AFC" w:rsidRDefault="009F5AFC">
      <w:pPr>
        <w:pStyle w:val="TOC1"/>
        <w:rPr>
          <w:rFonts w:asciiTheme="minorHAnsi" w:eastAsiaTheme="minorEastAsia" w:hAnsiTheme="minorHAnsi" w:cstheme="minorBidi"/>
          <w:b w:val="0"/>
          <w:sz w:val="24"/>
          <w:szCs w:val="24"/>
          <w:lang w:eastAsia="ja-JP"/>
        </w:rPr>
      </w:pPr>
      <w:r>
        <w:t xml:space="preserve">Headwater Streams </w:t>
      </w:r>
      <w:r>
        <w:fldChar w:fldCharType="begin"/>
      </w:r>
      <w:r>
        <w:instrText xml:space="preserve"> PAGEREF _Toc261804926 \h </w:instrText>
      </w:r>
      <w:r>
        <w:fldChar w:fldCharType="separate"/>
      </w:r>
      <w:r w:rsidR="00CB7F31">
        <w:t>5</w:t>
      </w:r>
      <w:r>
        <w:fldChar w:fldCharType="end"/>
      </w:r>
    </w:p>
    <w:p w14:paraId="1FD0083E" w14:textId="77777777" w:rsidR="009F5AFC" w:rsidRDefault="009F5AFC">
      <w:pPr>
        <w:pStyle w:val="TOC2"/>
        <w:rPr>
          <w:rFonts w:asciiTheme="minorHAnsi" w:eastAsiaTheme="minorEastAsia" w:hAnsiTheme="minorHAnsi" w:cstheme="minorBidi"/>
          <w:sz w:val="24"/>
          <w:lang w:eastAsia="ja-JP"/>
        </w:rPr>
      </w:pPr>
      <w:r>
        <w:t xml:space="preserve">Definition </w:t>
      </w:r>
      <w:r>
        <w:fldChar w:fldCharType="begin"/>
      </w:r>
      <w:r>
        <w:instrText xml:space="preserve"> PAGEREF _Toc261804927 \h </w:instrText>
      </w:r>
      <w:r>
        <w:fldChar w:fldCharType="separate"/>
      </w:r>
      <w:r w:rsidR="00CB7F31">
        <w:t>5</w:t>
      </w:r>
      <w:r>
        <w:fldChar w:fldCharType="end"/>
      </w:r>
    </w:p>
    <w:p w14:paraId="0AD904F3" w14:textId="77777777" w:rsidR="009F5AFC" w:rsidRDefault="009F5AFC">
      <w:pPr>
        <w:pStyle w:val="TOC2"/>
        <w:rPr>
          <w:rFonts w:asciiTheme="minorHAnsi" w:eastAsiaTheme="minorEastAsia" w:hAnsiTheme="minorHAnsi" w:cstheme="minorBidi"/>
          <w:sz w:val="24"/>
          <w:lang w:eastAsia="ja-JP"/>
        </w:rPr>
      </w:pPr>
      <w:r>
        <w:t xml:space="preserve">Ubiquity and Vulnerability </w:t>
      </w:r>
      <w:r>
        <w:fldChar w:fldCharType="begin"/>
      </w:r>
      <w:r>
        <w:instrText xml:space="preserve"> PAGEREF _Toc261804928 \h </w:instrText>
      </w:r>
      <w:r>
        <w:fldChar w:fldCharType="separate"/>
      </w:r>
      <w:r w:rsidR="00CB7F31">
        <w:t>5</w:t>
      </w:r>
      <w:r>
        <w:fldChar w:fldCharType="end"/>
      </w:r>
    </w:p>
    <w:p w14:paraId="429F8A43" w14:textId="77777777" w:rsidR="009F5AFC" w:rsidRDefault="009F5AFC">
      <w:pPr>
        <w:pStyle w:val="TOC2"/>
        <w:rPr>
          <w:rFonts w:asciiTheme="minorHAnsi" w:eastAsiaTheme="minorEastAsia" w:hAnsiTheme="minorHAnsi" w:cstheme="minorBidi"/>
          <w:sz w:val="24"/>
          <w:lang w:eastAsia="ja-JP"/>
        </w:rPr>
      </w:pPr>
      <w:r>
        <w:t xml:space="preserve">Essential to the Health of Water Ecosystems </w:t>
      </w:r>
      <w:r>
        <w:fldChar w:fldCharType="begin"/>
      </w:r>
      <w:r>
        <w:instrText xml:space="preserve"> PAGEREF _Toc261804929 \h </w:instrText>
      </w:r>
      <w:r>
        <w:fldChar w:fldCharType="separate"/>
      </w:r>
      <w:r w:rsidR="00CB7F31">
        <w:t>5</w:t>
      </w:r>
      <w:r>
        <w:fldChar w:fldCharType="end"/>
      </w:r>
    </w:p>
    <w:p w14:paraId="7D87F7B7" w14:textId="77777777" w:rsidR="009F5AFC" w:rsidRDefault="009F5AFC">
      <w:pPr>
        <w:pStyle w:val="TOC1"/>
        <w:rPr>
          <w:rFonts w:asciiTheme="minorHAnsi" w:eastAsiaTheme="minorEastAsia" w:hAnsiTheme="minorHAnsi" w:cstheme="minorBidi"/>
          <w:b w:val="0"/>
          <w:sz w:val="24"/>
          <w:szCs w:val="24"/>
          <w:lang w:eastAsia="ja-JP"/>
        </w:rPr>
      </w:pPr>
      <w:r>
        <w:t xml:space="preserve">References </w:t>
      </w:r>
      <w:r>
        <w:fldChar w:fldCharType="begin"/>
      </w:r>
      <w:r>
        <w:instrText xml:space="preserve"> PAGEREF _Toc261804930 \h </w:instrText>
      </w:r>
      <w:r>
        <w:fldChar w:fldCharType="separate"/>
      </w:r>
      <w:r w:rsidR="00CB7F31">
        <w:t>6</w:t>
      </w:r>
      <w:r>
        <w:fldChar w:fldCharType="end"/>
      </w:r>
    </w:p>
    <w:p w14:paraId="64371D57" w14:textId="77777777" w:rsidR="009F5AFC" w:rsidRDefault="009F5AFC">
      <w:pPr>
        <w:pStyle w:val="TOC1"/>
        <w:rPr>
          <w:rFonts w:asciiTheme="minorHAnsi" w:eastAsiaTheme="minorEastAsia" w:hAnsiTheme="minorHAnsi" w:cstheme="minorBidi"/>
          <w:b w:val="0"/>
          <w:sz w:val="24"/>
          <w:szCs w:val="24"/>
          <w:lang w:eastAsia="ja-JP"/>
        </w:rPr>
      </w:pPr>
      <w:r>
        <w:t xml:space="preserve">Related Resources at ConservationTools.org </w:t>
      </w:r>
      <w:r>
        <w:fldChar w:fldCharType="begin"/>
      </w:r>
      <w:r>
        <w:instrText xml:space="preserve"> PAGEREF _Toc261804931 \h </w:instrText>
      </w:r>
      <w:r>
        <w:fldChar w:fldCharType="separate"/>
      </w:r>
      <w:r w:rsidR="00CB7F31">
        <w:t>7</w:t>
      </w:r>
      <w:r>
        <w:fldChar w:fldCharType="end"/>
      </w:r>
    </w:p>
    <w:p w14:paraId="36146FD5" w14:textId="30B461D8" w:rsidR="00D02F84" w:rsidRDefault="003C5097" w:rsidP="00D02F84">
      <w:pPr>
        <w:pStyle w:val="Heading1"/>
      </w:pPr>
      <w:r>
        <w:rPr>
          <w:noProof/>
          <w:sz w:val="26"/>
          <w:szCs w:val="25"/>
        </w:rPr>
        <w:fldChar w:fldCharType="end"/>
      </w:r>
      <w:bookmarkStart w:id="0" w:name="_Toc261804911"/>
      <w:bookmarkStart w:id="1" w:name="_Toc206429690"/>
      <w:bookmarkStart w:id="2" w:name="_Toc211495381"/>
      <w:r w:rsidR="009F5AFC">
        <w:t>Introduction</w:t>
      </w:r>
      <w:bookmarkEnd w:id="0"/>
    </w:p>
    <w:p w14:paraId="19D655D1" w14:textId="77777777" w:rsidR="009F5AFC" w:rsidRDefault="009F5AFC" w:rsidP="009F5AFC">
      <w:pPr>
        <w:pStyle w:val="BodyText"/>
      </w:pPr>
      <w:r w:rsidRPr="00CA17D8">
        <w:t xml:space="preserve">Scientific research clearly documents that riparian buffers, </w:t>
      </w:r>
      <w:r w:rsidRPr="00CA17D8">
        <w:rPr>
          <w:i/>
        </w:rPr>
        <w:t>particularly forested buffers</w:t>
      </w:r>
      <w:r>
        <w:rPr>
          <w:i/>
        </w:rPr>
        <w:t xml:space="preserve"> and those along headwater streams</w:t>
      </w:r>
      <w:r w:rsidRPr="00CA17D8">
        <w:t xml:space="preserve">, deliver tremendous benefits. </w:t>
      </w:r>
      <w:r w:rsidRPr="00B47BC5">
        <w:t xml:space="preserve">Through the interaction of their soils, hydrology, and biotic communities, riparian buffers </w:t>
      </w:r>
      <w:r>
        <w:t>serve</w:t>
      </w:r>
      <w:r w:rsidRPr="00B47BC5">
        <w:t xml:space="preserve"> many important physical, biological, and ecological functions (</w:t>
      </w:r>
      <w:proofErr w:type="spellStart"/>
      <w:r w:rsidRPr="00B47BC5">
        <w:t>Klapproth</w:t>
      </w:r>
      <w:proofErr w:type="spellEnd"/>
      <w:r w:rsidRPr="00B47BC5">
        <w:t>, 2009).</w:t>
      </w:r>
      <w:r w:rsidRPr="00183671">
        <w:t xml:space="preserve"> </w:t>
      </w:r>
    </w:p>
    <w:p w14:paraId="4EA6EF9E" w14:textId="77777777" w:rsidR="009F5AFC" w:rsidRPr="00337008" w:rsidRDefault="009F5AFC" w:rsidP="009F5AFC">
      <w:pPr>
        <w:pStyle w:val="Heading2"/>
      </w:pPr>
      <w:bookmarkStart w:id="3" w:name="_Toc259372737"/>
      <w:bookmarkStart w:id="4" w:name="_Toc261804912"/>
      <w:r>
        <w:t>Definition</w:t>
      </w:r>
      <w:bookmarkEnd w:id="3"/>
      <w:bookmarkEnd w:id="4"/>
    </w:p>
    <w:p w14:paraId="75435F2E" w14:textId="77777777" w:rsidR="009F5AFC" w:rsidRPr="00672BCF" w:rsidRDefault="009F5AFC" w:rsidP="009F5AFC">
      <w:pPr>
        <w:pStyle w:val="BodyText"/>
      </w:pPr>
      <w:r w:rsidRPr="00672BCF">
        <w:t>Riparian buffers are the lands and assemblages of plants bordering rivers, streams, bays and other waterways.</w:t>
      </w:r>
      <w:r>
        <w:t xml:space="preserve"> </w:t>
      </w:r>
      <w:r w:rsidRPr="00672BCF">
        <w:t>They directly affect and are directly impacted by the aquatic environment.</w:t>
      </w:r>
      <w:r>
        <w:t xml:space="preserve"> </w:t>
      </w:r>
      <w:r w:rsidRPr="00672BCF">
        <w:t>Buffers have high levels of soil moisture, experience frequent flooding, and are populated by plant and animal communities that are adapted to life along the water.</w:t>
      </w:r>
      <w:r>
        <w:t xml:space="preserve"> </w:t>
      </w:r>
      <w:r w:rsidRPr="00672BCF">
        <w:t>The boundary between the buffer and adjoining uplands is gradual and may not be well defined (</w:t>
      </w:r>
      <w:proofErr w:type="spellStart"/>
      <w:r w:rsidRPr="00672BCF">
        <w:t>Klapproth</w:t>
      </w:r>
      <w:proofErr w:type="spellEnd"/>
      <w:r w:rsidRPr="00672BCF">
        <w:t xml:space="preserve">, 2009). </w:t>
      </w:r>
    </w:p>
    <w:p w14:paraId="34A75F4C" w14:textId="77777777" w:rsidR="009F5AFC" w:rsidRDefault="009F5AFC" w:rsidP="009F5AFC">
      <w:pPr>
        <w:pStyle w:val="Heading2"/>
      </w:pPr>
      <w:bookmarkStart w:id="5" w:name="_Toc259372738"/>
      <w:bookmarkStart w:id="6" w:name="_Toc261804913"/>
      <w:r>
        <w:lastRenderedPageBreak/>
        <w:t>Degradation</w:t>
      </w:r>
      <w:bookmarkEnd w:id="5"/>
      <w:bookmarkEnd w:id="6"/>
    </w:p>
    <w:p w14:paraId="13FFBC8E" w14:textId="77777777" w:rsidR="009F5AFC" w:rsidRPr="00CA17D8" w:rsidRDefault="009F5AFC" w:rsidP="009F5AFC">
      <w:pPr>
        <w:pStyle w:val="BodyText"/>
      </w:pPr>
      <w:r w:rsidRPr="00B47BC5">
        <w:t>The USDA Forest Service estimates that over one-third of the rivers and streams in Pennsylvania have had their r</w:t>
      </w:r>
      <w:r w:rsidRPr="00B47BC5">
        <w:t>i</w:t>
      </w:r>
      <w:r w:rsidRPr="00B47BC5">
        <w:t>parian buffers degraded or altered, a sobering statistic when t</w:t>
      </w:r>
      <w:r>
        <w:t>he value of their</w:t>
      </w:r>
      <w:r w:rsidRPr="00B47BC5">
        <w:t xml:space="preserve"> functions </w:t>
      </w:r>
      <w:r>
        <w:t>is</w:t>
      </w:r>
      <w:r w:rsidRPr="00B47BC5">
        <w:t xml:space="preserve"> considered (DEP, 2006).</w:t>
      </w:r>
    </w:p>
    <w:p w14:paraId="54F1542C" w14:textId="77777777" w:rsidR="009F5AFC" w:rsidRDefault="009F5AFC" w:rsidP="009F5AFC">
      <w:pPr>
        <w:pStyle w:val="Heading2"/>
      </w:pPr>
      <w:bookmarkStart w:id="7" w:name="_Toc259372739"/>
      <w:bookmarkStart w:id="8" w:name="_Toc261804914"/>
      <w:r>
        <w:t>Benefits</w:t>
      </w:r>
      <w:bookmarkEnd w:id="7"/>
      <w:bookmarkEnd w:id="8"/>
    </w:p>
    <w:p w14:paraId="49370BDA" w14:textId="77777777" w:rsidR="009F5AFC" w:rsidRPr="00CA17D8" w:rsidRDefault="009F5AFC" w:rsidP="009F5AFC">
      <w:pPr>
        <w:pStyle w:val="BodyText"/>
      </w:pPr>
      <w:r w:rsidRPr="00CA17D8">
        <w:t xml:space="preserve">Scientific research clearly documents that riparian buffers, </w:t>
      </w:r>
      <w:r w:rsidRPr="00CA17D8">
        <w:rPr>
          <w:i/>
        </w:rPr>
        <w:t>particularly forested buffers</w:t>
      </w:r>
      <w:r>
        <w:rPr>
          <w:i/>
        </w:rPr>
        <w:t xml:space="preserve"> and those along headwater streams</w:t>
      </w:r>
      <w:r w:rsidRPr="00CA17D8">
        <w:t>, deliver tremendous economic, ecological and other ben</w:t>
      </w:r>
      <w:r w:rsidRPr="00CA17D8">
        <w:t>e</w:t>
      </w:r>
      <w:r w:rsidRPr="00CA17D8">
        <w:t xml:space="preserve">fits. Among </w:t>
      </w:r>
      <w:r>
        <w:t>these benefits</w:t>
      </w:r>
      <w:r w:rsidRPr="00CA17D8">
        <w:t xml:space="preserve">, riparian buffers: </w:t>
      </w:r>
    </w:p>
    <w:p w14:paraId="5FCE8B4D" w14:textId="77777777" w:rsidR="009F5AFC" w:rsidRPr="00CA17D8" w:rsidRDefault="009F5AFC" w:rsidP="009F5AFC">
      <w:pPr>
        <w:pStyle w:val="BodyBullet"/>
      </w:pPr>
      <w:proofErr w:type="gramStart"/>
      <w:r w:rsidRPr="00CA17D8">
        <w:t>protect</w:t>
      </w:r>
      <w:proofErr w:type="gramEnd"/>
      <w:r w:rsidRPr="00CA17D8">
        <w:t xml:space="preserve"> the quality of the water we drink;</w:t>
      </w:r>
    </w:p>
    <w:p w14:paraId="11C2F266" w14:textId="77777777" w:rsidR="009F5AFC" w:rsidRPr="00CA17D8" w:rsidRDefault="009F5AFC" w:rsidP="009F5AFC">
      <w:pPr>
        <w:pStyle w:val="BodyBullet"/>
      </w:pPr>
      <w:proofErr w:type="gramStart"/>
      <w:r w:rsidRPr="00CA17D8">
        <w:t>intercept</w:t>
      </w:r>
      <w:proofErr w:type="gramEnd"/>
      <w:r w:rsidRPr="00CA17D8">
        <w:t xml:space="preserve"> </w:t>
      </w:r>
      <w:hyperlink r:id="rId9" w:history="1">
        <w:r w:rsidRPr="00CA17D8">
          <w:rPr>
            <w:rStyle w:val="Hyperlink"/>
            <w:bCs/>
          </w:rPr>
          <w:t>non-point source</w:t>
        </w:r>
      </w:hyperlink>
      <w:r w:rsidRPr="00CA17D8">
        <w:t xml:space="preserve"> pollutants carried by su</w:t>
      </w:r>
      <w:r w:rsidRPr="00CA17D8">
        <w:t>r</w:t>
      </w:r>
      <w:r w:rsidRPr="00CA17D8">
        <w:t xml:space="preserve">face water runoff and remove the excess nitrogen, phosphorus and other substances that can pollute water bodies; </w:t>
      </w:r>
    </w:p>
    <w:p w14:paraId="7ED9FC55" w14:textId="77777777" w:rsidR="009F5AFC" w:rsidRPr="00CA17D8" w:rsidRDefault="009F5AFC" w:rsidP="009F5AFC">
      <w:pPr>
        <w:pStyle w:val="BodyBullet"/>
      </w:pPr>
      <w:proofErr w:type="gramStart"/>
      <w:r w:rsidRPr="00CA17D8">
        <w:t>stabilize</w:t>
      </w:r>
      <w:proofErr w:type="gramEnd"/>
      <w:r w:rsidRPr="00CA17D8">
        <w:t xml:space="preserve"> stream banks and minimize erosion; </w:t>
      </w:r>
      <w:bookmarkStart w:id="9" w:name="_GoBack"/>
      <w:bookmarkEnd w:id="9"/>
    </w:p>
    <w:p w14:paraId="0BB23B73" w14:textId="77777777" w:rsidR="009F5AFC" w:rsidRPr="00CA17D8" w:rsidRDefault="009F5AFC" w:rsidP="009F5AFC">
      <w:pPr>
        <w:pStyle w:val="BodyBullet"/>
      </w:pPr>
      <w:proofErr w:type="gramStart"/>
      <w:r>
        <w:t>decrease</w:t>
      </w:r>
      <w:proofErr w:type="gramEnd"/>
      <w:r>
        <w:t xml:space="preserve"> the frequency and intensity of</w:t>
      </w:r>
      <w:r w:rsidRPr="00CA17D8">
        <w:t xml:space="preserve"> flooding</w:t>
      </w:r>
      <w:r>
        <w:t xml:space="preserve"> and low stream flows</w:t>
      </w:r>
      <w:r w:rsidRPr="00CA17D8">
        <w:t xml:space="preserve">; </w:t>
      </w:r>
    </w:p>
    <w:p w14:paraId="4F9F53EA" w14:textId="77777777" w:rsidR="009F5AFC" w:rsidRPr="00CA17D8" w:rsidRDefault="009F5AFC" w:rsidP="009F5AFC">
      <w:pPr>
        <w:pStyle w:val="BodyBullet"/>
      </w:pPr>
      <w:proofErr w:type="gramStart"/>
      <w:r w:rsidRPr="00CA17D8">
        <w:t>prevent</w:t>
      </w:r>
      <w:proofErr w:type="gramEnd"/>
      <w:r w:rsidRPr="00CA17D8">
        <w:t xml:space="preserve"> sedimentation of waterways; </w:t>
      </w:r>
    </w:p>
    <w:p w14:paraId="2E630722" w14:textId="77777777" w:rsidR="009F5AFC" w:rsidRPr="00CA17D8" w:rsidRDefault="009F5AFC" w:rsidP="009F5AFC">
      <w:pPr>
        <w:pStyle w:val="BodyBullet"/>
      </w:pPr>
      <w:proofErr w:type="gramStart"/>
      <w:r w:rsidRPr="00CA17D8">
        <w:t>through</w:t>
      </w:r>
      <w:proofErr w:type="gramEnd"/>
      <w:r w:rsidRPr="00CA17D8">
        <w:t xml:space="preserve"> shading</w:t>
      </w:r>
      <w:r>
        <w:t>,</w:t>
      </w:r>
      <w:r w:rsidRPr="00CA17D8">
        <w:t xml:space="preserve"> reduce swings in stream temper</w:t>
      </w:r>
      <w:r w:rsidRPr="00CA17D8">
        <w:t>a</w:t>
      </w:r>
      <w:r w:rsidRPr="00CA17D8">
        <w:t xml:space="preserve">tures and prevent elevated temperatures harmful to aquatic life; </w:t>
      </w:r>
    </w:p>
    <w:p w14:paraId="28157600" w14:textId="77777777" w:rsidR="009F5AFC" w:rsidRPr="00CA17D8" w:rsidRDefault="009F5AFC" w:rsidP="009F5AFC">
      <w:pPr>
        <w:pStyle w:val="BodyBullet"/>
      </w:pPr>
      <w:proofErr w:type="gramStart"/>
      <w:r w:rsidRPr="00CA17D8">
        <w:t>provide</w:t>
      </w:r>
      <w:proofErr w:type="gramEnd"/>
      <w:r w:rsidRPr="00CA17D8">
        <w:t xml:space="preserve"> food and habitat for wildlife of the land, w</w:t>
      </w:r>
      <w:r w:rsidRPr="00CA17D8">
        <w:t>a</w:t>
      </w:r>
      <w:r w:rsidRPr="00CA17D8">
        <w:t>ter and air and allow for wildlife mo</w:t>
      </w:r>
      <w:r>
        <w:t>vement within natural corridors; and</w:t>
      </w:r>
    </w:p>
    <w:p w14:paraId="5A5C9EE3" w14:textId="77777777" w:rsidR="009F5AFC" w:rsidRDefault="009F5AFC" w:rsidP="009F5AFC">
      <w:pPr>
        <w:pStyle w:val="BodyBullet"/>
      </w:pPr>
      <w:proofErr w:type="gramStart"/>
      <w:r>
        <w:t>replenish</w:t>
      </w:r>
      <w:proofErr w:type="gramEnd"/>
      <w:r>
        <w:t xml:space="preserve"> groundwater and </w:t>
      </w:r>
      <w:r w:rsidRPr="00CA17D8">
        <w:t>protect associated we</w:t>
      </w:r>
      <w:r w:rsidRPr="00CA17D8">
        <w:t>t</w:t>
      </w:r>
      <w:r w:rsidRPr="00CA17D8">
        <w:t>lands</w:t>
      </w:r>
      <w:r>
        <w:t>.</w:t>
      </w:r>
    </w:p>
    <w:p w14:paraId="2E484FD8" w14:textId="77777777" w:rsidR="009F5AFC" w:rsidRDefault="009F5AFC" w:rsidP="009F5AFC">
      <w:pPr>
        <w:pStyle w:val="Heading2"/>
      </w:pPr>
      <w:bookmarkStart w:id="10" w:name="_Toc259372740"/>
      <w:bookmarkStart w:id="11" w:name="_Toc261804915"/>
      <w:r>
        <w:t>Width</w:t>
      </w:r>
      <w:bookmarkEnd w:id="10"/>
      <w:bookmarkEnd w:id="11"/>
    </w:p>
    <w:p w14:paraId="272BE218" w14:textId="77777777" w:rsidR="009F5AFC" w:rsidRPr="00CA17D8" w:rsidRDefault="009F5AFC" w:rsidP="009F5AFC">
      <w:pPr>
        <w:pStyle w:val="BodyText"/>
      </w:pPr>
      <w:r>
        <w:t>The width needed for a riparian buffer to be effective d</w:t>
      </w:r>
      <w:r>
        <w:t>e</w:t>
      </w:r>
      <w:r>
        <w:t>pends on a number of factors, but, in general, the wider the buffer, the greater the benefits delivered.</w:t>
      </w:r>
    </w:p>
    <w:p w14:paraId="598D7747" w14:textId="77777777" w:rsidR="009F5AFC" w:rsidRDefault="009F5AFC" w:rsidP="009F5AFC">
      <w:pPr>
        <w:pStyle w:val="Heading2"/>
      </w:pPr>
      <w:bookmarkStart w:id="12" w:name="_Toc259372741"/>
      <w:bookmarkStart w:id="13" w:name="_Toc261804916"/>
      <w:r>
        <w:t>Forested Versus Grass Buffers</w:t>
      </w:r>
      <w:bookmarkEnd w:id="12"/>
      <w:bookmarkEnd w:id="13"/>
    </w:p>
    <w:p w14:paraId="2325C05A" w14:textId="77777777" w:rsidR="009F5AFC" w:rsidRDefault="009F5AFC" w:rsidP="009F5AFC">
      <w:pPr>
        <w:pStyle w:val="BodyText"/>
      </w:pPr>
      <w:r>
        <w:t xml:space="preserve">Forested riparian buffers provide substantially more and better ecosystem services than grass buffers </w:t>
      </w:r>
      <w:r w:rsidRPr="00EC5C9D">
        <w:t>(Burgess, 2004)</w:t>
      </w:r>
      <w:r>
        <w:t xml:space="preserve">. The roots of </w:t>
      </w:r>
      <w:r w:rsidRPr="00CF38F1">
        <w:t>herbaceous and woody plants strengthen the stream bank and prevent stream bank er</w:t>
      </w:r>
      <w:r w:rsidRPr="00CF38F1">
        <w:t>o</w:t>
      </w:r>
      <w:r w:rsidRPr="00CF38F1">
        <w:lastRenderedPageBreak/>
        <w:t xml:space="preserve">sion. Roots and downed </w:t>
      </w:r>
      <w:r>
        <w:t xml:space="preserve">trees </w:t>
      </w:r>
      <w:r w:rsidRPr="00CF38F1">
        <w:t xml:space="preserve">slow the flow of </w:t>
      </w:r>
      <w:proofErr w:type="spellStart"/>
      <w:r w:rsidRPr="00CF38F1">
        <w:t>stormwater</w:t>
      </w:r>
      <w:proofErr w:type="spellEnd"/>
      <w:r w:rsidRPr="00CF38F1">
        <w:t xml:space="preserve"> and form a physical barrier to the stream or river, which allows sediment to settle out and be trapped. The </w:t>
      </w:r>
      <w:r>
        <w:t xml:space="preserve">forest </w:t>
      </w:r>
      <w:r w:rsidRPr="00CF38F1">
        <w:t xml:space="preserve">canopy shades water, moderating water temperature. The plants are an important source of woody material in streams, which provides habitat and food for aquatic wildlife. They also provide </w:t>
      </w:r>
      <w:r>
        <w:t>quality</w:t>
      </w:r>
      <w:r w:rsidRPr="00CF38F1">
        <w:t xml:space="preserve"> habitat and </w:t>
      </w:r>
      <w:r>
        <w:t xml:space="preserve">food for terrestrial wildlife. </w:t>
      </w:r>
      <w:r w:rsidRPr="00CF38F1">
        <w:t xml:space="preserve">These </w:t>
      </w:r>
      <w:r>
        <w:t>services</w:t>
      </w:r>
      <w:r w:rsidRPr="00CF38F1">
        <w:t xml:space="preserve"> are discussed in detail below.</w:t>
      </w:r>
    </w:p>
    <w:p w14:paraId="7A510333" w14:textId="77777777" w:rsidR="009F5AFC" w:rsidRDefault="009F5AFC" w:rsidP="009F5AFC">
      <w:pPr>
        <w:pStyle w:val="Heading2"/>
      </w:pPr>
      <w:bookmarkStart w:id="14" w:name="_Toc259372742"/>
      <w:bookmarkStart w:id="15" w:name="_Toc261804917"/>
      <w:r>
        <w:t>Headwaters</w:t>
      </w:r>
      <w:bookmarkEnd w:id="14"/>
      <w:bookmarkEnd w:id="15"/>
    </w:p>
    <w:p w14:paraId="10F4B8D0" w14:textId="77777777" w:rsidR="009F5AFC" w:rsidRPr="00CA17D8" w:rsidRDefault="009F5AFC" w:rsidP="009F5AFC">
      <w:pPr>
        <w:pStyle w:val="BodyText"/>
      </w:pPr>
      <w:r>
        <w:t>As described in the Headwater Streams section below, research demonstrates that healthy riparian buffers along headwaters streams, both perennial and intermittent, d</w:t>
      </w:r>
      <w:r>
        <w:t>e</w:t>
      </w:r>
      <w:r>
        <w:t>liver exceptionally high</w:t>
      </w:r>
      <w:r w:rsidRPr="00CA17D8">
        <w:t xml:space="preserve"> ecological value.</w:t>
      </w:r>
    </w:p>
    <w:p w14:paraId="1762ABA7" w14:textId="77777777" w:rsidR="009F5AFC" w:rsidRDefault="009F5AFC" w:rsidP="009F5AFC">
      <w:pPr>
        <w:pStyle w:val="Heading1"/>
      </w:pPr>
      <w:bookmarkStart w:id="16" w:name="_Toc259372743"/>
      <w:bookmarkStart w:id="17" w:name="_Toc261804918"/>
      <w:r>
        <w:t>Buffer Functions</w:t>
      </w:r>
      <w:bookmarkEnd w:id="16"/>
      <w:bookmarkEnd w:id="17"/>
    </w:p>
    <w:p w14:paraId="3F5FDFF6" w14:textId="77777777" w:rsidR="009F5AFC" w:rsidRPr="00885DAC" w:rsidRDefault="009F5AFC" w:rsidP="009F5AFC">
      <w:pPr>
        <w:pStyle w:val="BodyText"/>
      </w:pPr>
      <w:r w:rsidRPr="00885DAC">
        <w:t xml:space="preserve">The following sections highlight key ecosystem services delivered by riparian buffers: </w:t>
      </w:r>
    </w:p>
    <w:p w14:paraId="5C1FC658" w14:textId="77777777" w:rsidR="009F5AFC" w:rsidRPr="00BB03AB" w:rsidRDefault="009F5AFC" w:rsidP="006D520D">
      <w:pPr>
        <w:pStyle w:val="BodyBullet"/>
      </w:pPr>
      <w:proofErr w:type="gramStart"/>
      <w:r>
        <w:t>reducing</w:t>
      </w:r>
      <w:proofErr w:type="gramEnd"/>
      <w:r>
        <w:t xml:space="preserve"> erosion;</w:t>
      </w:r>
    </w:p>
    <w:p w14:paraId="4A08FFFA" w14:textId="77777777" w:rsidR="009F5AFC" w:rsidRPr="00BB03AB" w:rsidRDefault="009F5AFC" w:rsidP="006D520D">
      <w:pPr>
        <w:pStyle w:val="BodyBullet"/>
      </w:pPr>
      <w:proofErr w:type="gramStart"/>
      <w:r>
        <w:t>filtering</w:t>
      </w:r>
      <w:proofErr w:type="gramEnd"/>
      <w:r>
        <w:t xml:space="preserve"> sediment;</w:t>
      </w:r>
    </w:p>
    <w:p w14:paraId="5650E3C6" w14:textId="77777777" w:rsidR="009F5AFC" w:rsidRDefault="009F5AFC" w:rsidP="006D520D">
      <w:pPr>
        <w:pStyle w:val="BodyBullet"/>
      </w:pPr>
      <w:proofErr w:type="gramStart"/>
      <w:r>
        <w:t>filtering</w:t>
      </w:r>
      <w:proofErr w:type="gramEnd"/>
      <w:r>
        <w:t xml:space="preserve"> pollution;</w:t>
      </w:r>
    </w:p>
    <w:p w14:paraId="783F077B" w14:textId="77777777" w:rsidR="009F5AFC" w:rsidRPr="00BB03AB" w:rsidRDefault="009F5AFC" w:rsidP="006D520D">
      <w:pPr>
        <w:pStyle w:val="BodyBullet"/>
      </w:pPr>
      <w:proofErr w:type="gramStart"/>
      <w:r>
        <w:t>providing</w:t>
      </w:r>
      <w:proofErr w:type="gramEnd"/>
      <w:r>
        <w:t xml:space="preserve"> </w:t>
      </w:r>
      <w:r w:rsidRPr="00BB03AB">
        <w:t>shade</w:t>
      </w:r>
      <w:r>
        <w:t xml:space="preserve"> to moderate water temperatures;</w:t>
      </w:r>
      <w:r w:rsidRPr="00BB03AB">
        <w:t xml:space="preserve"> </w:t>
      </w:r>
    </w:p>
    <w:p w14:paraId="250EF0BF" w14:textId="77777777" w:rsidR="009F5AFC" w:rsidRDefault="009F5AFC" w:rsidP="006D520D">
      <w:pPr>
        <w:pStyle w:val="BodyBullet"/>
      </w:pPr>
      <w:proofErr w:type="gramStart"/>
      <w:r>
        <w:t>providing</w:t>
      </w:r>
      <w:proofErr w:type="gramEnd"/>
      <w:r>
        <w:t xml:space="preserve"> habitat; and</w:t>
      </w:r>
    </w:p>
    <w:p w14:paraId="49369AFD" w14:textId="77777777" w:rsidR="009F5AFC" w:rsidRPr="00BB03AB" w:rsidRDefault="009F5AFC" w:rsidP="006D520D">
      <w:pPr>
        <w:pStyle w:val="BodyBullet"/>
      </w:pPr>
      <w:proofErr w:type="gramStart"/>
      <w:r>
        <w:t>storing</w:t>
      </w:r>
      <w:proofErr w:type="gramEnd"/>
      <w:r>
        <w:t xml:space="preserve"> water and reducing flooding.</w:t>
      </w:r>
    </w:p>
    <w:p w14:paraId="4EE4C050" w14:textId="77777777" w:rsidR="009F5AFC" w:rsidRPr="008E184C" w:rsidRDefault="009F5AFC" w:rsidP="009F5AFC">
      <w:pPr>
        <w:pStyle w:val="Heading2"/>
      </w:pPr>
      <w:bookmarkStart w:id="18" w:name="_Toc259372744"/>
      <w:bookmarkStart w:id="19" w:name="_Toc261804919"/>
      <w:r>
        <w:t>Reduce Erosion</w:t>
      </w:r>
      <w:bookmarkEnd w:id="18"/>
      <w:bookmarkEnd w:id="19"/>
    </w:p>
    <w:p w14:paraId="38B2A630" w14:textId="77777777" w:rsidR="009F5AFC" w:rsidRDefault="009F5AFC" w:rsidP="009F5AFC">
      <w:pPr>
        <w:pStyle w:val="BodyText"/>
      </w:pPr>
      <w:r>
        <w:t>Riparian buffers reduce erosion, which both conserves topsoil and lessens the amount of sediment in streams and rivers. A buffer’s roots of herbaceous and woody plants strengthen the stream bank by going through the topsoil and into a stream bank’s weathered or fractured bedrock and other more stable strata. This increases the stream bank cohesiveness and adds a tensile strength that can resist shear stresses on stream bank soil (</w:t>
      </w:r>
      <w:proofErr w:type="spellStart"/>
      <w:r>
        <w:t>Castelle</w:t>
      </w:r>
      <w:proofErr w:type="spellEnd"/>
      <w:r>
        <w:t xml:space="preserve">, 2000). </w:t>
      </w:r>
    </w:p>
    <w:p w14:paraId="389E5335" w14:textId="77777777" w:rsidR="009F5AFC" w:rsidRPr="008E184C" w:rsidRDefault="009F5AFC" w:rsidP="009F5AFC">
      <w:pPr>
        <w:pStyle w:val="Heading2"/>
      </w:pPr>
      <w:bookmarkStart w:id="20" w:name="_Toc259372745"/>
      <w:bookmarkStart w:id="21" w:name="_Toc261804920"/>
      <w:r>
        <w:t>Filter Sediments</w:t>
      </w:r>
      <w:bookmarkEnd w:id="20"/>
      <w:bookmarkEnd w:id="21"/>
    </w:p>
    <w:p w14:paraId="2CEAF4F1" w14:textId="77777777" w:rsidR="009F5AFC" w:rsidRDefault="009F5AFC" w:rsidP="009F5AFC">
      <w:pPr>
        <w:pStyle w:val="BodyText"/>
      </w:pPr>
      <w:r>
        <w:t xml:space="preserve">Riparian buffers filter sediment from </w:t>
      </w:r>
      <w:proofErr w:type="spellStart"/>
      <w:r>
        <w:t>stormwater</w:t>
      </w:r>
      <w:proofErr w:type="spellEnd"/>
      <w:r>
        <w:t xml:space="preserve"> runoff, reducing the amount of sediment in streams and rivers. Tree roots and downed trees slow the flow of surface w</w:t>
      </w:r>
      <w:r>
        <w:t>a</w:t>
      </w:r>
      <w:r>
        <w:t>ter and form a physical barrier, which allows sediment to settle out and be trapped. Several studies have shown the effectiveness of riparian buffers in filtering sediment, i</w:t>
      </w:r>
      <w:r>
        <w:t>n</w:t>
      </w:r>
      <w:r>
        <w:t>cluding:</w:t>
      </w:r>
    </w:p>
    <w:p w14:paraId="4CC38F7A" w14:textId="77777777" w:rsidR="009F5AFC" w:rsidRDefault="009F5AFC" w:rsidP="006D520D">
      <w:pPr>
        <w:pStyle w:val="BodyBullet"/>
      </w:pPr>
      <w:r>
        <w:t>In Blacksburg, VA, when 9.1m and 4.6m wide o</w:t>
      </w:r>
      <w:r>
        <w:t>r</w:t>
      </w:r>
      <w:r>
        <w:t>chard grass buffers were exposed to shallow, un</w:t>
      </w:r>
      <w:r>
        <w:t>i</w:t>
      </w:r>
      <w:r>
        <w:lastRenderedPageBreak/>
        <w:t xml:space="preserve">form </w:t>
      </w:r>
      <w:proofErr w:type="spellStart"/>
      <w:r>
        <w:t>waterflow</w:t>
      </w:r>
      <w:proofErr w:type="spellEnd"/>
      <w:r>
        <w:t>, they removed an average of 84% and 70% of incoming suspended solids respectively (</w:t>
      </w:r>
      <w:proofErr w:type="spellStart"/>
      <w:r>
        <w:t>Dillaha</w:t>
      </w:r>
      <w:proofErr w:type="spellEnd"/>
      <w:r>
        <w:t xml:space="preserve">, </w:t>
      </w:r>
      <w:proofErr w:type="spellStart"/>
      <w:r>
        <w:t>Renea</w:t>
      </w:r>
      <w:proofErr w:type="spellEnd"/>
      <w:r>
        <w:t xml:space="preserve">, </w:t>
      </w:r>
      <w:proofErr w:type="spellStart"/>
      <w:r>
        <w:t>Mostaghimi</w:t>
      </w:r>
      <w:proofErr w:type="spellEnd"/>
      <w:r>
        <w:t>, &amp; Lee, 1989).</w:t>
      </w:r>
    </w:p>
    <w:p w14:paraId="05641191" w14:textId="77777777" w:rsidR="009F5AFC" w:rsidRDefault="009F5AFC" w:rsidP="006D520D">
      <w:pPr>
        <w:pStyle w:val="BodyBullet"/>
      </w:pPr>
      <w:r>
        <w:t>Over a 100-year period (1880-1979), a riparian zone of a coastal plain agricultural watershed in Georgia a</w:t>
      </w:r>
      <w:r>
        <w:t>c</w:t>
      </w:r>
      <w:r>
        <w:t>cumulated an estimated 190,667 to 283,276 pounds of sediment per acre per year (</w:t>
      </w:r>
      <w:proofErr w:type="spellStart"/>
      <w:r>
        <w:t>Lowrance</w:t>
      </w:r>
      <w:proofErr w:type="spellEnd"/>
      <w:r>
        <w:t>, Sharpe, &amp; Sheridan, 1986).</w:t>
      </w:r>
    </w:p>
    <w:p w14:paraId="6B029DC6" w14:textId="77777777" w:rsidR="009F5AFC" w:rsidRDefault="009F5AFC" w:rsidP="006D520D">
      <w:pPr>
        <w:pStyle w:val="BodyBullet"/>
      </w:pPr>
      <w:r>
        <w:t>In North Carolina, the movement of runoff was measured through two types of riparian buffers: a grass buffer and a buffer composed of grass, weeds and small shrubs that became an area with hardwood trees. The buffers reduced sediment load in the ru</w:t>
      </w:r>
      <w:r>
        <w:t>n</w:t>
      </w:r>
      <w:r>
        <w:t>off by 60% to 90%. The effectiveness of the filters va</w:t>
      </w:r>
      <w:r>
        <w:t>r</w:t>
      </w:r>
      <w:r>
        <w:t xml:space="preserve">ied with the </w:t>
      </w:r>
      <w:proofErr w:type="spellStart"/>
      <w:r>
        <w:t>erosiveness</w:t>
      </w:r>
      <w:proofErr w:type="spellEnd"/>
      <w:r>
        <w:t xml:space="preserve"> of the watershed and storm intensity (Daniels, 1996). </w:t>
      </w:r>
    </w:p>
    <w:p w14:paraId="5E6B9450" w14:textId="77777777" w:rsidR="009F5AFC" w:rsidRPr="008E184C" w:rsidRDefault="009F5AFC" w:rsidP="009F5AFC">
      <w:pPr>
        <w:pStyle w:val="Heading2"/>
      </w:pPr>
      <w:bookmarkStart w:id="22" w:name="_Toc259372746"/>
      <w:bookmarkStart w:id="23" w:name="_Toc261804921"/>
      <w:r>
        <w:t>Filter Pollutants</w:t>
      </w:r>
      <w:bookmarkEnd w:id="22"/>
      <w:bookmarkEnd w:id="23"/>
    </w:p>
    <w:p w14:paraId="6025A3BE" w14:textId="77777777" w:rsidR="009F5AFC" w:rsidRDefault="009F5AFC" w:rsidP="009F5AFC">
      <w:pPr>
        <w:pStyle w:val="Heading3"/>
      </w:pPr>
      <w:r>
        <w:t>Filter Sediment, Trap Pollutants</w:t>
      </w:r>
    </w:p>
    <w:p w14:paraId="1F079255" w14:textId="77777777" w:rsidR="009F5AFC" w:rsidRDefault="009F5AFC" w:rsidP="009F5AFC">
      <w:pPr>
        <w:pStyle w:val="BodyText"/>
      </w:pPr>
      <w:r>
        <w:t>Filtration of sediment is also important for removing chemical pollutants that bind to sediment. For example, excess phosphorus binds to soil and is found primarily in the top few inches of the soil, which are very susceptible to erosion. Trapping sediments is the most effective way to reduce non-point source pollution (</w:t>
      </w:r>
      <w:proofErr w:type="spellStart"/>
      <w:r>
        <w:t>Bongard</w:t>
      </w:r>
      <w:proofErr w:type="spellEnd"/>
      <w:r>
        <w:t xml:space="preserve">, 2009). </w:t>
      </w:r>
    </w:p>
    <w:p w14:paraId="00858659" w14:textId="77777777" w:rsidR="009F5AFC" w:rsidRDefault="009F5AFC" w:rsidP="009F5AFC">
      <w:pPr>
        <w:pStyle w:val="Heading3"/>
      </w:pPr>
      <w:r>
        <w:t>Vegetation Removes Pollutants</w:t>
      </w:r>
    </w:p>
    <w:p w14:paraId="1D7FB20A" w14:textId="72A1E7ED" w:rsidR="009F5AFC" w:rsidRPr="00F84DEA" w:rsidRDefault="009F5AFC" w:rsidP="009F5AFC">
      <w:pPr>
        <w:pStyle w:val="BodyText"/>
      </w:pPr>
      <w:r w:rsidRPr="00F84DEA">
        <w:t>Riparian vegetation removes metals, nutrients, and other chemicals from runoff via plant uptake and by facilitating bacterial degradation of the pollutants (</w:t>
      </w:r>
      <w:proofErr w:type="spellStart"/>
      <w:r w:rsidRPr="00F84DEA">
        <w:t>Castelle</w:t>
      </w:r>
      <w:proofErr w:type="spellEnd"/>
      <w:r w:rsidRPr="00F84DEA">
        <w:t xml:space="preserve"> &amp; Joh</w:t>
      </w:r>
      <w:r w:rsidRPr="00F84DEA">
        <w:t>n</w:t>
      </w:r>
      <w:r w:rsidRPr="00F84DEA">
        <w:t>son, 2000</w:t>
      </w:r>
      <w:r w:rsidR="006D520D">
        <w:t>).</w:t>
      </w:r>
      <w:r>
        <w:t xml:space="preserve"> </w:t>
      </w:r>
      <w:r w:rsidRPr="00F84DEA">
        <w:t>Although narrow buffers can generally remove sediment in runoff, wide buffers are needed for effective nutrient removal</w:t>
      </w:r>
      <w:r>
        <w:t xml:space="preserve"> (</w:t>
      </w:r>
      <w:proofErr w:type="spellStart"/>
      <w:r>
        <w:t>Dabney</w:t>
      </w:r>
      <w:proofErr w:type="spellEnd"/>
      <w:r>
        <w:t>, Moore, &amp; Locke, 2006)</w:t>
      </w:r>
      <w:r w:rsidRPr="00F84DEA">
        <w:t>.</w:t>
      </w:r>
    </w:p>
    <w:p w14:paraId="46DDFBD5" w14:textId="77777777" w:rsidR="009F5AFC" w:rsidRPr="00F84DEA" w:rsidRDefault="009F5AFC" w:rsidP="009F5AFC">
      <w:pPr>
        <w:pStyle w:val="BodyText"/>
      </w:pPr>
      <w:r w:rsidRPr="00F84DEA">
        <w:t>The removal of nitrogen, a major pollutant of many w</w:t>
      </w:r>
      <w:r w:rsidRPr="00F84DEA">
        <w:t>a</w:t>
      </w:r>
      <w:r w:rsidRPr="00F84DEA">
        <w:t>tersheds, from runoff occurs almost exclusively in water-saturated zones where abu</w:t>
      </w:r>
      <w:r>
        <w:t>ndant organic matter is pr</w:t>
      </w:r>
      <w:r>
        <w:t>e</w:t>
      </w:r>
      <w:r>
        <w:t>sent</w:t>
      </w:r>
      <w:r w:rsidRPr="00F84DEA">
        <w:t>.</w:t>
      </w:r>
      <w:r>
        <w:t xml:space="preserve"> </w:t>
      </w:r>
      <w:r w:rsidRPr="00F84DEA">
        <w:t>Bacteria in the buffer use nitrogen as an energy source, converting it to gas.</w:t>
      </w:r>
      <w:r>
        <w:t xml:space="preserve"> </w:t>
      </w:r>
      <w:r w:rsidRPr="00F84DEA">
        <w:t>Plant roots also absorb nitr</w:t>
      </w:r>
      <w:r w:rsidRPr="00F84DEA">
        <w:t>o</w:t>
      </w:r>
      <w:r w:rsidRPr="00F84DEA">
        <w:t xml:space="preserve">gen in groundwater and use it for plant growth. Buffers act as a nitrogen sink when it is taken up by trees and stored in their biomass. </w:t>
      </w:r>
    </w:p>
    <w:p w14:paraId="4D12E352" w14:textId="77777777" w:rsidR="009F5AFC" w:rsidRPr="00F84DEA" w:rsidRDefault="009F5AFC" w:rsidP="009F5AFC">
      <w:pPr>
        <w:pStyle w:val="BodyText"/>
      </w:pPr>
      <w:r w:rsidRPr="00F84DEA">
        <w:t>Multiple studies have shown that buffers are effective in removing pollutants from water:</w:t>
      </w:r>
    </w:p>
    <w:p w14:paraId="68A7A724" w14:textId="77777777" w:rsidR="009F5AFC" w:rsidRPr="00F84DEA" w:rsidRDefault="009F5AFC" w:rsidP="006D520D">
      <w:pPr>
        <w:pStyle w:val="BodyBullet"/>
      </w:pPr>
      <w:r w:rsidRPr="00F84DEA">
        <w:t>A study of 16 streams in eastern Pennsylvania found that forested streams were far more efficient at r</w:t>
      </w:r>
      <w:r w:rsidRPr="00F84DEA">
        <w:t>e</w:t>
      </w:r>
      <w:r w:rsidRPr="00F84DEA">
        <w:t>moving key pollutants from water than non-forested streams. In the case of nitrogen pollution, 200-800 times more nitrogen reached the stream in the non-</w:t>
      </w:r>
      <w:r w:rsidRPr="00F84DEA">
        <w:lastRenderedPageBreak/>
        <w:t>forested segments than reached the stream in the fo</w:t>
      </w:r>
      <w:r w:rsidRPr="00F84DEA">
        <w:t>r</w:t>
      </w:r>
      <w:r w:rsidRPr="00F84DEA">
        <w:t xml:space="preserve">ested segments (Chesapeake Bay Foundation, </w:t>
      </w:r>
      <w:proofErr w:type="spellStart"/>
      <w:r w:rsidRPr="00F84DEA">
        <w:t>n.d.</w:t>
      </w:r>
      <w:proofErr w:type="spellEnd"/>
      <w:r w:rsidRPr="00F84DEA">
        <w:t>).</w:t>
      </w:r>
    </w:p>
    <w:p w14:paraId="02C3EE91" w14:textId="77777777" w:rsidR="009F5AFC" w:rsidRPr="00F84DEA" w:rsidRDefault="009F5AFC" w:rsidP="006D520D">
      <w:pPr>
        <w:pStyle w:val="BodyBullet"/>
      </w:pPr>
      <w:r w:rsidRPr="00F84DEA">
        <w:t>In Coastal Plain, Georgia, researchers measured agr</w:t>
      </w:r>
      <w:r w:rsidRPr="00F84DEA">
        <w:t>i</w:t>
      </w:r>
      <w:r w:rsidRPr="00F84DEA">
        <w:t>cultural runoff through a 38-meter riparian buffer.</w:t>
      </w:r>
      <w:r>
        <w:t xml:space="preserve"> </w:t>
      </w:r>
      <w:r w:rsidRPr="00F84DEA">
        <w:t>The riparian buffer lowered the concentrations of a</w:t>
      </w:r>
      <w:r w:rsidRPr="00F84DEA">
        <w:t>t</w:t>
      </w:r>
      <w:r w:rsidRPr="00F84DEA">
        <w:t xml:space="preserve">razine and </w:t>
      </w:r>
      <w:proofErr w:type="spellStart"/>
      <w:r w:rsidRPr="00F84DEA">
        <w:t>alachor</w:t>
      </w:r>
      <w:proofErr w:type="spellEnd"/>
      <w:r w:rsidRPr="00F84DEA">
        <w:t xml:space="preserve"> by a factor of 20. Atrazine and </w:t>
      </w:r>
      <w:proofErr w:type="spellStart"/>
      <w:r w:rsidRPr="00F84DEA">
        <w:t>al</w:t>
      </w:r>
      <w:r w:rsidRPr="00F84DEA">
        <w:t>a</w:t>
      </w:r>
      <w:r w:rsidRPr="00F84DEA">
        <w:t>chor</w:t>
      </w:r>
      <w:proofErr w:type="spellEnd"/>
      <w:r w:rsidRPr="00F84DEA">
        <w:t xml:space="preserve"> are both commonly used herbicides.</w:t>
      </w:r>
      <w:r>
        <w:t xml:space="preserve"> </w:t>
      </w:r>
      <w:r w:rsidRPr="00F84DEA">
        <w:t>Atrazine is among the most common contaminants in American reservoirs and other sources of drinking water (</w:t>
      </w:r>
      <w:proofErr w:type="spellStart"/>
      <w:r w:rsidRPr="00F84DEA">
        <w:t>Duhigg</w:t>
      </w:r>
      <w:proofErr w:type="spellEnd"/>
      <w:r w:rsidRPr="00F84DEA">
        <w:t>, 2009).</w:t>
      </w:r>
    </w:p>
    <w:p w14:paraId="31A3E607" w14:textId="77777777" w:rsidR="009F5AFC" w:rsidRPr="00F84DEA" w:rsidRDefault="009F5AFC" w:rsidP="006D520D">
      <w:pPr>
        <w:pStyle w:val="BodyBullet"/>
      </w:pPr>
      <w:r w:rsidRPr="00F84DEA">
        <w:t xml:space="preserve">The degradation of the herbicide </w:t>
      </w:r>
      <w:proofErr w:type="spellStart"/>
      <w:r w:rsidRPr="00F84DEA">
        <w:t>metachlor</w:t>
      </w:r>
      <w:proofErr w:type="spellEnd"/>
      <w:r w:rsidRPr="00F84DEA">
        <w:t xml:space="preserve"> before it reaches water bodies is given extra importance b</w:t>
      </w:r>
      <w:r w:rsidRPr="00F84DEA">
        <w:t>e</w:t>
      </w:r>
      <w:r w:rsidRPr="00F84DEA">
        <w:t>cause it does not readily break down in aquatic env</w:t>
      </w:r>
      <w:r w:rsidRPr="00F84DEA">
        <w:t>i</w:t>
      </w:r>
      <w:r w:rsidRPr="00F84DEA">
        <w:t>ronments.</w:t>
      </w:r>
      <w:r>
        <w:t xml:space="preserve"> </w:t>
      </w:r>
      <w:r w:rsidRPr="00F84DEA">
        <w:t>It is, however, metabolized in the soil by microorganisms.</w:t>
      </w:r>
      <w:r>
        <w:t xml:space="preserve"> </w:t>
      </w:r>
      <w:r w:rsidRPr="00F84DEA">
        <w:t>It reaches water bodies by soil leaching and surface runoff.</w:t>
      </w:r>
      <w:r>
        <w:t xml:space="preserve"> </w:t>
      </w:r>
      <w:r w:rsidRPr="00F84DEA">
        <w:t xml:space="preserve">In Mississippi, the half-life of the herbicide </w:t>
      </w:r>
      <w:proofErr w:type="spellStart"/>
      <w:r w:rsidRPr="00F84DEA">
        <w:t>metachlor</w:t>
      </w:r>
      <w:proofErr w:type="spellEnd"/>
      <w:r w:rsidRPr="00F84DEA">
        <w:t xml:space="preserve"> was 10 days in a veg</w:t>
      </w:r>
      <w:r w:rsidRPr="00F84DEA">
        <w:t>e</w:t>
      </w:r>
      <w:r w:rsidRPr="00F84DEA">
        <w:t>tated buffer as compared to 23 days in an adjacent bare field.</w:t>
      </w:r>
      <w:r>
        <w:t xml:space="preserve"> </w:t>
      </w:r>
      <w:r w:rsidRPr="00F84DEA">
        <w:t>This was likely due to a higher level of o</w:t>
      </w:r>
      <w:r w:rsidRPr="00F84DEA">
        <w:t>r</w:t>
      </w:r>
      <w:r w:rsidRPr="00F84DEA">
        <w:t xml:space="preserve">ganic matter and microbial activity in the riparian strip. The enhanced degradation of </w:t>
      </w:r>
      <w:proofErr w:type="spellStart"/>
      <w:r w:rsidRPr="00F84DEA">
        <w:t>metachlor</w:t>
      </w:r>
      <w:proofErr w:type="spellEnd"/>
      <w:r w:rsidRPr="00F84DEA">
        <w:t xml:space="preserve"> in buffers may limit how much reaches water bodies (</w:t>
      </w:r>
      <w:proofErr w:type="spellStart"/>
      <w:r w:rsidRPr="00F84DEA">
        <w:t>Staddon</w:t>
      </w:r>
      <w:proofErr w:type="spellEnd"/>
      <w:r w:rsidRPr="00F84DEA">
        <w:t xml:space="preserve">, Locke, &amp; </w:t>
      </w:r>
      <w:proofErr w:type="spellStart"/>
      <w:r w:rsidRPr="00F84DEA">
        <w:t>Zablotowicz</w:t>
      </w:r>
      <w:proofErr w:type="spellEnd"/>
      <w:r w:rsidRPr="00F84DEA">
        <w:t>, 2001).</w:t>
      </w:r>
    </w:p>
    <w:p w14:paraId="77BC5A9B" w14:textId="77777777" w:rsidR="009F5AFC" w:rsidRPr="00F84DEA" w:rsidRDefault="009F5AFC" w:rsidP="006D520D">
      <w:pPr>
        <w:pStyle w:val="BodyBullet"/>
      </w:pPr>
      <w:r w:rsidRPr="00F84DEA">
        <w:t xml:space="preserve">In northern Baltimore County, MD, </w:t>
      </w:r>
      <w:proofErr w:type="spellStart"/>
      <w:r w:rsidRPr="00F84DEA">
        <w:t>Minebank</w:t>
      </w:r>
      <w:proofErr w:type="spellEnd"/>
      <w:r w:rsidRPr="00F84DEA">
        <w:t xml:space="preserve"> Run flows past residential areas, corporate offices, the Ba</w:t>
      </w:r>
      <w:r w:rsidRPr="00F84DEA">
        <w:t>l</w:t>
      </w:r>
      <w:r w:rsidRPr="00F84DEA">
        <w:t>timore beltway, a high school, and a county park b</w:t>
      </w:r>
      <w:r w:rsidRPr="00F84DEA">
        <w:t>e</w:t>
      </w:r>
      <w:r w:rsidRPr="00F84DEA">
        <w:t>fore reaching the Gunpowder River.</w:t>
      </w:r>
      <w:r>
        <w:t xml:space="preserve"> </w:t>
      </w:r>
      <w:r w:rsidRPr="00F84DEA">
        <w:t>For deca</w:t>
      </w:r>
      <w:r>
        <w:t xml:space="preserve">des, heavy volumes of </w:t>
      </w:r>
      <w:proofErr w:type="spellStart"/>
      <w:r>
        <w:t>stormwater</w:t>
      </w:r>
      <w:proofErr w:type="spellEnd"/>
      <w:r>
        <w:t xml:space="preserve"> running off of</w:t>
      </w:r>
      <w:r w:rsidRPr="00F84DEA">
        <w:t xml:space="preserve"> impe</w:t>
      </w:r>
      <w:r w:rsidRPr="00F84DEA">
        <w:t>r</w:t>
      </w:r>
      <w:r w:rsidRPr="00F84DEA">
        <w:t>vious surfaces</w:t>
      </w:r>
      <w:r>
        <w:t>,</w:t>
      </w:r>
      <w:r w:rsidRPr="00F84DEA">
        <w:t xml:space="preserve"> like roads, rooftops and parking lots, have impacted the stream.</w:t>
      </w:r>
      <w:r>
        <w:t xml:space="preserve"> </w:t>
      </w:r>
      <w:r w:rsidRPr="00F84DEA">
        <w:t>Restoration efforts inclu</w:t>
      </w:r>
      <w:r w:rsidRPr="00F84DEA">
        <w:t>d</w:t>
      </w:r>
      <w:r w:rsidRPr="00F84DEA">
        <w:t>ed widening the riparian buffer with over 3,000 new trees and 6,000 shrubs. The restoration work, which affected nearly 3.5 stream miles, prevents up to 50,000 pounds of sediment from entering the stream annually and reduces the stream nitrogen levels by 25-50% (Lutz, 2006).</w:t>
      </w:r>
    </w:p>
    <w:p w14:paraId="0FECE8C5" w14:textId="77777777" w:rsidR="009F5AFC" w:rsidRPr="008E184C" w:rsidRDefault="009F5AFC" w:rsidP="009F5AFC">
      <w:pPr>
        <w:pStyle w:val="Heading2"/>
      </w:pPr>
      <w:bookmarkStart w:id="24" w:name="_Toc259372747"/>
      <w:bookmarkStart w:id="25" w:name="_Toc261804922"/>
      <w:r>
        <w:t>Cool Streams and Moderate Temperature Swings</w:t>
      </w:r>
      <w:bookmarkEnd w:id="24"/>
      <w:bookmarkEnd w:id="25"/>
    </w:p>
    <w:p w14:paraId="0EAA75CE" w14:textId="77777777" w:rsidR="009F5AFC" w:rsidRPr="00BC6456" w:rsidRDefault="009F5AFC" w:rsidP="009F5AFC">
      <w:pPr>
        <w:pStyle w:val="BodyText"/>
      </w:pPr>
      <w:r w:rsidRPr="00BC6456">
        <w:t>The trees of riparian buffers shade the water, moderating water temperature.</w:t>
      </w:r>
      <w:r>
        <w:t xml:space="preserve"> </w:t>
      </w:r>
      <w:r w:rsidRPr="00BC6456">
        <w:t>Temperature is a critical influence in aquatic ecosystems, affecting both the physical and bi</w:t>
      </w:r>
      <w:r w:rsidRPr="00BC6456">
        <w:t>o</w:t>
      </w:r>
      <w:r w:rsidRPr="00BC6456">
        <w:t>logical characteristics of the stream. Changes in temper</w:t>
      </w:r>
      <w:r w:rsidRPr="00BC6456">
        <w:t>a</w:t>
      </w:r>
      <w:r w:rsidRPr="00BC6456">
        <w:t>ture can decrease stream biodiversity and impede animal growth.</w:t>
      </w:r>
      <w:r>
        <w:t xml:space="preserve"> </w:t>
      </w:r>
      <w:r w:rsidRPr="00BC6456">
        <w:t>Increases in summer temperatures can increase the susceptibility of fish to pathogens; decrease food availability; alter the feeding activity and body metab</w:t>
      </w:r>
      <w:r w:rsidRPr="00BC6456">
        <w:t>o</w:t>
      </w:r>
      <w:r w:rsidRPr="00BC6456">
        <w:t xml:space="preserve">lism of fish; inhibit spawning, and block spawning runs </w:t>
      </w:r>
      <w:r w:rsidRPr="00BC6456">
        <w:lastRenderedPageBreak/>
        <w:t>into streams (</w:t>
      </w:r>
      <w:proofErr w:type="spellStart"/>
      <w:r w:rsidRPr="00BC6456">
        <w:t>Castelle</w:t>
      </w:r>
      <w:proofErr w:type="spellEnd"/>
      <w:r w:rsidRPr="00BC6456">
        <w:t xml:space="preserve"> and Johnson, 2000). At the same time higher stream temperatures reduce the amount of dissolved oxygen in water</w:t>
      </w:r>
      <w:r>
        <w:t>;</w:t>
      </w:r>
      <w:r w:rsidRPr="00BC6456">
        <w:t xml:space="preserve"> they also increase the metabo</w:t>
      </w:r>
      <w:r w:rsidRPr="00BC6456">
        <w:t>l</w:t>
      </w:r>
      <w:r w:rsidRPr="00BC6456">
        <w:t xml:space="preserve">ic rate of aquatic animals, increasing their oxygen needs. </w:t>
      </w:r>
    </w:p>
    <w:p w14:paraId="3C762811" w14:textId="77777777" w:rsidR="009F5AFC" w:rsidRPr="008E184C" w:rsidDel="006353F9" w:rsidRDefault="009F5AFC" w:rsidP="009F5AFC">
      <w:pPr>
        <w:pStyle w:val="BodyText"/>
      </w:pPr>
      <w:r w:rsidRPr="00BC6456">
        <w:t>In small streams, the presence of a forest canopy greatly affects the intensity of light reaching the surface of the stream. Depending on the season, light intensity in a shaded area of a stream can be 30 to 60% less than that of an exposed area (Sweeney, 1992). By limiting the amount of solar radiation that can reach a stream, trees limit both the daily fluctuations in stream temperature and the ma</w:t>
      </w:r>
      <w:r w:rsidRPr="00BC6456">
        <w:t>x</w:t>
      </w:r>
      <w:r w:rsidRPr="00BC6456">
        <w:t>imum stream temperatures reached (</w:t>
      </w:r>
      <w:proofErr w:type="spellStart"/>
      <w:r w:rsidRPr="00BC6456">
        <w:t>Bongard</w:t>
      </w:r>
      <w:proofErr w:type="spellEnd"/>
      <w:r w:rsidRPr="00BC6456">
        <w:t>, 2009). A British Columbia study found that streams without buf</w:t>
      </w:r>
      <w:r w:rsidRPr="00BC6456">
        <w:t>f</w:t>
      </w:r>
      <w:r w:rsidRPr="00BC6456">
        <w:t xml:space="preserve">ers have temperatures up to 1-2 </w:t>
      </w:r>
      <w:proofErr w:type="spellStart"/>
      <w:r w:rsidRPr="00BC6456">
        <w:rPr>
          <w:vertAlign w:val="superscript"/>
        </w:rPr>
        <w:t>o</w:t>
      </w:r>
      <w:r w:rsidRPr="00BC6456">
        <w:t>C</w:t>
      </w:r>
      <w:proofErr w:type="spellEnd"/>
      <w:r w:rsidRPr="00BC6456">
        <w:t xml:space="preserve"> higher than those with buffers (Rayne, Henderson, Gill, &amp; Forest, 2008).</w:t>
      </w:r>
      <w:r>
        <w:t xml:space="preserve"> </w:t>
      </w:r>
      <w:r w:rsidRPr="00BC6456">
        <w:t>A study from Washington State found that non-buffered streams have maximum temperatures 2.4</w:t>
      </w:r>
      <w:r>
        <w:t xml:space="preserve"> </w:t>
      </w:r>
      <w:proofErr w:type="spellStart"/>
      <w:r w:rsidRPr="00BC6456">
        <w:rPr>
          <w:vertAlign w:val="superscript"/>
        </w:rPr>
        <w:t>o</w:t>
      </w:r>
      <w:r w:rsidRPr="00BC6456">
        <w:t>C</w:t>
      </w:r>
      <w:proofErr w:type="spellEnd"/>
      <w:r w:rsidRPr="00BC6456">
        <w:t xml:space="preserve"> higher than those with buffers (Pollock, </w:t>
      </w:r>
      <w:proofErr w:type="spellStart"/>
      <w:r w:rsidRPr="00BC6456">
        <w:t>Beechie</w:t>
      </w:r>
      <w:proofErr w:type="spellEnd"/>
      <w:r w:rsidRPr="00BC6456">
        <w:t xml:space="preserve">, </w:t>
      </w:r>
      <w:proofErr w:type="spellStart"/>
      <w:r w:rsidRPr="00BC6456">
        <w:t>Liermann</w:t>
      </w:r>
      <w:proofErr w:type="spellEnd"/>
      <w:r w:rsidRPr="00BC6456">
        <w:t xml:space="preserve">, &amp; </w:t>
      </w:r>
      <w:proofErr w:type="spellStart"/>
      <w:r w:rsidRPr="00BC6456">
        <w:t>Bigley</w:t>
      </w:r>
      <w:proofErr w:type="spellEnd"/>
      <w:r w:rsidRPr="00BC6456">
        <w:t>, 2009).</w:t>
      </w:r>
      <w:r>
        <w:t xml:space="preserve"> </w:t>
      </w:r>
      <w:r w:rsidRPr="00BC6456">
        <w:t>In Oregon, studies of stream temperatures following the removal of riparian vegetation found that maximum stream temperatures both increased by 7</w:t>
      </w:r>
      <w:r>
        <w:t xml:space="preserve"> </w:t>
      </w:r>
      <w:r w:rsidRPr="00BC6456">
        <w:t>°C and occurred earlier in the summer.</w:t>
      </w:r>
      <w:r>
        <w:t xml:space="preserve"> </w:t>
      </w:r>
      <w:r w:rsidRPr="00BC6456">
        <w:t>(Shifts in the timing of maximum temperatures, with greater increases in early summer stream temperatures, can impact sensitive stages of aqua</w:t>
      </w:r>
      <w:r w:rsidRPr="00BC6456">
        <w:t>t</w:t>
      </w:r>
      <w:r w:rsidRPr="00BC6456">
        <w:t>ic animals.)</w:t>
      </w:r>
    </w:p>
    <w:p w14:paraId="1BEBF1EA" w14:textId="77777777" w:rsidR="009F5AFC" w:rsidRPr="00D50A4D" w:rsidRDefault="009F5AFC" w:rsidP="009F5AFC">
      <w:pPr>
        <w:pStyle w:val="Heading3"/>
      </w:pPr>
      <w:r w:rsidRPr="00D50A4D">
        <w:t>Water Temperature and Chemical Toxicity</w:t>
      </w:r>
    </w:p>
    <w:p w14:paraId="45AC5A66" w14:textId="77777777" w:rsidR="009F5AFC" w:rsidRDefault="009F5AFC" w:rsidP="009F5AFC">
      <w:pPr>
        <w:pStyle w:val="BodyText"/>
      </w:pPr>
      <w:r w:rsidRPr="006100C2">
        <w:t>Increased water temperature increases the toxicity of many chemicals, such as ammonia.</w:t>
      </w:r>
      <w:r>
        <w:t xml:space="preserve"> </w:t>
      </w:r>
      <w:r w:rsidRPr="006100C2">
        <w:t>Ammonia is an ino</w:t>
      </w:r>
      <w:r w:rsidRPr="006100C2">
        <w:t>r</w:t>
      </w:r>
      <w:r w:rsidRPr="006100C2">
        <w:t>ganic form of nitrogen.</w:t>
      </w:r>
      <w:r>
        <w:t xml:space="preserve"> </w:t>
      </w:r>
      <w:r w:rsidRPr="006100C2">
        <w:t>It is present in water in two forms, un-ionized (NH3), which has a relatively high toxicity, and ionized (NH4+), which has a relatively negligible to</w:t>
      </w:r>
      <w:r w:rsidRPr="006100C2">
        <w:t>x</w:t>
      </w:r>
      <w:r w:rsidRPr="006100C2">
        <w:t>icity.</w:t>
      </w:r>
      <w:r>
        <w:t xml:space="preserve"> </w:t>
      </w:r>
      <w:r w:rsidRPr="006100C2">
        <w:t>As water temperatures increase, more of the amm</w:t>
      </w:r>
      <w:r w:rsidRPr="006100C2">
        <w:t>o</w:t>
      </w:r>
      <w:r w:rsidRPr="006100C2">
        <w:t>nia is converted to the toxic un-ionized ammonia form (EPA, 1995).</w:t>
      </w:r>
      <w:r>
        <w:t xml:space="preserve"> </w:t>
      </w:r>
      <w:r w:rsidRPr="006100C2">
        <w:t>Polluted runoff is a large source of ammonia and nitrogen to streams (EPA, 1995).</w:t>
      </w:r>
      <w:r>
        <w:t xml:space="preserve"> </w:t>
      </w:r>
      <w:r w:rsidRPr="006100C2">
        <w:t>When riparian buf</w:t>
      </w:r>
      <w:r w:rsidRPr="006100C2">
        <w:t>f</w:t>
      </w:r>
      <w:r w:rsidRPr="006100C2">
        <w:t>ers are not preserved, both their ability to remove nitrogen from runoff and their ability to maintain lower water temperatures and prevent it from converting to its un-ionized ammonia form are lost.</w:t>
      </w:r>
    </w:p>
    <w:p w14:paraId="0014E455" w14:textId="77777777" w:rsidR="009F5AFC" w:rsidRDefault="009F5AFC" w:rsidP="009F5AFC">
      <w:pPr>
        <w:pStyle w:val="Heading2"/>
      </w:pPr>
      <w:bookmarkStart w:id="26" w:name="_Toc259372748"/>
      <w:bookmarkStart w:id="27" w:name="_Toc261804923"/>
      <w:r>
        <w:t>Provide Habitat</w:t>
      </w:r>
      <w:bookmarkEnd w:id="26"/>
      <w:bookmarkEnd w:id="27"/>
    </w:p>
    <w:p w14:paraId="3C884C39" w14:textId="77777777" w:rsidR="009F5AFC" w:rsidRPr="009470BA" w:rsidRDefault="009F5AFC" w:rsidP="009F5AFC">
      <w:pPr>
        <w:pStyle w:val="Heading3"/>
      </w:pPr>
      <w:r>
        <w:t>Aquatic Habitat</w:t>
      </w:r>
    </w:p>
    <w:p w14:paraId="53E0FB27" w14:textId="77777777" w:rsidR="009F5AFC" w:rsidRPr="004A67BA" w:rsidRDefault="009F5AFC" w:rsidP="009F5AFC">
      <w:pPr>
        <w:pStyle w:val="BodyText"/>
      </w:pPr>
      <w:r w:rsidRPr="004A67BA">
        <w:t>Large woody debris is an essential part of stream life.</w:t>
      </w:r>
      <w:r>
        <w:t xml:space="preserve"> </w:t>
      </w:r>
      <w:r w:rsidRPr="004A67BA">
        <w:t xml:space="preserve">It provides fish habitat and changes the stream’s physical condition. Organic matter from riparian buffers, such as leaves, </w:t>
      </w:r>
      <w:proofErr w:type="gramStart"/>
      <w:r w:rsidRPr="004A67BA">
        <w:t>twigs,</w:t>
      </w:r>
      <w:proofErr w:type="gramEnd"/>
      <w:r w:rsidRPr="004A67BA">
        <w:t xml:space="preserve"> logs and stems that fall from the buffer into the water are a main source of food for aquatic </w:t>
      </w:r>
      <w:proofErr w:type="spellStart"/>
      <w:r w:rsidRPr="004A67BA">
        <w:t>macroi</w:t>
      </w:r>
      <w:r w:rsidRPr="004A67BA">
        <w:t>n</w:t>
      </w:r>
      <w:r w:rsidRPr="004A67BA">
        <w:t>vertebrates</w:t>
      </w:r>
      <w:proofErr w:type="spellEnd"/>
      <w:r w:rsidRPr="004A67BA">
        <w:t>.</w:t>
      </w:r>
      <w:r>
        <w:t xml:space="preserve"> </w:t>
      </w:r>
      <w:r w:rsidRPr="004A67BA">
        <w:t xml:space="preserve">Aquatic </w:t>
      </w:r>
      <w:proofErr w:type="spellStart"/>
      <w:r w:rsidRPr="004A67BA">
        <w:t>macroinvertebrates</w:t>
      </w:r>
      <w:proofErr w:type="spellEnd"/>
      <w:r w:rsidRPr="004A67BA">
        <w:t xml:space="preserve"> are animals wit</w:t>
      </w:r>
      <w:r w:rsidRPr="004A67BA">
        <w:t>h</w:t>
      </w:r>
      <w:r w:rsidRPr="004A67BA">
        <w:lastRenderedPageBreak/>
        <w:t>out a backbone, are visible with the naked eye and spend all or part of their life in the water.</w:t>
      </w:r>
      <w:r>
        <w:t xml:space="preserve"> </w:t>
      </w:r>
      <w:r w:rsidRPr="004A67BA">
        <w:t>These animals, which include worms, mollusks, insects and crustaceans, co</w:t>
      </w:r>
      <w:r w:rsidRPr="004A67BA">
        <w:t>n</w:t>
      </w:r>
      <w:r w:rsidRPr="004A67BA">
        <w:t>sume the wood and the biofilms (bacteria, fungi, and a</w:t>
      </w:r>
      <w:r w:rsidRPr="004A67BA">
        <w:t>l</w:t>
      </w:r>
      <w:r w:rsidRPr="004A67BA">
        <w:t xml:space="preserve">gae) that form on it (Pitt &amp; </w:t>
      </w:r>
      <w:proofErr w:type="spellStart"/>
      <w:r w:rsidRPr="004A67BA">
        <w:t>Batzer</w:t>
      </w:r>
      <w:proofErr w:type="spellEnd"/>
      <w:r w:rsidRPr="004A67BA">
        <w:t>, 2011), serving as a vital link in the food web between the producers (e.g. leaves, algae) and higher consumers, such as fish.</w:t>
      </w:r>
    </w:p>
    <w:p w14:paraId="790FE37A" w14:textId="77777777" w:rsidR="009F5AFC" w:rsidRPr="004A67BA" w:rsidRDefault="009F5AFC" w:rsidP="009F5AFC">
      <w:pPr>
        <w:pStyle w:val="BodyText"/>
      </w:pPr>
      <w:r w:rsidRPr="004A67BA">
        <w:t xml:space="preserve">The wood from buffers also traps additional leaf litter and wood. </w:t>
      </w:r>
      <w:proofErr w:type="spellStart"/>
      <w:r w:rsidRPr="004A67BA">
        <w:t>Macroinvertebrates</w:t>
      </w:r>
      <w:proofErr w:type="spellEnd"/>
      <w:r w:rsidRPr="004A67BA">
        <w:t xml:space="preserve"> use the wood as habitat, living inside the wood, under residual bark, and on surfaces that protrude out of the water. Some insects use the protru</w:t>
      </w:r>
      <w:r w:rsidRPr="004A67BA">
        <w:t>d</w:t>
      </w:r>
      <w:r w:rsidRPr="004A67BA">
        <w:t xml:space="preserve">ing surfaces as sites to emerge into adults or to lay eggs (Pitt &amp; </w:t>
      </w:r>
      <w:proofErr w:type="spellStart"/>
      <w:r w:rsidRPr="004A67BA">
        <w:t>Batzer</w:t>
      </w:r>
      <w:proofErr w:type="spellEnd"/>
      <w:r w:rsidRPr="004A67BA">
        <w:t>, 2011). A study of 16 streams in eastern Pennsylvania found that forested stream segments have over six times the amount of large woody debris than do grass buffered streams, even though two-thirds of the grass buffered streams were immediately downstream of forested areas (Sweeney,</w:t>
      </w:r>
      <w:r>
        <w:t xml:space="preserve"> </w:t>
      </w:r>
      <w:r w:rsidRPr="004A67BA">
        <w:t>1992)</w:t>
      </w:r>
    </w:p>
    <w:p w14:paraId="7196B721" w14:textId="77777777" w:rsidR="009F5AFC" w:rsidRPr="004A67BA" w:rsidRDefault="009F5AFC" w:rsidP="009F5AFC">
      <w:pPr>
        <w:pStyle w:val="BodyText"/>
      </w:pPr>
      <w:r w:rsidRPr="004A67BA">
        <w:t>Forested riparian buffers are also essential for maintaining stream and river bottom habitat. Most of the biological activity in stream ecosystems takes place on inorganic (sand, gravel, cobble, etc.) and organic (leaves, woody d</w:t>
      </w:r>
      <w:r w:rsidRPr="004A67BA">
        <w:t>e</w:t>
      </w:r>
      <w:r w:rsidRPr="004A67BA">
        <w:t>bris, etc.) materials on stream bottoms.</w:t>
      </w:r>
      <w:r>
        <w:t xml:space="preserve"> </w:t>
      </w:r>
      <w:r w:rsidRPr="004A67BA">
        <w:t>Networks of tree roots, the organic debris from buffers and the variety of sizes of cobble and gravel these trap can increase the overall size of bottom habitat more than a thousand times when compared to a bare mineral soil bottom in a grass-buffered stream (Sweeney, 1992).</w:t>
      </w:r>
      <w:r>
        <w:t xml:space="preserve"> </w:t>
      </w:r>
      <w:r w:rsidRPr="004A67BA">
        <w:t>In addition, where ripa</w:t>
      </w:r>
      <w:r w:rsidRPr="004A67BA">
        <w:t>r</w:t>
      </w:r>
      <w:r w:rsidRPr="004A67BA">
        <w:t>ian buffers have been deforested, streams are narrower because of encroachment by herbaceous plants, mostly grasses, that would have been shaded out under forest cover, causing an additional loss of river bottom habitat (Sweeney, 1992).</w:t>
      </w:r>
    </w:p>
    <w:p w14:paraId="3DFC57E9" w14:textId="77777777" w:rsidR="009F5AFC" w:rsidRDefault="009F5AFC" w:rsidP="009F5AFC">
      <w:pPr>
        <w:pStyle w:val="BodyText"/>
      </w:pPr>
      <w:r w:rsidRPr="004A67BA">
        <w:t>Deforestation of a section of a riparian buffer can change stream bottom habitat and influence biodiversity, even if the deforested section is still vegetated.</w:t>
      </w:r>
      <w:r>
        <w:t xml:space="preserve"> </w:t>
      </w:r>
      <w:r w:rsidRPr="004A67BA">
        <w:t>In southern App</w:t>
      </w:r>
      <w:r w:rsidRPr="004A67BA">
        <w:t>a</w:t>
      </w:r>
      <w:r w:rsidRPr="004A67BA">
        <w:t xml:space="preserve">lachia, 12 streams </w:t>
      </w:r>
      <w:r>
        <w:t>with</w:t>
      </w:r>
      <w:r w:rsidRPr="004A67BA">
        <w:t xml:space="preserve"> deforested, but vegetated</w:t>
      </w:r>
      <w:r>
        <w:t>,</w:t>
      </w:r>
      <w:r w:rsidRPr="004A67BA">
        <w:t xml:space="preserve"> buffers were studied. The deforested sections were up to 5.3 km long.</w:t>
      </w:r>
      <w:r>
        <w:t xml:space="preserve"> </w:t>
      </w:r>
      <w:r w:rsidRPr="004A67BA">
        <w:t>The stream segments studied were all downslope of watersheds with at least 95% forest cover.</w:t>
      </w:r>
      <w:r>
        <w:t xml:space="preserve"> </w:t>
      </w:r>
      <w:r w:rsidRPr="004A67BA">
        <w:t xml:space="preserve">As the length of deforested sections increased, habitat diversity decreased and riffles became filled with fine sediments (Jones, </w:t>
      </w:r>
      <w:proofErr w:type="spellStart"/>
      <w:r w:rsidRPr="004A67BA">
        <w:t>Hel</w:t>
      </w:r>
      <w:r w:rsidRPr="004A67BA">
        <w:t>f</w:t>
      </w:r>
      <w:r w:rsidRPr="004A67BA">
        <w:t>man</w:t>
      </w:r>
      <w:proofErr w:type="spellEnd"/>
      <w:r w:rsidRPr="004A67BA">
        <w:t xml:space="preserve">, Harper, &amp; </w:t>
      </w:r>
      <w:proofErr w:type="spellStart"/>
      <w:r w:rsidRPr="004A67BA">
        <w:t>Bolstadt</w:t>
      </w:r>
      <w:proofErr w:type="spellEnd"/>
      <w:r w:rsidRPr="004A67BA">
        <w:t>, 1999).</w:t>
      </w:r>
      <w:r>
        <w:t xml:space="preserve"> </w:t>
      </w:r>
      <w:r w:rsidRPr="004A67BA">
        <w:t>As the length of the non-forested segments increased, overall fish abundance d</w:t>
      </w:r>
      <w:r w:rsidRPr="004A67BA">
        <w:t>e</w:t>
      </w:r>
      <w:r w:rsidRPr="004A67BA">
        <w:t>creased, though the number of non-native species i</w:t>
      </w:r>
      <w:r w:rsidRPr="004A67BA">
        <w:t>n</w:t>
      </w:r>
      <w:r w:rsidRPr="004A67BA">
        <w:t>creased.</w:t>
      </w:r>
      <w:r>
        <w:t xml:space="preserve"> </w:t>
      </w:r>
      <w:r w:rsidRPr="004A67BA">
        <w:t xml:space="preserve">Even in heavily forested areas, clearing a 1-3 km stretch of forested buffer was found to have substantial </w:t>
      </w:r>
      <w:r w:rsidRPr="004A67BA">
        <w:lastRenderedPageBreak/>
        <w:t xml:space="preserve">impacts on fish assemblages (Jones, </w:t>
      </w:r>
      <w:proofErr w:type="spellStart"/>
      <w:r w:rsidRPr="004A67BA">
        <w:t>Helfman</w:t>
      </w:r>
      <w:proofErr w:type="spellEnd"/>
      <w:r w:rsidRPr="004A67BA">
        <w:t xml:space="preserve">, Harper, &amp; </w:t>
      </w:r>
      <w:proofErr w:type="spellStart"/>
      <w:r w:rsidRPr="004A67BA">
        <w:t>Bolstadt</w:t>
      </w:r>
      <w:proofErr w:type="spellEnd"/>
      <w:r w:rsidRPr="004A67BA">
        <w:t>, 1999).</w:t>
      </w:r>
    </w:p>
    <w:p w14:paraId="14C56747" w14:textId="77777777" w:rsidR="009F5AFC" w:rsidRPr="000C7665" w:rsidRDefault="009F5AFC" w:rsidP="009F5AFC">
      <w:pPr>
        <w:pStyle w:val="Heading3"/>
      </w:pPr>
      <w:bookmarkStart w:id="28" w:name="_Toc228261747"/>
      <w:r>
        <w:t>Terrestrial Habitat</w:t>
      </w:r>
    </w:p>
    <w:p w14:paraId="7417DC44" w14:textId="77777777" w:rsidR="009F5AFC" w:rsidRPr="004A67BA" w:rsidRDefault="009F5AFC" w:rsidP="009F5AFC">
      <w:pPr>
        <w:pStyle w:val="BodyText"/>
      </w:pPr>
      <w:r w:rsidRPr="004A67BA">
        <w:t>A broad range of mammals, birds, reptiles and amphib</w:t>
      </w:r>
      <w:r w:rsidRPr="004A67BA">
        <w:t>i</w:t>
      </w:r>
      <w:r w:rsidRPr="004A67BA">
        <w:t>ans rely on riparian buffers for habitat.</w:t>
      </w:r>
      <w:r>
        <w:t xml:space="preserve"> </w:t>
      </w:r>
      <w:r w:rsidRPr="004A67BA">
        <w:t xml:space="preserve">Riparian buffers are core habitat for many semi-aquatic and terrestrial </w:t>
      </w:r>
      <w:hyperlink r:id="rId10" w:history="1">
        <w:proofErr w:type="spellStart"/>
        <w:r w:rsidRPr="004A67BA">
          <w:rPr>
            <w:rStyle w:val="Hyperlink"/>
          </w:rPr>
          <w:t>ec</w:t>
        </w:r>
        <w:r w:rsidRPr="004A67BA">
          <w:rPr>
            <w:rStyle w:val="Hyperlink"/>
          </w:rPr>
          <w:t>o</w:t>
        </w:r>
        <w:r w:rsidRPr="004A67BA">
          <w:rPr>
            <w:rStyle w:val="Hyperlink"/>
          </w:rPr>
          <w:t>tone</w:t>
        </w:r>
        <w:proofErr w:type="spellEnd"/>
      </w:hyperlink>
      <w:r w:rsidRPr="004A67BA">
        <w:t xml:space="preserve"> species, such as salamanders, frogs, turtles, minks, beavers and otters, and these species require a buffer that is both long and wide. Long stretches of riparian buffer also serve as wildlife travel corridors.</w:t>
      </w:r>
      <w:r>
        <w:t xml:space="preserve"> </w:t>
      </w:r>
      <w:r w:rsidRPr="004A67BA">
        <w:t>Many birds, such as herons, fishers, eagles, and ospreys, as well as some mammals, rely on forested buffers for both habitat and resting places.</w:t>
      </w:r>
      <w:r>
        <w:t xml:space="preserve"> </w:t>
      </w:r>
      <w:r w:rsidRPr="004A67BA">
        <w:t>These birds hunt for fish in the water and nest in adjacent forests.</w:t>
      </w:r>
      <w:r>
        <w:t xml:space="preserve"> </w:t>
      </w:r>
    </w:p>
    <w:p w14:paraId="526A15DD" w14:textId="17DF94FB" w:rsidR="009F5AFC" w:rsidRPr="00193B2B" w:rsidRDefault="009F5AFC" w:rsidP="009F5AFC">
      <w:pPr>
        <w:pStyle w:val="BodyText"/>
      </w:pPr>
      <w:r w:rsidRPr="004A67BA">
        <w:t>For buffers to provide adequate habitat for forest depen</w:t>
      </w:r>
      <w:r w:rsidRPr="004A67BA">
        <w:t>d</w:t>
      </w:r>
      <w:r w:rsidRPr="004A67BA">
        <w:t>ent songbirds, they must be wide. Several studies have shown that bird species richness increases in buffers that are at least 100 meters wide and that the presence of forest dependent songbirds decreases dramatically when buffers are less than 50 meters (</w:t>
      </w:r>
      <w:proofErr w:type="spellStart"/>
      <w:r w:rsidRPr="004A67BA">
        <w:t>Bongard</w:t>
      </w:r>
      <w:proofErr w:type="spellEnd"/>
      <w:r w:rsidRPr="004A67BA">
        <w:t>, 2009).</w:t>
      </w:r>
      <w:r>
        <w:t xml:space="preserve"> </w:t>
      </w:r>
      <w:r w:rsidRPr="004A67BA">
        <w:t>For more info</w:t>
      </w:r>
      <w:r w:rsidRPr="004A67BA">
        <w:t>r</w:t>
      </w:r>
      <w:r w:rsidRPr="004A67BA">
        <w:t xml:space="preserve">mation on the importance of protecting species richness, see the guide </w:t>
      </w:r>
      <w:hyperlink r:id="rId11" w:history="1">
        <w:r w:rsidRPr="004A67BA">
          <w:rPr>
            <w:rStyle w:val="Hyperlink"/>
            <w:i/>
          </w:rPr>
          <w:t>Biodiversity</w:t>
        </w:r>
      </w:hyperlink>
      <w:r>
        <w:t>.</w:t>
      </w:r>
    </w:p>
    <w:p w14:paraId="4AD58E2F" w14:textId="77777777" w:rsidR="009F5AFC" w:rsidRDefault="009F5AFC" w:rsidP="009F5AFC">
      <w:pPr>
        <w:pStyle w:val="Heading2"/>
      </w:pPr>
      <w:bookmarkStart w:id="29" w:name="_Toc259372749"/>
      <w:bookmarkStart w:id="30" w:name="_Toc261804924"/>
      <w:bookmarkEnd w:id="28"/>
      <w:r>
        <w:t>Store Water and Reduce Flooding</w:t>
      </w:r>
      <w:bookmarkEnd w:id="29"/>
      <w:bookmarkEnd w:id="30"/>
    </w:p>
    <w:p w14:paraId="7DBC852D" w14:textId="77777777" w:rsidR="009F5AFC" w:rsidRPr="004A67BA" w:rsidRDefault="009F5AFC" w:rsidP="009F5AFC">
      <w:pPr>
        <w:pStyle w:val="BodyText"/>
      </w:pPr>
      <w:bookmarkStart w:id="31" w:name="_Toc236214280"/>
      <w:r w:rsidRPr="008F771F">
        <w:t>Riparian buffers, especially forested buffers, absorb rai</w:t>
      </w:r>
      <w:r w:rsidRPr="008F771F">
        <w:t>n</w:t>
      </w:r>
      <w:r w:rsidRPr="008F771F">
        <w:t xml:space="preserve">water, which recharges ground water supplies and allows storm runoff to be released more slowly. This reduces the intensity and frequency of flooding as well as allows for more water flow </w:t>
      </w:r>
      <w:r>
        <w:t xml:space="preserve">in streams </w:t>
      </w:r>
      <w:r w:rsidRPr="008F771F">
        <w:t>during dry periods.</w:t>
      </w:r>
      <w:bookmarkEnd w:id="31"/>
    </w:p>
    <w:p w14:paraId="444E02F6" w14:textId="77777777" w:rsidR="009F5AFC" w:rsidRPr="008E184C" w:rsidRDefault="009F5AFC" w:rsidP="009F5AFC">
      <w:pPr>
        <w:pStyle w:val="Heading1"/>
      </w:pPr>
      <w:bookmarkStart w:id="32" w:name="_Toc259372750"/>
      <w:bookmarkStart w:id="33" w:name="_Toc261804925"/>
      <w:r>
        <w:t>Minimum Buffer Width Needed</w:t>
      </w:r>
      <w:bookmarkEnd w:id="32"/>
      <w:bookmarkEnd w:id="33"/>
    </w:p>
    <w:p w14:paraId="7FD47BB1" w14:textId="77777777" w:rsidR="009F5AFC" w:rsidRPr="001D1628" w:rsidRDefault="009F5AFC" w:rsidP="009F5AFC">
      <w:pPr>
        <w:pStyle w:val="BodyText"/>
      </w:pPr>
      <w:r w:rsidRPr="001D1628">
        <w:t xml:space="preserve">The minimum width needed </w:t>
      </w:r>
      <w:r>
        <w:t>for an effective riparian buf</w:t>
      </w:r>
      <w:r>
        <w:t>f</w:t>
      </w:r>
      <w:r>
        <w:t xml:space="preserve">er </w:t>
      </w:r>
      <w:r w:rsidRPr="001D1628">
        <w:t xml:space="preserve">depends on the function you </w:t>
      </w:r>
      <w:r>
        <w:t>want the buffer to serve</w:t>
      </w:r>
      <w:r w:rsidRPr="001D1628">
        <w:t>.</w:t>
      </w:r>
      <w:r>
        <w:t xml:space="preserve"> </w:t>
      </w:r>
      <w:r w:rsidRPr="001D1628">
        <w:t xml:space="preserve">For example, sediment can be physically filtered out of </w:t>
      </w:r>
      <w:proofErr w:type="spellStart"/>
      <w:r w:rsidRPr="001D1628">
        <w:t>stormwater</w:t>
      </w:r>
      <w:proofErr w:type="spellEnd"/>
      <w:r w:rsidRPr="001D1628">
        <w:t xml:space="preserve"> faster than dissolved nitrogen</w:t>
      </w:r>
      <w:r>
        <w:t>,</w:t>
      </w:r>
      <w:r w:rsidRPr="001D1628">
        <w:t xml:space="preserve"> which requires bacterial transformation</w:t>
      </w:r>
      <w:r>
        <w:t xml:space="preserve"> to remove it</w:t>
      </w:r>
      <w:r w:rsidRPr="001D1628">
        <w:t>.</w:t>
      </w:r>
      <w:r>
        <w:t xml:space="preserve"> Thus, a</w:t>
      </w:r>
      <w:r w:rsidRPr="001D1628">
        <w:t xml:space="preserve"> narrower buffer would be needed to remove sediment </w:t>
      </w:r>
      <w:r>
        <w:t>than that</w:t>
      </w:r>
      <w:r w:rsidRPr="001D1628">
        <w:t xml:space="preserve"> needed to remove dissolved nitrogen.</w:t>
      </w:r>
      <w:r>
        <w:t xml:space="preserve"> </w:t>
      </w:r>
      <w:r w:rsidRPr="001D1628">
        <w:t>Scientific studies have shown that efficient buffer widths range from 10 feet for bank s</w:t>
      </w:r>
      <w:r>
        <w:t>tabilization and stream shading</w:t>
      </w:r>
      <w:r w:rsidRPr="001D1628">
        <w:t xml:space="preserve"> to over 300 feet for wildlife habitat. </w:t>
      </w:r>
      <w:proofErr w:type="gramStart"/>
      <w:r w:rsidRPr="001D1628">
        <w:t>(Hawes &amp; Smith, 2005).</w:t>
      </w:r>
      <w:proofErr w:type="gramEnd"/>
      <w:r>
        <w:t xml:space="preserve"> </w:t>
      </w:r>
      <w:r w:rsidRPr="001D1628">
        <w:t>Necessary widths will also vary depending on site conditions, such as soil type, slope and adjacent land use and other factors.</w:t>
      </w:r>
      <w:r>
        <w:t xml:space="preserve"> </w:t>
      </w:r>
      <w:r w:rsidRPr="001D1628">
        <w:t>(Hawes &amp; Smith, 2005)</w:t>
      </w:r>
    </w:p>
    <w:p w14:paraId="159A3DD3" w14:textId="77777777" w:rsidR="009F5AFC" w:rsidRPr="001D1628" w:rsidRDefault="009F5AFC" w:rsidP="009F5AFC">
      <w:pPr>
        <w:pStyle w:val="BodyText"/>
      </w:pPr>
      <w:r w:rsidRPr="001D1628">
        <w:t xml:space="preserve">In </w:t>
      </w:r>
      <w:r w:rsidRPr="001D1628">
        <w:rPr>
          <w:i/>
        </w:rPr>
        <w:t>Riparian Buffer Zones: Functions and Recommended Widths</w:t>
      </w:r>
      <w:r w:rsidRPr="001D1628">
        <w:t xml:space="preserve"> (Hawes and Smith, 2005), the authors </w:t>
      </w:r>
      <w:r>
        <w:t>summarize the r</w:t>
      </w:r>
      <w:r>
        <w:t>e</w:t>
      </w:r>
      <w:r>
        <w:t xml:space="preserve">sults of scientific studies, identifying the buffer widths </w:t>
      </w:r>
      <w:r>
        <w:lastRenderedPageBreak/>
        <w:t>needed for a buffer to effectively serve particular fun</w:t>
      </w:r>
      <w:r>
        <w:t>c</w:t>
      </w:r>
      <w:r>
        <w:t>tions; they report the following ranges</w:t>
      </w:r>
      <w:r w:rsidRPr="001D1628">
        <w:t>:</w:t>
      </w:r>
    </w:p>
    <w:p w14:paraId="59427954" w14:textId="77777777" w:rsidR="009F5AFC" w:rsidRPr="0040440E" w:rsidRDefault="009F5AFC" w:rsidP="009F5AFC">
      <w:r>
        <w:t>Erosion/sediment control</w:t>
      </w:r>
      <w:r w:rsidRPr="0040440E">
        <w:tab/>
        <w:t>30 feet to 98 feet</w:t>
      </w:r>
    </w:p>
    <w:p w14:paraId="663575C3" w14:textId="77777777" w:rsidR="009F5AFC" w:rsidRPr="0040440E" w:rsidRDefault="009F5AFC" w:rsidP="009F5AFC">
      <w:r w:rsidRPr="0040440E">
        <w:t>Water quality:</w:t>
      </w:r>
    </w:p>
    <w:p w14:paraId="2BF3A969" w14:textId="484B54DA" w:rsidR="009F5AFC" w:rsidRPr="0040440E" w:rsidRDefault="009F5AFC" w:rsidP="009F5AFC">
      <w:pPr>
        <w:ind w:left="270"/>
      </w:pPr>
      <w:r w:rsidRPr="0040440E">
        <w:t>Nutrients</w:t>
      </w:r>
      <w:r w:rsidRPr="0040440E">
        <w:tab/>
      </w:r>
      <w:r w:rsidRPr="0040440E">
        <w:tab/>
      </w:r>
      <w:r w:rsidR="006D520D">
        <w:tab/>
      </w:r>
      <w:r w:rsidRPr="0040440E">
        <w:t>49 feet to 164 feet</w:t>
      </w:r>
    </w:p>
    <w:p w14:paraId="3DB6E661" w14:textId="0D02FC73" w:rsidR="009F5AFC" w:rsidRPr="0040440E" w:rsidRDefault="009F5AFC" w:rsidP="009F5AFC">
      <w:pPr>
        <w:ind w:left="270"/>
      </w:pPr>
      <w:r w:rsidRPr="0040440E">
        <w:t>Pesticides</w:t>
      </w:r>
      <w:r w:rsidRPr="0040440E">
        <w:tab/>
      </w:r>
      <w:r w:rsidRPr="0040440E">
        <w:tab/>
      </w:r>
      <w:r w:rsidR="006D520D">
        <w:tab/>
      </w:r>
      <w:r w:rsidRPr="0040440E">
        <w:t>49 feet to 328 feet</w:t>
      </w:r>
    </w:p>
    <w:p w14:paraId="2CB0EAC9" w14:textId="469B85AB" w:rsidR="009F5AFC" w:rsidRDefault="009F5AFC" w:rsidP="009F5AFC">
      <w:pPr>
        <w:ind w:left="270"/>
      </w:pPr>
      <w:proofErr w:type="spellStart"/>
      <w:r w:rsidRPr="0040440E">
        <w:t>Biocontaminants</w:t>
      </w:r>
      <w:proofErr w:type="spellEnd"/>
      <w:r w:rsidRPr="0040440E">
        <w:t xml:space="preserve"> </w:t>
      </w:r>
      <w:r w:rsidRPr="0040440E">
        <w:tab/>
      </w:r>
      <w:r w:rsidR="006D520D">
        <w:tab/>
      </w:r>
      <w:r w:rsidRPr="0040440E">
        <w:t>30 feet or more</w:t>
      </w:r>
    </w:p>
    <w:p w14:paraId="1A2BE8CE" w14:textId="77777777" w:rsidR="009F5AFC" w:rsidRPr="0040440E" w:rsidRDefault="009F5AFC" w:rsidP="009F5AFC">
      <w:pPr>
        <w:ind w:left="270"/>
      </w:pPr>
      <w:r w:rsidRPr="0040440E">
        <w:t>(</w:t>
      </w:r>
      <w:proofErr w:type="gramStart"/>
      <w:r w:rsidRPr="0040440E">
        <w:t>e</w:t>
      </w:r>
      <w:proofErr w:type="gramEnd"/>
      <w:r w:rsidRPr="0040440E">
        <w:t>.g. fecal matter)</w:t>
      </w:r>
    </w:p>
    <w:p w14:paraId="218EDAC3" w14:textId="77777777" w:rsidR="009F5AFC" w:rsidRPr="0040440E" w:rsidRDefault="009F5AFC" w:rsidP="009F5AFC">
      <w:r w:rsidRPr="0040440E">
        <w:t>Aquatic habitat:</w:t>
      </w:r>
    </w:p>
    <w:p w14:paraId="006B3FF6" w14:textId="5763CC4F" w:rsidR="009F5AFC" w:rsidRPr="0040440E" w:rsidRDefault="009F5AFC" w:rsidP="009F5AFC">
      <w:pPr>
        <w:ind w:left="270"/>
      </w:pPr>
      <w:r w:rsidRPr="0040440E">
        <w:t>Wildlife</w:t>
      </w:r>
      <w:r w:rsidRPr="0040440E">
        <w:tab/>
      </w:r>
      <w:r w:rsidRPr="0040440E">
        <w:tab/>
      </w:r>
      <w:r w:rsidR="006D520D">
        <w:tab/>
      </w:r>
      <w:r w:rsidRPr="0040440E">
        <w:t>33 feet to 164 feet</w:t>
      </w:r>
    </w:p>
    <w:p w14:paraId="2D818108" w14:textId="0DD0060F" w:rsidR="009F5AFC" w:rsidRPr="0040440E" w:rsidRDefault="009F5AFC" w:rsidP="009F5AFC">
      <w:pPr>
        <w:ind w:left="270"/>
      </w:pPr>
      <w:r>
        <w:t>Litter/debris</w:t>
      </w:r>
      <w:r>
        <w:tab/>
      </w:r>
      <w:r w:rsidR="006D520D">
        <w:tab/>
      </w:r>
      <w:r w:rsidR="006D520D">
        <w:tab/>
      </w:r>
      <w:r w:rsidRPr="0040440E">
        <w:t>50 feet to 100 feet</w:t>
      </w:r>
    </w:p>
    <w:p w14:paraId="5C3FE061" w14:textId="1C83F80F" w:rsidR="009F5AFC" w:rsidRPr="0040440E" w:rsidRDefault="009F5AFC" w:rsidP="009F5AFC">
      <w:pPr>
        <w:ind w:left="270"/>
      </w:pPr>
      <w:r w:rsidRPr="0040440E">
        <w:t>Temperature</w:t>
      </w:r>
      <w:r w:rsidR="006D520D">
        <w:tab/>
      </w:r>
      <w:r w:rsidR="006D520D">
        <w:tab/>
      </w:r>
      <w:r w:rsidRPr="0040440E">
        <w:tab/>
        <w:t>30 feet to 230 feet</w:t>
      </w:r>
    </w:p>
    <w:p w14:paraId="198FD1BA" w14:textId="77777777" w:rsidR="009F5AFC" w:rsidRPr="001A2AFC" w:rsidRDefault="009F5AFC" w:rsidP="009F5AFC">
      <w:pPr>
        <w:rPr>
          <w:sz w:val="16"/>
          <w:szCs w:val="16"/>
        </w:rPr>
      </w:pPr>
    </w:p>
    <w:p w14:paraId="3D6D9EB1" w14:textId="77777777" w:rsidR="009F5AFC" w:rsidRPr="001D1628" w:rsidRDefault="009F5AFC" w:rsidP="009F5AFC">
      <w:pPr>
        <w:pStyle w:val="BodyText"/>
      </w:pPr>
      <w:r>
        <w:t>Regarding t</w:t>
      </w:r>
      <w:r w:rsidRPr="001D1628">
        <w:t>errestrial habitat</w:t>
      </w:r>
      <w:r>
        <w:t>, research</w:t>
      </w:r>
      <w:r w:rsidRPr="001D1628">
        <w:t xml:space="preserve"> </w:t>
      </w:r>
      <w:r>
        <w:t>suggests a</w:t>
      </w:r>
      <w:r w:rsidRPr="001D1628">
        <w:t xml:space="preserve"> range of 30</w:t>
      </w:r>
      <w:r>
        <w:t xml:space="preserve"> to </w:t>
      </w:r>
      <w:r w:rsidRPr="001D1628">
        <w:t xml:space="preserve">1,640 </w:t>
      </w:r>
      <w:r>
        <w:t>feet. However,</w:t>
      </w:r>
      <w:r w:rsidRPr="001D1628">
        <w:t xml:space="preserve"> because the </w:t>
      </w:r>
      <w:r>
        <w:t>habitat</w:t>
      </w:r>
      <w:r w:rsidRPr="001D1628">
        <w:t xml:space="preserve"> needs for terrestrial wildlife var</w:t>
      </w:r>
      <w:r>
        <w:t>y</w:t>
      </w:r>
      <w:r w:rsidRPr="001D1628">
        <w:t xml:space="preserve"> widely, the authors do not believe it is feasible to capture </w:t>
      </w:r>
      <w:r>
        <w:t>the</w:t>
      </w:r>
      <w:r w:rsidRPr="001D1628">
        <w:t xml:space="preserve"> needs of all species with a un</w:t>
      </w:r>
      <w:r w:rsidRPr="001D1628">
        <w:t>i</w:t>
      </w:r>
      <w:r w:rsidRPr="001D1628">
        <w:t>form buffer size.</w:t>
      </w:r>
      <w:r>
        <w:t xml:space="preserve"> </w:t>
      </w:r>
      <w:r w:rsidRPr="001D1628">
        <w:t xml:space="preserve">They recommend reviewing information about specific animals in the targeted area as well as land conservation work </w:t>
      </w:r>
      <w:r>
        <w:t>at</w:t>
      </w:r>
      <w:r w:rsidRPr="001D1628">
        <w:t xml:space="preserve"> adjacent and nearby lands.</w:t>
      </w:r>
    </w:p>
    <w:p w14:paraId="316DC923" w14:textId="77777777" w:rsidR="009F5AFC" w:rsidRDefault="009F5AFC" w:rsidP="009F5AFC">
      <w:pPr>
        <w:pStyle w:val="Heading1"/>
      </w:pPr>
      <w:bookmarkStart w:id="34" w:name="_Toc259372751"/>
      <w:bookmarkStart w:id="35" w:name="_Toc261804926"/>
      <w:bookmarkStart w:id="36" w:name="_Toc228261749"/>
      <w:r>
        <w:t>Headwater Streams</w:t>
      </w:r>
      <w:bookmarkEnd w:id="34"/>
      <w:bookmarkEnd w:id="35"/>
    </w:p>
    <w:p w14:paraId="5BCA1F93" w14:textId="77777777" w:rsidR="009F5AFC" w:rsidRPr="008E184C" w:rsidRDefault="009F5AFC" w:rsidP="009F5AFC">
      <w:pPr>
        <w:pStyle w:val="Heading2"/>
      </w:pPr>
      <w:bookmarkStart w:id="37" w:name="_Toc259372752"/>
      <w:bookmarkStart w:id="38" w:name="_Toc261804927"/>
      <w:bookmarkEnd w:id="36"/>
      <w:r>
        <w:t>Definition</w:t>
      </w:r>
      <w:bookmarkEnd w:id="37"/>
      <w:bookmarkEnd w:id="38"/>
    </w:p>
    <w:p w14:paraId="742A3EC3" w14:textId="77777777" w:rsidR="009F5AFC" w:rsidRDefault="009F5AFC" w:rsidP="009F5AFC">
      <w:pPr>
        <w:pStyle w:val="BodyText"/>
      </w:pPr>
      <w:r>
        <w:t>Headwater streams are the smaller tributaries that carry water from the upper reaches of the watershed to the main channel of the river. They are rarely named and are often so small that it takes little effort to jump across them. While there is no universally accepted definition of hea</w:t>
      </w:r>
      <w:r>
        <w:t>d</w:t>
      </w:r>
      <w:r>
        <w:t>waters, they are often defined as first and second order streams. A stream with no tributaries, recurring or pere</w:t>
      </w:r>
      <w:r>
        <w:t>n</w:t>
      </w:r>
      <w:r>
        <w:t xml:space="preserve">nial, is a first order stream. When two first-order streams come together, they form a second-order stream. The Stroud Research Center defines headwaters as “tributary streams, intermittent streams, and spring seeps” (Kaplan, </w:t>
      </w:r>
      <w:proofErr w:type="spellStart"/>
      <w:r>
        <w:t>Bott</w:t>
      </w:r>
      <w:proofErr w:type="spellEnd"/>
      <w:r>
        <w:t xml:space="preserve">, Jackson, </w:t>
      </w:r>
      <w:proofErr w:type="spellStart"/>
      <w:r>
        <w:t>Newbold</w:t>
      </w:r>
      <w:proofErr w:type="spellEnd"/>
      <w:r>
        <w:t>, &amp; Sweeney, 2008).</w:t>
      </w:r>
    </w:p>
    <w:p w14:paraId="13B6C26B" w14:textId="77777777" w:rsidR="009F5AFC" w:rsidRDefault="009F5AFC" w:rsidP="009F5AFC">
      <w:pPr>
        <w:pStyle w:val="Heading2"/>
      </w:pPr>
      <w:bookmarkStart w:id="39" w:name="_Toc259372753"/>
      <w:bookmarkStart w:id="40" w:name="_Toc261804928"/>
      <w:r>
        <w:t>Ubiquity and Vulnerability</w:t>
      </w:r>
      <w:bookmarkEnd w:id="39"/>
      <w:bookmarkEnd w:id="40"/>
    </w:p>
    <w:p w14:paraId="654D34D9" w14:textId="77777777" w:rsidR="009F5AFC" w:rsidRDefault="009F5AFC" w:rsidP="009F5AFC">
      <w:pPr>
        <w:pStyle w:val="BodyText"/>
      </w:pPr>
      <w:r>
        <w:t>Headwaters represent 50-70% of the total stream miles in the U.S. (Fritz, Johnson, &amp; Walters, 2008). Nearly everyone in the United States has a headwater stream within a mile or two of their home, leaving headwaters close to human activities such as urbanization, dams and diversions, w</w:t>
      </w:r>
      <w:r>
        <w:t>a</w:t>
      </w:r>
      <w:r>
        <w:t>ter withdrawals, point and non-point source pollution, deforestation, and agriculture (River Keeper, 2005). The small size of headwater streams, along with their integr</w:t>
      </w:r>
      <w:r>
        <w:t>a</w:t>
      </w:r>
      <w:r>
        <w:t>tion into the landscape, makes them highly vulnerable to degradation (Kaplan et al., 2008).</w:t>
      </w:r>
    </w:p>
    <w:p w14:paraId="5DF14897" w14:textId="77777777" w:rsidR="009F5AFC" w:rsidRDefault="009F5AFC" w:rsidP="009F5AFC">
      <w:pPr>
        <w:pStyle w:val="BodyText"/>
      </w:pPr>
      <w:r>
        <w:lastRenderedPageBreak/>
        <w:t>Headwater streams are not as resilient as larger streams because they lack sufficient water flow to transport and dilute sediment and pollution (Kaplan et al., 2008). Fores</w:t>
      </w:r>
      <w:r>
        <w:t>t</w:t>
      </w:r>
      <w:r>
        <w:t xml:space="preserve">ed buffers are needed to remove pollutants from </w:t>
      </w:r>
      <w:proofErr w:type="spellStart"/>
      <w:r>
        <w:t>stor</w:t>
      </w:r>
      <w:r>
        <w:t>m</w:t>
      </w:r>
      <w:r>
        <w:t>water</w:t>
      </w:r>
      <w:proofErr w:type="spellEnd"/>
      <w:r>
        <w:t xml:space="preserve"> before they reach the stream. The aquatic wildlife of headwaters </w:t>
      </w:r>
      <w:proofErr w:type="gramStart"/>
      <w:r>
        <w:t>are</w:t>
      </w:r>
      <w:proofErr w:type="gramEnd"/>
      <w:r>
        <w:t xml:space="preserve"> usually </w:t>
      </w:r>
      <w:proofErr w:type="spellStart"/>
      <w:r>
        <w:t>coldwater</w:t>
      </w:r>
      <w:proofErr w:type="spellEnd"/>
      <w:r>
        <w:t xml:space="preserve"> adapted (Kaplan et al., 2008), and therefore rely on the temperature moderation effects of riparian trees. Riparian buffers are essential to the provision of food for both the headwaters themselves, and the resulting downstream food web. Riparian veget</w:t>
      </w:r>
      <w:r>
        <w:t>a</w:t>
      </w:r>
      <w:r>
        <w:t>tion provides up to 90% of the organic matter (food) ne</w:t>
      </w:r>
      <w:r>
        <w:t>c</w:t>
      </w:r>
      <w:r>
        <w:t>essary to support headwater stream communities (Cummins &amp; Spengler, 1978).</w:t>
      </w:r>
    </w:p>
    <w:p w14:paraId="0C7AA7F1" w14:textId="77777777" w:rsidR="009F5AFC" w:rsidRPr="008E184C" w:rsidRDefault="009F5AFC" w:rsidP="009F5AFC">
      <w:pPr>
        <w:pStyle w:val="Heading2"/>
      </w:pPr>
      <w:bookmarkStart w:id="41" w:name="_Toc259372754"/>
      <w:bookmarkStart w:id="42" w:name="_Toc261804929"/>
      <w:r>
        <w:t>Essential to the Health of Water Ecosystems</w:t>
      </w:r>
      <w:bookmarkEnd w:id="41"/>
      <w:bookmarkEnd w:id="42"/>
    </w:p>
    <w:p w14:paraId="58898F48" w14:textId="77777777" w:rsidR="009F5AFC" w:rsidRDefault="009F5AFC" w:rsidP="009F5AFC">
      <w:pPr>
        <w:pStyle w:val="BodyText"/>
      </w:pPr>
      <w:r>
        <w:t>Water quality, biodiversity, and ecological health of freshwater systems depend on the ecosystem services of healthy headwater streams (Kaplan et al., 2008). Accor</w:t>
      </w:r>
      <w:r>
        <w:t>d</w:t>
      </w:r>
      <w:r>
        <w:t xml:space="preserve">ing to Lowe and Likens (2005), </w:t>
      </w:r>
    </w:p>
    <w:p w14:paraId="304AA8FB" w14:textId="77777777" w:rsidR="009F5AFC" w:rsidRDefault="009F5AFC" w:rsidP="006D520D">
      <w:pPr>
        <w:pStyle w:val="BlockText"/>
      </w:pPr>
      <w:r>
        <w:t>There is no doubt that it is important to safeguard lowland sites, but it is difficult to see how any co</w:t>
      </w:r>
      <w:r>
        <w:t>n</w:t>
      </w:r>
      <w:r>
        <w:t>servation action with a goal of protecting the long-term ecological integrity and ecosystem services of natural systems, whether aquatic or terrestrial, can succeed without a foundation of intact and functional headwaters.</w:t>
      </w:r>
    </w:p>
    <w:p w14:paraId="3B416745" w14:textId="77777777" w:rsidR="009F5AFC" w:rsidRDefault="009F5AFC" w:rsidP="009F5AFC">
      <w:pPr>
        <w:pStyle w:val="BodyText"/>
      </w:pPr>
      <w:r>
        <w:t>Headwaters are the source of much of the water, gravel, wood, and nutrients that flow through the stream ne</w:t>
      </w:r>
      <w:r>
        <w:t>t</w:t>
      </w:r>
      <w:r>
        <w:t>work and eventually to the ocean (USDA, 2008). Headw</w:t>
      </w:r>
      <w:r>
        <w:t>a</w:t>
      </w:r>
      <w:r>
        <w:t xml:space="preserve">ters can help to keep sediment and pollutants out of the stream system’s lower reaches. </w:t>
      </w:r>
      <w:proofErr w:type="gramStart"/>
      <w:r>
        <w:t>(Kaplan et al., 2008).</w:t>
      </w:r>
      <w:proofErr w:type="gramEnd"/>
    </w:p>
    <w:p w14:paraId="5723A3D9" w14:textId="77777777" w:rsidR="009F5AFC" w:rsidRDefault="009F5AFC" w:rsidP="009F5AFC">
      <w:pPr>
        <w:pStyle w:val="BodyText"/>
      </w:pPr>
      <w:r>
        <w:t>Recycling organic carbon contained in the bodies of dead plants and animals is a crucial ecosystem service and is the basis for every food web on the planet (Meyer et al., 2003). In freshwater ecosystems, much of this recycling happens in small streams and wetlands (Meyer et al., 2003). This recycling process makes nutrients more biolo</w:t>
      </w:r>
      <w:r>
        <w:t>g</w:t>
      </w:r>
      <w:r>
        <w:t>ically available to organisms downstream (Meyer et al., 2003). Headwater streams have been found to be signif</w:t>
      </w:r>
      <w:r>
        <w:t>i</w:t>
      </w:r>
      <w:r>
        <w:t xml:space="preserve">cantly more efficient at breaking down the larger organic materials of dead plant and animals into nutrients usable to small animals, such as mayflies and caddis flies. The nutrients then work their way through the food web into larger animals downstream such as trout and birds. The processing of organic carbon in headwaters also prevents large amounts of organic material from being taken downstream, where the decomposition of large quantities could deplete dissolved oxygen levels and </w:t>
      </w:r>
      <w:proofErr w:type="gramStart"/>
      <w:r>
        <w:t>kill</w:t>
      </w:r>
      <w:proofErr w:type="gramEnd"/>
      <w:r>
        <w:t xml:space="preserve"> or harm aquatic life (Meyer et al., 2003).</w:t>
      </w:r>
    </w:p>
    <w:p w14:paraId="0D51973F" w14:textId="77777777" w:rsidR="009F5AFC" w:rsidRDefault="009F5AFC" w:rsidP="009F5AFC">
      <w:pPr>
        <w:pStyle w:val="BodyText"/>
      </w:pPr>
      <w:r>
        <w:lastRenderedPageBreak/>
        <w:t>Owing to favorable microclimate and availability of water, headwaters provide habitat for distinct assemblages of plants and animals (USDA, 2008). Hydrological conditions of many headwaters, which include running seasonally and drying out in the summer, periodically flowing u</w:t>
      </w:r>
      <w:r>
        <w:t>n</w:t>
      </w:r>
      <w:r>
        <w:t xml:space="preserve">derground, and frequent cascades and obstacles, lead to a lack of fish, which provides habitat that many amphibians can thrive in. Headwaters act as </w:t>
      </w:r>
      <w:hyperlink r:id="rId12" w:history="1">
        <w:proofErr w:type="spellStart"/>
        <w:r w:rsidRPr="00F84DE9">
          <w:rPr>
            <w:rStyle w:val="Hyperlink"/>
          </w:rPr>
          <w:t>refugia</w:t>
        </w:r>
        <w:proofErr w:type="spellEnd"/>
      </w:hyperlink>
      <w:r>
        <w:t xml:space="preserve"> for riverine sp</w:t>
      </w:r>
      <w:r>
        <w:t>e</w:t>
      </w:r>
      <w:r>
        <w:t>cies during specific life-history stages and critical periods of the year, such as warm summer months (Lowe &amp; Li</w:t>
      </w:r>
      <w:r>
        <w:t>k</w:t>
      </w:r>
      <w:r>
        <w:t>ens, 2005).</w:t>
      </w:r>
    </w:p>
    <w:p w14:paraId="0E241672" w14:textId="77777777" w:rsidR="009F5AFC" w:rsidRPr="008E184C" w:rsidRDefault="009F5AFC" w:rsidP="009F5AFC">
      <w:pPr>
        <w:pStyle w:val="Heading1"/>
      </w:pPr>
      <w:bookmarkStart w:id="43" w:name="_Toc259372755"/>
      <w:bookmarkStart w:id="44" w:name="_Toc261804930"/>
      <w:r>
        <w:t>References</w:t>
      </w:r>
      <w:bookmarkEnd w:id="43"/>
      <w:bookmarkEnd w:id="44"/>
    </w:p>
    <w:p w14:paraId="197DBCA1" w14:textId="77777777" w:rsidR="009F5AFC" w:rsidRPr="00D4354E" w:rsidRDefault="009F5AFC" w:rsidP="009F5AFC">
      <w:pPr>
        <w:pStyle w:val="BodyText"/>
      </w:pPr>
      <w:proofErr w:type="spellStart"/>
      <w:r w:rsidRPr="00D4354E">
        <w:t>Bongard</w:t>
      </w:r>
      <w:proofErr w:type="spellEnd"/>
      <w:r w:rsidRPr="00D4354E">
        <w:t>, P. (2009).</w:t>
      </w:r>
      <w:r>
        <w:t xml:space="preserve"> </w:t>
      </w:r>
      <w:r w:rsidRPr="00CD65F2">
        <w:rPr>
          <w:i/>
        </w:rPr>
        <w:t>Riparian Forest Buffers for Trout Habitat Improvement: A Review</w:t>
      </w:r>
      <w:r w:rsidRPr="00D4354E">
        <w:t>.</w:t>
      </w:r>
      <w:r>
        <w:t xml:space="preserve"> </w:t>
      </w:r>
      <w:proofErr w:type="gramStart"/>
      <w:r w:rsidRPr="00D4354E">
        <w:t>University of Minnesota Extension.</w:t>
      </w:r>
      <w:proofErr w:type="gramEnd"/>
      <w:r>
        <w:t xml:space="preserve"> </w:t>
      </w:r>
    </w:p>
    <w:p w14:paraId="07BA1C39" w14:textId="77777777" w:rsidR="009F5AFC" w:rsidRDefault="009F5AFC" w:rsidP="009F5AFC">
      <w:pPr>
        <w:pStyle w:val="BodyText"/>
      </w:pPr>
      <w:proofErr w:type="gramStart"/>
      <w:r w:rsidRPr="00975BC4">
        <w:t>Burgess, C., (Ed.), 2004.</w:t>
      </w:r>
      <w:proofErr w:type="gramEnd"/>
      <w:r w:rsidRPr="00975BC4">
        <w:t xml:space="preserve"> </w:t>
      </w:r>
      <w:proofErr w:type="gramStart"/>
      <w:r w:rsidRPr="00975BC4">
        <w:rPr>
          <w:i/>
          <w:iCs/>
        </w:rPr>
        <w:t>Buffers for Clean Water</w:t>
      </w:r>
      <w:r w:rsidRPr="00975BC4">
        <w:t>.</w:t>
      </w:r>
      <w:proofErr w:type="gramEnd"/>
      <w:r w:rsidRPr="00975BC4">
        <w:t> North Ca</w:t>
      </w:r>
      <w:r w:rsidRPr="00975BC4">
        <w:t>r</w:t>
      </w:r>
      <w:r w:rsidRPr="00975BC4">
        <w:t xml:space="preserve">olina Department of Environment and </w:t>
      </w:r>
      <w:r>
        <w:t>Natural Resources, Division of </w:t>
      </w:r>
      <w:r w:rsidRPr="00975BC4">
        <w:t>Water Quality</w:t>
      </w:r>
      <w:r>
        <w:t xml:space="preserve">, Raleigh, NC. </w:t>
      </w:r>
      <w:proofErr w:type="gramStart"/>
      <w:r w:rsidRPr="00975BC4">
        <w:t>Retrieved 7/23/13 from </w:t>
      </w:r>
      <w:hyperlink r:id="rId13" w:history="1">
        <w:r w:rsidRPr="00975BC4">
          <w:rPr>
            <w:rStyle w:val="Hyperlink"/>
          </w:rPr>
          <w:t>http://www.ncstormwater.org/pdfs/FINAL-Buffers%20for%20Clean%20Water%20Brochure.pdf</w:t>
        </w:r>
      </w:hyperlink>
      <w:r w:rsidRPr="00975BC4">
        <w:t>.</w:t>
      </w:r>
      <w:proofErr w:type="gramEnd"/>
      <w:r w:rsidRPr="00975BC4">
        <w:t xml:space="preserve"> </w:t>
      </w:r>
    </w:p>
    <w:p w14:paraId="09D95EDF" w14:textId="77777777" w:rsidR="009F5AFC" w:rsidRPr="00D4354E" w:rsidRDefault="009F5AFC" w:rsidP="009F5AFC">
      <w:pPr>
        <w:pStyle w:val="BodyText"/>
      </w:pPr>
      <w:proofErr w:type="spellStart"/>
      <w:r w:rsidRPr="00D4354E">
        <w:t>Castelle</w:t>
      </w:r>
      <w:proofErr w:type="spellEnd"/>
      <w:r w:rsidRPr="00D4354E">
        <w:t>, A., and Johnson, A. (2000).</w:t>
      </w:r>
      <w:r>
        <w:t xml:space="preserve"> </w:t>
      </w:r>
      <w:r w:rsidRPr="00CD65F2">
        <w:rPr>
          <w:i/>
        </w:rPr>
        <w:t>Riparian Vegetation Effectiveness: Technical Bulletin No. 799</w:t>
      </w:r>
      <w:r w:rsidRPr="00D4354E">
        <w:t>. Research Triangle Park, NC: National Council for Air and Stream Improv</w:t>
      </w:r>
      <w:r w:rsidRPr="00D4354E">
        <w:t>e</w:t>
      </w:r>
      <w:r w:rsidRPr="00D4354E">
        <w:t>ment, Inc.</w:t>
      </w:r>
      <w:r>
        <w:t xml:space="preserve"> </w:t>
      </w:r>
      <w:r w:rsidRPr="00D4354E">
        <w:t>36pp.</w:t>
      </w:r>
    </w:p>
    <w:p w14:paraId="73195245" w14:textId="77777777" w:rsidR="009F5AFC" w:rsidRPr="00D4354E" w:rsidRDefault="009F5AFC" w:rsidP="009F5AFC">
      <w:pPr>
        <w:pStyle w:val="BodyText"/>
      </w:pPr>
      <w:r w:rsidRPr="00D4354E">
        <w:t>Chesapeake Bay Foundation (</w:t>
      </w:r>
      <w:proofErr w:type="spellStart"/>
      <w:r w:rsidRPr="00D4354E">
        <w:t>n.d</w:t>
      </w:r>
      <w:proofErr w:type="spellEnd"/>
      <w:r w:rsidRPr="00D4354E">
        <w:t xml:space="preserve">). </w:t>
      </w:r>
      <w:r w:rsidRPr="00CD65F2">
        <w:rPr>
          <w:i/>
        </w:rPr>
        <w:t>Forested Buffers: The Key to Clean Streams</w:t>
      </w:r>
      <w:r w:rsidRPr="00D4354E">
        <w:t>. Annapolis, MD: Chesapeake Bay Found</w:t>
      </w:r>
      <w:r w:rsidRPr="00D4354E">
        <w:t>a</w:t>
      </w:r>
      <w:r w:rsidRPr="00D4354E">
        <w:t>tion. 499.</w:t>
      </w:r>
    </w:p>
    <w:p w14:paraId="2D76294A" w14:textId="77777777" w:rsidR="009F5AFC" w:rsidRPr="00D4354E" w:rsidRDefault="009F5AFC" w:rsidP="009F5AFC">
      <w:pPr>
        <w:pStyle w:val="BodyText"/>
      </w:pPr>
      <w:proofErr w:type="spellStart"/>
      <w:proofErr w:type="gramStart"/>
      <w:r w:rsidRPr="00D4354E">
        <w:t>Dabney</w:t>
      </w:r>
      <w:proofErr w:type="spellEnd"/>
      <w:r w:rsidRPr="00D4354E">
        <w:t>, S., Moore, M., and Locke, M. (2006).</w:t>
      </w:r>
      <w:proofErr w:type="gramEnd"/>
      <w:r w:rsidRPr="00D4354E">
        <w:t xml:space="preserve"> </w:t>
      </w:r>
      <w:proofErr w:type="gramStart"/>
      <w:r w:rsidRPr="00D4354E">
        <w:t>Integrated Management of In-Field, Edge-of-Field, and After-Field Buffers.</w:t>
      </w:r>
      <w:proofErr w:type="gramEnd"/>
      <w:r w:rsidRPr="00D4354E">
        <w:t xml:space="preserve"> </w:t>
      </w:r>
      <w:r w:rsidRPr="00CD65F2">
        <w:rPr>
          <w:i/>
        </w:rPr>
        <w:t>Journal of the American Water Resources Association</w:t>
      </w:r>
      <w:r w:rsidRPr="00D4354E">
        <w:t>, 42(1)</w:t>
      </w:r>
      <w:proofErr w:type="gramStart"/>
      <w:r w:rsidRPr="00D4354E">
        <w:t>,15</w:t>
      </w:r>
      <w:proofErr w:type="gramEnd"/>
      <w:r w:rsidRPr="00D4354E">
        <w:t xml:space="preserve">-24. </w:t>
      </w:r>
      <w:proofErr w:type="spellStart"/>
      <w:proofErr w:type="gramStart"/>
      <w:r w:rsidRPr="00D4354E">
        <w:t>doi</w:t>
      </w:r>
      <w:proofErr w:type="spellEnd"/>
      <w:proofErr w:type="gramEnd"/>
      <w:r w:rsidRPr="00D4354E">
        <w:t xml:space="preserve">: 10.1111/j.1752-1688.2006.tb03819.x. </w:t>
      </w:r>
    </w:p>
    <w:p w14:paraId="291AB80D" w14:textId="77777777" w:rsidR="009F5AFC" w:rsidRPr="00D4354E" w:rsidRDefault="009F5AFC" w:rsidP="009F5AFC">
      <w:pPr>
        <w:pStyle w:val="BodyText"/>
      </w:pPr>
      <w:r w:rsidRPr="00D4354E">
        <w:t>Daniels, R. B. and Gilliam, J. W. (1996).</w:t>
      </w:r>
      <w:r>
        <w:t xml:space="preserve"> </w:t>
      </w:r>
      <w:proofErr w:type="gramStart"/>
      <w:r w:rsidRPr="00D4354E">
        <w:t>Sediment and Chemical Load Reduction by Grass and Riparian Filters.</w:t>
      </w:r>
      <w:proofErr w:type="gramEnd"/>
      <w:r w:rsidRPr="00D4354E">
        <w:t xml:space="preserve"> </w:t>
      </w:r>
      <w:proofErr w:type="gramStart"/>
      <w:r w:rsidRPr="00CD65F2">
        <w:rPr>
          <w:i/>
        </w:rPr>
        <w:t>Journal Soil Science Society of America</w:t>
      </w:r>
      <w:r w:rsidRPr="00D4354E">
        <w:t>, 60, 246-251.</w:t>
      </w:r>
      <w:proofErr w:type="gramEnd"/>
    </w:p>
    <w:p w14:paraId="01139F19" w14:textId="77777777" w:rsidR="009F5AFC" w:rsidRPr="00D4354E" w:rsidRDefault="009F5AFC" w:rsidP="009F5AFC">
      <w:pPr>
        <w:pStyle w:val="BodyText"/>
      </w:pPr>
      <w:proofErr w:type="spellStart"/>
      <w:r w:rsidRPr="00D4354E">
        <w:t>Dillaha</w:t>
      </w:r>
      <w:proofErr w:type="spellEnd"/>
      <w:r w:rsidRPr="00D4354E">
        <w:t xml:space="preserve">, T., </w:t>
      </w:r>
      <w:proofErr w:type="spellStart"/>
      <w:r w:rsidRPr="00D4354E">
        <w:t>Reneau</w:t>
      </w:r>
      <w:proofErr w:type="spellEnd"/>
      <w:r w:rsidRPr="00D4354E">
        <w:t xml:space="preserve"> R., </w:t>
      </w:r>
      <w:proofErr w:type="spellStart"/>
      <w:r w:rsidRPr="00D4354E">
        <w:t>Mostaghimi</w:t>
      </w:r>
      <w:proofErr w:type="spellEnd"/>
      <w:r w:rsidRPr="00D4354E">
        <w:t xml:space="preserve">, S., and Lee, D. (1989). </w:t>
      </w:r>
      <w:proofErr w:type="gramStart"/>
      <w:r w:rsidRPr="00D4354E">
        <w:t>Vegetative Filter Strips for Agricultural Nonpoint Source Pollution Control.</w:t>
      </w:r>
      <w:proofErr w:type="gramEnd"/>
      <w:r w:rsidRPr="00D4354E">
        <w:t xml:space="preserve"> </w:t>
      </w:r>
      <w:proofErr w:type="gramStart"/>
      <w:r w:rsidRPr="00CD65F2">
        <w:rPr>
          <w:i/>
        </w:rPr>
        <w:t>Transactions of the ASABE</w:t>
      </w:r>
      <w:r w:rsidRPr="00D4354E">
        <w:t>, 32(2), 0513-0519.</w:t>
      </w:r>
      <w:proofErr w:type="gramEnd"/>
    </w:p>
    <w:p w14:paraId="68CB236C" w14:textId="77777777" w:rsidR="009F5AFC" w:rsidRPr="00D4354E" w:rsidRDefault="009F5AFC" w:rsidP="009F5AFC">
      <w:pPr>
        <w:pStyle w:val="BodyText"/>
      </w:pPr>
      <w:proofErr w:type="spellStart"/>
      <w:r w:rsidRPr="00D4354E">
        <w:t>Duhigg</w:t>
      </w:r>
      <w:proofErr w:type="spellEnd"/>
      <w:r w:rsidRPr="00D4354E">
        <w:t>, C. (2009, August 23).</w:t>
      </w:r>
      <w:r>
        <w:t xml:space="preserve"> </w:t>
      </w:r>
      <w:r w:rsidRPr="009A0956">
        <w:t>Debating How Much Weed Killer Is Safe in Your Water Glass</w:t>
      </w:r>
      <w:r w:rsidRPr="00D4354E">
        <w:t>.</w:t>
      </w:r>
      <w:r>
        <w:t xml:space="preserve"> </w:t>
      </w:r>
      <w:proofErr w:type="gramStart"/>
      <w:r w:rsidRPr="009A0956">
        <w:rPr>
          <w:i/>
        </w:rPr>
        <w:t>The New York Times</w:t>
      </w:r>
      <w:r w:rsidRPr="00D4354E">
        <w:t>.</w:t>
      </w:r>
      <w:proofErr w:type="gramEnd"/>
      <w:r>
        <w:t xml:space="preserve"> </w:t>
      </w:r>
      <w:r w:rsidRPr="00D4354E">
        <w:t>Retrieved from www.nytimes.com.</w:t>
      </w:r>
    </w:p>
    <w:p w14:paraId="541ADFEB" w14:textId="77777777" w:rsidR="009F5AFC" w:rsidRPr="00D4354E" w:rsidRDefault="009F5AFC" w:rsidP="009F5AFC">
      <w:pPr>
        <w:pStyle w:val="BodyText"/>
      </w:pPr>
      <w:r w:rsidRPr="00D4354E">
        <w:t>Fritz, K., Johnson, B., &amp; Walters, D., (2008).</w:t>
      </w:r>
      <w:r>
        <w:t xml:space="preserve"> </w:t>
      </w:r>
      <w:proofErr w:type="gramStart"/>
      <w:r w:rsidRPr="00D4354E">
        <w:t>Physical Ind</w:t>
      </w:r>
      <w:r w:rsidRPr="00D4354E">
        <w:t>i</w:t>
      </w:r>
      <w:r w:rsidRPr="00D4354E">
        <w:t>cators of Hydrologic Permanence in Forested Headwater Streams.</w:t>
      </w:r>
      <w:proofErr w:type="gramEnd"/>
      <w:r w:rsidRPr="00D4354E">
        <w:t xml:space="preserve"> </w:t>
      </w:r>
      <w:r w:rsidRPr="009A0956">
        <w:rPr>
          <w:i/>
        </w:rPr>
        <w:t xml:space="preserve">J. N. Am. </w:t>
      </w:r>
      <w:proofErr w:type="spellStart"/>
      <w:r w:rsidRPr="009A0956">
        <w:rPr>
          <w:i/>
        </w:rPr>
        <w:t>Benthol</w:t>
      </w:r>
      <w:proofErr w:type="spellEnd"/>
      <w:r w:rsidRPr="009A0956">
        <w:rPr>
          <w:i/>
        </w:rPr>
        <w:t xml:space="preserve">. </w:t>
      </w:r>
      <w:proofErr w:type="gramStart"/>
      <w:r w:rsidRPr="009A0956">
        <w:rPr>
          <w:i/>
        </w:rPr>
        <w:t>Soc.</w:t>
      </w:r>
      <w:r w:rsidRPr="00D4354E">
        <w:t>,</w:t>
      </w:r>
      <w:r>
        <w:t xml:space="preserve"> </w:t>
      </w:r>
      <w:r w:rsidRPr="00D4354E">
        <w:t>27(3).</w:t>
      </w:r>
      <w:proofErr w:type="gramEnd"/>
      <w:r w:rsidRPr="00D4354E">
        <w:t xml:space="preserve"> 690–704. DOI: 10.1899/07–117.1</w:t>
      </w:r>
    </w:p>
    <w:p w14:paraId="260D1F14" w14:textId="77777777" w:rsidR="009F5AFC" w:rsidRPr="00D4354E" w:rsidRDefault="009F5AFC" w:rsidP="009F5AFC">
      <w:pPr>
        <w:pStyle w:val="BodyText"/>
      </w:pPr>
      <w:r w:rsidRPr="00D4354E">
        <w:lastRenderedPageBreak/>
        <w:t xml:space="preserve">Hawes, E. and Smith, M. (2005). </w:t>
      </w:r>
      <w:r w:rsidRPr="009A0956">
        <w:rPr>
          <w:i/>
        </w:rPr>
        <w:t>Riparian Buffer Zones: Functions and Recommended Widths</w:t>
      </w:r>
      <w:r>
        <w:t xml:space="preserve">. </w:t>
      </w:r>
      <w:r w:rsidRPr="00D4354E">
        <w:t xml:space="preserve">Prepared for the </w:t>
      </w:r>
      <w:proofErr w:type="spellStart"/>
      <w:r w:rsidRPr="00D4354E">
        <w:t>Eightmile</w:t>
      </w:r>
      <w:proofErr w:type="spellEnd"/>
      <w:r w:rsidRPr="00D4354E">
        <w:t xml:space="preserve"> River Wild and Scenic Study Committee.</w:t>
      </w:r>
    </w:p>
    <w:p w14:paraId="606DFA89" w14:textId="77777777" w:rsidR="009F5AFC" w:rsidRPr="00D4354E" w:rsidRDefault="009F5AFC" w:rsidP="009F5AFC">
      <w:pPr>
        <w:pStyle w:val="BodyText"/>
      </w:pPr>
      <w:r>
        <w:t>Jones, E.,</w:t>
      </w:r>
      <w:r w:rsidRPr="00D4354E">
        <w:t xml:space="preserve"> III, </w:t>
      </w:r>
      <w:proofErr w:type="spellStart"/>
      <w:r w:rsidRPr="00D4354E">
        <w:t>Helfman</w:t>
      </w:r>
      <w:proofErr w:type="spellEnd"/>
      <w:r w:rsidRPr="00D4354E">
        <w:t xml:space="preserve">, G., Harper, J., and </w:t>
      </w:r>
      <w:proofErr w:type="spellStart"/>
      <w:r w:rsidRPr="00D4354E">
        <w:t>Bolstadt</w:t>
      </w:r>
      <w:proofErr w:type="spellEnd"/>
      <w:r w:rsidRPr="00D4354E">
        <w:t>, P. (1999).</w:t>
      </w:r>
      <w:r>
        <w:t xml:space="preserve"> </w:t>
      </w:r>
      <w:proofErr w:type="gramStart"/>
      <w:r w:rsidRPr="00D4354E">
        <w:t>Effects of Riparian Forest Removal on Fish Asse</w:t>
      </w:r>
      <w:r w:rsidRPr="00D4354E">
        <w:t>m</w:t>
      </w:r>
      <w:r w:rsidRPr="00D4354E">
        <w:t>blages in Southern Appalachian Streams.</w:t>
      </w:r>
      <w:proofErr w:type="gramEnd"/>
      <w:r>
        <w:t xml:space="preserve"> </w:t>
      </w:r>
      <w:proofErr w:type="gramStart"/>
      <w:r w:rsidRPr="004F5344">
        <w:rPr>
          <w:i/>
        </w:rPr>
        <w:t>Conservation B</w:t>
      </w:r>
      <w:r w:rsidRPr="004F5344">
        <w:rPr>
          <w:i/>
        </w:rPr>
        <w:t>i</w:t>
      </w:r>
      <w:r w:rsidRPr="004F5344">
        <w:rPr>
          <w:i/>
        </w:rPr>
        <w:t>ology</w:t>
      </w:r>
      <w:r w:rsidRPr="00D4354E">
        <w:t>, 13(6).</w:t>
      </w:r>
      <w:proofErr w:type="gramEnd"/>
      <w:r w:rsidRPr="00D4354E">
        <w:t xml:space="preserve"> 1454-1465.</w:t>
      </w:r>
    </w:p>
    <w:p w14:paraId="7631436A" w14:textId="77777777" w:rsidR="009F5AFC" w:rsidRPr="00D4354E" w:rsidRDefault="009F5AFC" w:rsidP="009F5AFC">
      <w:pPr>
        <w:pStyle w:val="BodyText"/>
      </w:pPr>
      <w:proofErr w:type="gramStart"/>
      <w:r w:rsidRPr="00D4354E">
        <w:t xml:space="preserve">Kaplan, L., </w:t>
      </w:r>
      <w:proofErr w:type="spellStart"/>
      <w:r w:rsidRPr="00D4354E">
        <w:t>Bott</w:t>
      </w:r>
      <w:proofErr w:type="spellEnd"/>
      <w:r w:rsidRPr="00D4354E">
        <w:t xml:space="preserve">, T., Jackson, J., </w:t>
      </w:r>
      <w:proofErr w:type="spellStart"/>
      <w:r w:rsidRPr="00D4354E">
        <w:t>Newbold</w:t>
      </w:r>
      <w:proofErr w:type="spellEnd"/>
      <w:r w:rsidRPr="00D4354E">
        <w:t>, J.D., &amp; Sweeney, B., 2008.</w:t>
      </w:r>
      <w:proofErr w:type="gramEnd"/>
      <w:r>
        <w:t xml:space="preserve"> </w:t>
      </w:r>
      <w:r w:rsidRPr="00D4354E">
        <w:t>Protecting Headwaters: The Scientific Basis for Safeguarding Stream and River Ecosystems.</w:t>
      </w:r>
      <w:r>
        <w:t xml:space="preserve"> </w:t>
      </w:r>
      <w:r w:rsidRPr="00D4354E">
        <w:t>Stroud Water Research Center, Avondale, PA.</w:t>
      </w:r>
    </w:p>
    <w:p w14:paraId="5AF43E0E" w14:textId="77777777" w:rsidR="009F5AFC" w:rsidRPr="00D4354E" w:rsidRDefault="009F5AFC" w:rsidP="009F5AFC">
      <w:pPr>
        <w:pStyle w:val="BodyText"/>
      </w:pPr>
      <w:proofErr w:type="spellStart"/>
      <w:r w:rsidRPr="00D4354E">
        <w:t>Klapproth</w:t>
      </w:r>
      <w:proofErr w:type="spellEnd"/>
      <w:r w:rsidRPr="00D4354E">
        <w:t xml:space="preserve">, J. and Johnson, J. (2009). </w:t>
      </w:r>
      <w:r w:rsidRPr="004F5344">
        <w:rPr>
          <w:i/>
        </w:rPr>
        <w:t>Understanding the Sc</w:t>
      </w:r>
      <w:r w:rsidRPr="004F5344">
        <w:rPr>
          <w:i/>
        </w:rPr>
        <w:t>i</w:t>
      </w:r>
      <w:r w:rsidRPr="004F5344">
        <w:rPr>
          <w:i/>
        </w:rPr>
        <w:t>ence Behind Riparian Forest Buffers: Effects on Plant and An</w:t>
      </w:r>
      <w:r w:rsidRPr="004F5344">
        <w:rPr>
          <w:i/>
        </w:rPr>
        <w:t>i</w:t>
      </w:r>
      <w:r w:rsidRPr="004F5344">
        <w:rPr>
          <w:i/>
        </w:rPr>
        <w:t>mal Communities</w:t>
      </w:r>
      <w:r w:rsidRPr="00D4354E">
        <w:t>.</w:t>
      </w:r>
      <w:r>
        <w:t xml:space="preserve"> </w:t>
      </w:r>
      <w:r w:rsidRPr="00D4354E">
        <w:t>Blacksburg, VA: Virginia Polytechnic Institute and State University.</w:t>
      </w:r>
      <w:r>
        <w:t xml:space="preserve"> </w:t>
      </w:r>
      <w:r w:rsidRPr="00D4354E">
        <w:t xml:space="preserve">Publication 420-152 </w:t>
      </w:r>
    </w:p>
    <w:p w14:paraId="66FD855C" w14:textId="77777777" w:rsidR="009F5AFC" w:rsidRPr="00D4354E" w:rsidRDefault="009F5AFC" w:rsidP="009F5AFC">
      <w:pPr>
        <w:pStyle w:val="BodyText"/>
      </w:pPr>
      <w:r w:rsidRPr="00D4354E">
        <w:t>Lutz, L. (2006).</w:t>
      </w:r>
      <w:r>
        <w:t xml:space="preserve"> </w:t>
      </w:r>
      <w:proofErr w:type="spellStart"/>
      <w:proofErr w:type="gramStart"/>
      <w:r w:rsidRPr="00D4354E">
        <w:t>Minebank</w:t>
      </w:r>
      <w:proofErr w:type="spellEnd"/>
      <w:r w:rsidRPr="00D4354E">
        <w:t xml:space="preserve"> Run Restoration Hits Pay Dirt in Reducing Nitrogen Loads.</w:t>
      </w:r>
      <w:proofErr w:type="gramEnd"/>
      <w:r>
        <w:t xml:space="preserve"> </w:t>
      </w:r>
      <w:proofErr w:type="gramStart"/>
      <w:r w:rsidRPr="004F5344">
        <w:rPr>
          <w:i/>
        </w:rPr>
        <w:t>Chesapeake Bay Journal</w:t>
      </w:r>
      <w:r w:rsidRPr="00D4354E">
        <w:t>, 16(2).</w:t>
      </w:r>
      <w:proofErr w:type="gramEnd"/>
      <w:r>
        <w:t xml:space="preserve"> </w:t>
      </w:r>
      <w:proofErr w:type="spellStart"/>
      <w:proofErr w:type="gramStart"/>
      <w:r w:rsidRPr="00D4354E">
        <w:t>Retreived</w:t>
      </w:r>
      <w:proofErr w:type="spellEnd"/>
      <w:r w:rsidRPr="00D4354E">
        <w:t xml:space="preserve"> from http://www.bayjournal.com.</w:t>
      </w:r>
      <w:proofErr w:type="gramEnd"/>
    </w:p>
    <w:p w14:paraId="26F2184E" w14:textId="77777777" w:rsidR="009F5AFC" w:rsidRPr="00D4354E" w:rsidRDefault="009F5AFC" w:rsidP="009F5AFC">
      <w:pPr>
        <w:pStyle w:val="BodyText"/>
      </w:pPr>
      <w:proofErr w:type="gramStart"/>
      <w:r w:rsidRPr="00D4354E">
        <w:t>Lowe, W., &amp; Likens, G. (2005).</w:t>
      </w:r>
      <w:proofErr w:type="gramEnd"/>
      <w:r>
        <w:t xml:space="preserve"> </w:t>
      </w:r>
      <w:r w:rsidRPr="00D4354E">
        <w:t xml:space="preserve">Moving Headwater Streams to the Head of the Class. </w:t>
      </w:r>
      <w:proofErr w:type="spellStart"/>
      <w:r w:rsidRPr="004F5344">
        <w:rPr>
          <w:i/>
        </w:rPr>
        <w:t>BioScience</w:t>
      </w:r>
      <w:proofErr w:type="spellEnd"/>
      <w:r w:rsidRPr="00D4354E">
        <w:t>.</w:t>
      </w:r>
      <w:r>
        <w:t xml:space="preserve"> </w:t>
      </w:r>
      <w:proofErr w:type="gramStart"/>
      <w:r w:rsidRPr="00D4354E">
        <w:t>55(3).</w:t>
      </w:r>
      <w:proofErr w:type="gramEnd"/>
      <w:r w:rsidRPr="00D4354E">
        <w:t xml:space="preserve"> 196-197.</w:t>
      </w:r>
    </w:p>
    <w:p w14:paraId="309B21CF" w14:textId="77777777" w:rsidR="009F5AFC" w:rsidRPr="00D4354E" w:rsidRDefault="009F5AFC" w:rsidP="009F5AFC">
      <w:pPr>
        <w:pStyle w:val="BodyText"/>
      </w:pPr>
      <w:proofErr w:type="spellStart"/>
      <w:r w:rsidRPr="00D4354E">
        <w:t>Lowrance</w:t>
      </w:r>
      <w:proofErr w:type="spellEnd"/>
      <w:r w:rsidRPr="00D4354E">
        <w:t>, R., Sharpe, J., and Sheridan, J. (1986).</w:t>
      </w:r>
      <w:r>
        <w:t xml:space="preserve"> </w:t>
      </w:r>
      <w:proofErr w:type="gramStart"/>
      <w:r w:rsidRPr="00D4354E">
        <w:t>Long-term Sediment Deposition in the Riparian Zone of a Costal Plain Watershed.</w:t>
      </w:r>
      <w:proofErr w:type="gramEnd"/>
      <w:r>
        <w:t xml:space="preserve"> </w:t>
      </w:r>
      <w:proofErr w:type="gramStart"/>
      <w:r w:rsidRPr="004F5344">
        <w:rPr>
          <w:i/>
        </w:rPr>
        <w:t>Journal of Soil and Water Conservation</w:t>
      </w:r>
      <w:r w:rsidRPr="00D4354E">
        <w:t>.</w:t>
      </w:r>
      <w:proofErr w:type="gramEnd"/>
      <w:r>
        <w:t xml:space="preserve"> </w:t>
      </w:r>
      <w:r w:rsidRPr="00D4354E">
        <w:t>41(4): 266-271.</w:t>
      </w:r>
    </w:p>
    <w:p w14:paraId="4A6CC1E3" w14:textId="77777777" w:rsidR="009F5AFC" w:rsidRPr="00D4354E" w:rsidRDefault="009F5AFC" w:rsidP="009F5AFC">
      <w:pPr>
        <w:pStyle w:val="BodyText"/>
      </w:pPr>
      <w:r w:rsidRPr="00D4354E">
        <w:t xml:space="preserve">Meyer, J.L., Kaplan, L.A., </w:t>
      </w:r>
      <w:proofErr w:type="spellStart"/>
      <w:r w:rsidRPr="00D4354E">
        <w:t>Newbold</w:t>
      </w:r>
      <w:proofErr w:type="spellEnd"/>
      <w:r w:rsidRPr="00D4354E">
        <w:t xml:space="preserve">, D., </w:t>
      </w:r>
      <w:proofErr w:type="spellStart"/>
      <w:r w:rsidRPr="00D4354E">
        <w:t>Strayer</w:t>
      </w:r>
      <w:proofErr w:type="spellEnd"/>
      <w:r w:rsidRPr="00D4354E">
        <w:t xml:space="preserve">, D., </w:t>
      </w:r>
      <w:proofErr w:type="spellStart"/>
      <w:r w:rsidRPr="00D4354E">
        <w:t>Woltemade</w:t>
      </w:r>
      <w:proofErr w:type="spellEnd"/>
      <w:r w:rsidRPr="00D4354E">
        <w:t xml:space="preserve">, C.J., </w:t>
      </w:r>
      <w:proofErr w:type="spellStart"/>
      <w:r w:rsidRPr="00D4354E">
        <w:t>Zedler</w:t>
      </w:r>
      <w:proofErr w:type="spellEnd"/>
      <w:r w:rsidRPr="00D4354E">
        <w:t xml:space="preserve">, J.B., </w:t>
      </w:r>
      <w:proofErr w:type="spellStart"/>
      <w:r w:rsidRPr="00D4354E">
        <w:t>Zedler</w:t>
      </w:r>
      <w:proofErr w:type="spellEnd"/>
      <w:r w:rsidRPr="00D4354E">
        <w:t>, P.H. (2003).</w:t>
      </w:r>
      <w:r>
        <w:t xml:space="preserve"> </w:t>
      </w:r>
      <w:r w:rsidRPr="00175109">
        <w:t xml:space="preserve">Where Rivers are </w:t>
      </w:r>
      <w:proofErr w:type="gramStart"/>
      <w:r w:rsidRPr="00175109">
        <w:t>Born</w:t>
      </w:r>
      <w:proofErr w:type="gramEnd"/>
      <w:r w:rsidRPr="00175109">
        <w:t>: The Scientific Imperative for Defending Small Streams and Wetlands</w:t>
      </w:r>
      <w:r w:rsidRPr="00D4354E">
        <w:t>.</w:t>
      </w:r>
      <w:r>
        <w:t xml:space="preserve"> </w:t>
      </w:r>
      <w:r w:rsidRPr="00D4354E">
        <w:t>Published by the Sierra Club and American Rivers.</w:t>
      </w:r>
      <w:r>
        <w:t xml:space="preserve"> </w:t>
      </w:r>
    </w:p>
    <w:p w14:paraId="49570A70" w14:textId="77777777" w:rsidR="009F5AFC" w:rsidRPr="00D4354E" w:rsidRDefault="009F5AFC" w:rsidP="009F5AFC">
      <w:pPr>
        <w:pStyle w:val="BodyText"/>
      </w:pPr>
      <w:r w:rsidRPr="00D4354E">
        <w:t xml:space="preserve">Pitt, D. and </w:t>
      </w:r>
      <w:proofErr w:type="spellStart"/>
      <w:r w:rsidRPr="00D4354E">
        <w:t>Batzer</w:t>
      </w:r>
      <w:proofErr w:type="spellEnd"/>
      <w:r w:rsidRPr="00D4354E">
        <w:t>, D. (2011).</w:t>
      </w:r>
      <w:r>
        <w:t xml:space="preserve"> </w:t>
      </w:r>
      <w:r w:rsidRPr="00D4354E">
        <w:t xml:space="preserve">Woody Debris as a Resource for Aquatic </w:t>
      </w:r>
      <w:proofErr w:type="spellStart"/>
      <w:r w:rsidRPr="00D4354E">
        <w:t>Macroinvertebrates</w:t>
      </w:r>
      <w:proofErr w:type="spellEnd"/>
      <w:r w:rsidRPr="00D4354E">
        <w:t xml:space="preserve"> in Stream and River Hab</w:t>
      </w:r>
      <w:r w:rsidRPr="00D4354E">
        <w:t>i</w:t>
      </w:r>
      <w:r w:rsidRPr="00D4354E">
        <w:t xml:space="preserve">tats of the Southeastern United States: A Review. </w:t>
      </w:r>
      <w:r w:rsidRPr="00175109">
        <w:rPr>
          <w:i/>
        </w:rPr>
        <w:t>Procee</w:t>
      </w:r>
      <w:r w:rsidRPr="00175109">
        <w:rPr>
          <w:i/>
        </w:rPr>
        <w:t>d</w:t>
      </w:r>
      <w:r w:rsidRPr="00175109">
        <w:rPr>
          <w:i/>
        </w:rPr>
        <w:t>ings of the 2011 Georgia Water Resources Conference</w:t>
      </w:r>
      <w:r w:rsidRPr="00D4354E">
        <w:t>, held April 11-14, 2011, at the University of Georgia.</w:t>
      </w:r>
    </w:p>
    <w:p w14:paraId="2B3856E3" w14:textId="77777777" w:rsidR="009F5AFC" w:rsidRPr="00D4354E" w:rsidRDefault="009F5AFC" w:rsidP="009F5AFC">
      <w:pPr>
        <w:pStyle w:val="BodyText"/>
      </w:pPr>
      <w:proofErr w:type="gramStart"/>
      <w:r w:rsidRPr="00D4354E">
        <w:t xml:space="preserve">Pollock, M., </w:t>
      </w:r>
      <w:proofErr w:type="spellStart"/>
      <w:r w:rsidRPr="00D4354E">
        <w:t>Beechie</w:t>
      </w:r>
      <w:proofErr w:type="spellEnd"/>
      <w:r w:rsidRPr="00D4354E">
        <w:t xml:space="preserve">, T., </w:t>
      </w:r>
      <w:proofErr w:type="spellStart"/>
      <w:r w:rsidRPr="00D4354E">
        <w:t>Liermann</w:t>
      </w:r>
      <w:proofErr w:type="spellEnd"/>
      <w:r w:rsidRPr="00D4354E">
        <w:t xml:space="preserve">, M., and </w:t>
      </w:r>
      <w:proofErr w:type="spellStart"/>
      <w:r w:rsidRPr="00D4354E">
        <w:t>Bigley</w:t>
      </w:r>
      <w:proofErr w:type="spellEnd"/>
      <w:r w:rsidRPr="00D4354E">
        <w:t>, R. (2009).</w:t>
      </w:r>
      <w:proofErr w:type="gramEnd"/>
      <w:r>
        <w:t xml:space="preserve"> </w:t>
      </w:r>
      <w:proofErr w:type="gramStart"/>
      <w:r w:rsidRPr="00D4354E">
        <w:t>Stream Temperature Relationships to Forest Ha</w:t>
      </w:r>
      <w:r w:rsidRPr="00D4354E">
        <w:t>r</w:t>
      </w:r>
      <w:r w:rsidRPr="00D4354E">
        <w:t>vest in Western Washington.</w:t>
      </w:r>
      <w:proofErr w:type="gramEnd"/>
      <w:r w:rsidRPr="00D4354E">
        <w:t xml:space="preserve"> </w:t>
      </w:r>
      <w:proofErr w:type="gramStart"/>
      <w:r w:rsidRPr="00175109">
        <w:rPr>
          <w:i/>
        </w:rPr>
        <w:t>Journal of the American Water Resources Association</w:t>
      </w:r>
      <w:r w:rsidRPr="00D4354E">
        <w:t>, 45(1), 141-156.</w:t>
      </w:r>
      <w:proofErr w:type="gramEnd"/>
      <w:r>
        <w:t xml:space="preserve"> </w:t>
      </w:r>
      <w:proofErr w:type="spellStart"/>
      <w:proofErr w:type="gramStart"/>
      <w:r w:rsidRPr="00D4354E">
        <w:t>doi</w:t>
      </w:r>
      <w:proofErr w:type="spellEnd"/>
      <w:proofErr w:type="gramEnd"/>
      <w:r w:rsidRPr="00D4354E">
        <w:t>: 10.1111/j.1752-1688.2008.00266.x.</w:t>
      </w:r>
    </w:p>
    <w:p w14:paraId="2B6A0108" w14:textId="77777777" w:rsidR="009F5AFC" w:rsidRPr="00D4354E" w:rsidRDefault="009F5AFC" w:rsidP="009F5AFC">
      <w:pPr>
        <w:pStyle w:val="BodyText"/>
      </w:pPr>
      <w:proofErr w:type="gramStart"/>
      <w:r w:rsidRPr="00D4354E">
        <w:t>Rayne, S., Henderson, G., Gill, P., and Forest, K. (2008).</w:t>
      </w:r>
      <w:proofErr w:type="gramEnd"/>
      <w:r>
        <w:t xml:space="preserve"> </w:t>
      </w:r>
      <w:r w:rsidRPr="00D4354E">
        <w:t>Riparian Forest Harvesting Effects on Maximum Water Temperatures in Wetland-sourced Headwater Streams from the Nicola River Watershed, British Columbia, Ca</w:t>
      </w:r>
      <w:r w:rsidRPr="00D4354E">
        <w:t>n</w:t>
      </w:r>
      <w:r w:rsidRPr="00D4354E">
        <w:t>ada.</w:t>
      </w:r>
      <w:r>
        <w:t xml:space="preserve"> </w:t>
      </w:r>
      <w:r w:rsidRPr="008B41E1">
        <w:rPr>
          <w:i/>
        </w:rPr>
        <w:t>Water Resources Management</w:t>
      </w:r>
      <w:r w:rsidRPr="00D4354E">
        <w:t xml:space="preserve">, 22(5), </w:t>
      </w:r>
      <w:proofErr w:type="gramStart"/>
      <w:r w:rsidRPr="00D4354E">
        <w:t>565</w:t>
      </w:r>
      <w:proofErr w:type="gramEnd"/>
      <w:r w:rsidRPr="00D4354E">
        <w:t xml:space="preserve">-578. </w:t>
      </w:r>
      <w:proofErr w:type="spellStart"/>
      <w:proofErr w:type="gramStart"/>
      <w:r w:rsidRPr="00D4354E">
        <w:t>doi</w:t>
      </w:r>
      <w:proofErr w:type="spellEnd"/>
      <w:proofErr w:type="gramEnd"/>
      <w:r w:rsidRPr="00D4354E">
        <w:t>: 10.1007/s11269-007-9178-8.</w:t>
      </w:r>
    </w:p>
    <w:p w14:paraId="1CB65D16" w14:textId="77777777" w:rsidR="009F5AFC" w:rsidRPr="00D4354E" w:rsidRDefault="009F5AFC" w:rsidP="009F5AFC">
      <w:pPr>
        <w:pStyle w:val="BodyText"/>
      </w:pPr>
      <w:proofErr w:type="spellStart"/>
      <w:proofErr w:type="gramStart"/>
      <w:r w:rsidRPr="00D4354E">
        <w:lastRenderedPageBreak/>
        <w:t>Staddon</w:t>
      </w:r>
      <w:proofErr w:type="spellEnd"/>
      <w:r w:rsidRPr="00D4354E">
        <w:t xml:space="preserve">, W., Locke, M., </w:t>
      </w:r>
      <w:proofErr w:type="spellStart"/>
      <w:r w:rsidRPr="00D4354E">
        <w:t>Zablotowicz</w:t>
      </w:r>
      <w:proofErr w:type="spellEnd"/>
      <w:r w:rsidRPr="00D4354E">
        <w:t>, R. (2001).</w:t>
      </w:r>
      <w:proofErr w:type="gramEnd"/>
      <w:r w:rsidRPr="00D4354E">
        <w:t xml:space="preserve"> </w:t>
      </w:r>
      <w:proofErr w:type="gramStart"/>
      <w:r w:rsidRPr="00D4354E">
        <w:t>Microbial Characteristics of a Vegetative Buffer Strip Soil and De</w:t>
      </w:r>
      <w:r w:rsidRPr="00D4354E">
        <w:t>g</w:t>
      </w:r>
      <w:r w:rsidRPr="00D4354E">
        <w:t xml:space="preserve">radation and Sorption of </w:t>
      </w:r>
      <w:proofErr w:type="spellStart"/>
      <w:r w:rsidRPr="00D4354E">
        <w:t>Metolaclor</w:t>
      </w:r>
      <w:proofErr w:type="spellEnd"/>
      <w:r w:rsidRPr="00D4354E">
        <w:t>.</w:t>
      </w:r>
      <w:proofErr w:type="gramEnd"/>
      <w:r>
        <w:t xml:space="preserve"> </w:t>
      </w:r>
      <w:proofErr w:type="gramStart"/>
      <w:r w:rsidRPr="008B41E1">
        <w:rPr>
          <w:i/>
        </w:rPr>
        <w:t>Soil Science Society of America Journal</w:t>
      </w:r>
      <w:r w:rsidRPr="00D4354E">
        <w:t>.</w:t>
      </w:r>
      <w:proofErr w:type="gramEnd"/>
      <w:r>
        <w:t xml:space="preserve"> </w:t>
      </w:r>
      <w:proofErr w:type="gramStart"/>
      <w:r w:rsidRPr="00D4354E">
        <w:t>65(4).], 1136-1142.</w:t>
      </w:r>
      <w:proofErr w:type="gramEnd"/>
    </w:p>
    <w:p w14:paraId="1B1DCBEB" w14:textId="77777777" w:rsidR="009F5AFC" w:rsidRPr="00D4354E" w:rsidRDefault="009F5AFC" w:rsidP="009F5AFC">
      <w:pPr>
        <w:pStyle w:val="BodyText"/>
      </w:pPr>
      <w:r w:rsidRPr="00D4354E">
        <w:t>Sweeney, B. (1992).</w:t>
      </w:r>
      <w:r>
        <w:t xml:space="preserve"> </w:t>
      </w:r>
      <w:proofErr w:type="gramStart"/>
      <w:r w:rsidRPr="00D4354E">
        <w:t>Streamside Forests and the Physical, Chemical, and Trophic Characteristics of Piedmont Streams in Eastern North America.</w:t>
      </w:r>
      <w:proofErr w:type="gramEnd"/>
      <w:r w:rsidRPr="00D4354E">
        <w:t xml:space="preserve"> </w:t>
      </w:r>
      <w:r w:rsidRPr="008B41E1">
        <w:rPr>
          <w:i/>
        </w:rPr>
        <w:t>Water Science and Tec</w:t>
      </w:r>
      <w:r w:rsidRPr="008B41E1">
        <w:rPr>
          <w:i/>
        </w:rPr>
        <w:t>h</w:t>
      </w:r>
      <w:r w:rsidRPr="008B41E1">
        <w:rPr>
          <w:i/>
        </w:rPr>
        <w:t>nology</w:t>
      </w:r>
      <w:r w:rsidRPr="00D4354E">
        <w:t>.</w:t>
      </w:r>
      <w:r>
        <w:t xml:space="preserve"> </w:t>
      </w:r>
      <w:proofErr w:type="gramStart"/>
      <w:r w:rsidRPr="00D4354E">
        <w:t>26 (12), 2653-2673.</w:t>
      </w:r>
      <w:proofErr w:type="gramEnd"/>
    </w:p>
    <w:p w14:paraId="6124AF51" w14:textId="77777777" w:rsidR="009F5AFC" w:rsidRPr="00D4354E" w:rsidRDefault="009F5AFC" w:rsidP="009F5AFC">
      <w:pPr>
        <w:pStyle w:val="BodyText"/>
      </w:pPr>
      <w:proofErr w:type="gramStart"/>
      <w:r w:rsidRPr="00D4354E">
        <w:t>U.S. Department of Agriculture, Pacific Northwest R</w:t>
      </w:r>
      <w:r w:rsidRPr="00D4354E">
        <w:t>e</w:t>
      </w:r>
      <w:r w:rsidRPr="00D4354E">
        <w:t>search Station (USDA, 2008).</w:t>
      </w:r>
      <w:proofErr w:type="gramEnd"/>
      <w:r w:rsidRPr="00D4354E">
        <w:t xml:space="preserve"> Saving Streams at their Source: Managing for Amphibian Diversity in Headwater Forests.</w:t>
      </w:r>
      <w:r>
        <w:t xml:space="preserve"> </w:t>
      </w:r>
      <w:r w:rsidRPr="008B41E1">
        <w:rPr>
          <w:i/>
        </w:rPr>
        <w:t>Science Findings</w:t>
      </w:r>
      <w:r w:rsidRPr="00D4354E">
        <w:t>.</w:t>
      </w:r>
      <w:r>
        <w:t xml:space="preserve"> </w:t>
      </w:r>
      <w:r w:rsidRPr="00D4354E">
        <w:t>Issue 99, Portland, OR.</w:t>
      </w:r>
    </w:p>
    <w:p w14:paraId="4666A10C" w14:textId="14FE4F46" w:rsidR="00685DC7" w:rsidRDefault="009F5AFC" w:rsidP="00685DC7">
      <w:pPr>
        <w:pStyle w:val="BodyText"/>
      </w:pPr>
      <w:r w:rsidRPr="00D4354E">
        <w:t>United States Environmental Protection Agency (EPA</w:t>
      </w:r>
      <w:proofErr w:type="gramStart"/>
      <w:r w:rsidRPr="00D4354E">
        <w:t>,1995</w:t>
      </w:r>
      <w:proofErr w:type="gramEnd"/>
      <w:r w:rsidRPr="00D4354E">
        <w:t>).</w:t>
      </w:r>
      <w:r>
        <w:t xml:space="preserve"> </w:t>
      </w:r>
      <w:r w:rsidRPr="00D4354E">
        <w:t>Linking Restoration Practices to Water Qual</w:t>
      </w:r>
      <w:r w:rsidRPr="00D4354E">
        <w:t>i</w:t>
      </w:r>
      <w:r w:rsidRPr="00D4354E">
        <w:t>ty Parameters.</w:t>
      </w:r>
      <w:r>
        <w:t xml:space="preserve"> </w:t>
      </w:r>
      <w:r w:rsidRPr="00D4354E">
        <w:t xml:space="preserve">Chapter 3 in </w:t>
      </w:r>
      <w:r w:rsidRPr="004B3257">
        <w:rPr>
          <w:i/>
        </w:rPr>
        <w:t>Ecological Restoration: A Tool To Manage Stream Quality</w:t>
      </w:r>
      <w:r w:rsidRPr="00D4354E">
        <w:t>, Washington, D.C., U.S. EPA.</w:t>
      </w:r>
      <w:r>
        <w:t xml:space="preserve"> </w:t>
      </w:r>
      <w:r w:rsidRPr="00D4354E">
        <w:t>EPA 841-F-95-007.</w:t>
      </w:r>
    </w:p>
    <w:p w14:paraId="3817E1D5" w14:textId="77777777" w:rsidR="000A3DF9" w:rsidRDefault="000A3DF9" w:rsidP="001813DC">
      <w:pPr>
        <w:pStyle w:val="Heading1"/>
      </w:pPr>
      <w:bookmarkStart w:id="45" w:name="_Toc261804931"/>
      <w:bookmarkEnd w:id="1"/>
      <w:bookmarkEnd w:id="2"/>
      <w:r>
        <w:t>Related Resources at ConservationTools.org</w:t>
      </w:r>
      <w:bookmarkEnd w:id="45"/>
    </w:p>
    <w:p w14:paraId="073F83A5" w14:textId="77777777" w:rsidR="000A3DF9" w:rsidRDefault="000A3DF9" w:rsidP="000A3DF9">
      <w:pPr>
        <w:pStyle w:val="Heading3"/>
      </w:pPr>
      <w:r>
        <w:t>Library Categories</w:t>
      </w:r>
    </w:p>
    <w:p w14:paraId="455D6C55" w14:textId="77777777" w:rsidR="00033A4E" w:rsidRDefault="00CB7F31" w:rsidP="00033A4E">
      <w:pPr>
        <w:pStyle w:val="BodyText"/>
        <w:rPr>
          <w:rStyle w:val="Hyperlink"/>
          <w:rFonts w:ascii="Palatino" w:hAnsi="Palatino"/>
        </w:rPr>
      </w:pPr>
      <w:hyperlink r:id="rId14" w:history="1">
        <w:r w:rsidR="00033A4E" w:rsidRPr="004A61FE">
          <w:rPr>
            <w:rStyle w:val="Hyperlink"/>
            <w:rFonts w:ascii="Palatino" w:hAnsi="Palatino"/>
          </w:rPr>
          <w:t>Riparian Buffer</w:t>
        </w:r>
      </w:hyperlink>
    </w:p>
    <w:p w14:paraId="0BB5F65A" w14:textId="77777777" w:rsidR="0011431A" w:rsidRDefault="00CB7F31" w:rsidP="00850E30">
      <w:pPr>
        <w:pStyle w:val="BodyText"/>
        <w:rPr>
          <w:rStyle w:val="Hyperlink"/>
          <w:rFonts w:ascii="Palatino" w:hAnsi="Palatino"/>
        </w:rPr>
      </w:pPr>
      <w:hyperlink r:id="rId15" w:history="1">
        <w:r w:rsidR="0011431A" w:rsidRPr="0011431A">
          <w:rPr>
            <w:rStyle w:val="Hyperlink"/>
            <w:rFonts w:ascii="Palatino" w:hAnsi="Palatino"/>
          </w:rPr>
          <w:t>Riparian Buffer Protection Ordinances</w:t>
        </w:r>
      </w:hyperlink>
    </w:p>
    <w:p w14:paraId="07A54F0D" w14:textId="5EB895E3" w:rsidR="00850E30" w:rsidRDefault="00CB7F31" w:rsidP="00850E30">
      <w:pPr>
        <w:pStyle w:val="BodyText"/>
        <w:rPr>
          <w:rStyle w:val="Hyperlink"/>
          <w:rFonts w:ascii="Palatino" w:hAnsi="Palatino"/>
        </w:rPr>
      </w:pPr>
      <w:hyperlink r:id="rId16" w:history="1">
        <w:r w:rsidR="00850E30" w:rsidRPr="00401EAC">
          <w:rPr>
            <w:rStyle w:val="Hyperlink"/>
            <w:rFonts w:ascii="Palatino" w:hAnsi="Palatino"/>
          </w:rPr>
          <w:t>Wate</w:t>
        </w:r>
        <w:r w:rsidR="00850E30">
          <w:rPr>
            <w:rStyle w:val="Hyperlink"/>
            <w:rFonts w:ascii="Palatino" w:hAnsi="Palatino"/>
          </w:rPr>
          <w:t>r Quality</w:t>
        </w:r>
      </w:hyperlink>
    </w:p>
    <w:p w14:paraId="3982226E" w14:textId="232845A0" w:rsidR="000A3DF9" w:rsidRPr="00FD3B80" w:rsidRDefault="000A3DF9" w:rsidP="000A3DF9">
      <w:pPr>
        <w:pStyle w:val="Heading3"/>
      </w:pPr>
      <w:r>
        <w:t>Featured Library Items</w:t>
      </w:r>
    </w:p>
    <w:p w14:paraId="35FDDA83" w14:textId="77777777" w:rsidR="00B74818" w:rsidRDefault="00CB7F31" w:rsidP="00B74818">
      <w:pPr>
        <w:pStyle w:val="BodyText"/>
        <w:rPr>
          <w:rStyle w:val="Hyperlink"/>
          <w:i/>
        </w:rPr>
      </w:pPr>
      <w:hyperlink r:id="rId17" w:history="1">
        <w:r w:rsidR="00B74818" w:rsidRPr="00C169EE">
          <w:rPr>
            <w:rStyle w:val="Hyperlink"/>
            <w:i/>
          </w:rPr>
          <w:t>Model Riparian Buffer Protection Overlay District</w:t>
        </w:r>
      </w:hyperlink>
    </w:p>
    <w:p w14:paraId="2E3B30C8" w14:textId="77777777" w:rsidR="00E64E4E" w:rsidRDefault="00CB7F31" w:rsidP="000A3DF9">
      <w:pPr>
        <w:pStyle w:val="Heading3"/>
        <w:rPr>
          <w:rStyle w:val="Hyperlink"/>
          <w:b w:val="0"/>
          <w:i/>
        </w:rPr>
      </w:pPr>
      <w:hyperlink r:id="rId18" w:history="1">
        <w:r w:rsidR="00E64E4E" w:rsidRPr="00E64E4E">
          <w:rPr>
            <w:rStyle w:val="Hyperlink"/>
            <w:b w:val="0"/>
            <w:i/>
          </w:rPr>
          <w:t>Model Riparian Buffer Protection Agreement</w:t>
        </w:r>
      </w:hyperlink>
    </w:p>
    <w:p w14:paraId="6F37F7CD" w14:textId="2FCB2187" w:rsidR="000A3DF9" w:rsidRDefault="000A3DF9" w:rsidP="000A3DF9">
      <w:pPr>
        <w:pStyle w:val="Heading3"/>
      </w:pPr>
      <w:r>
        <w:t>Related Guides</w:t>
      </w:r>
    </w:p>
    <w:p w14:paraId="6AC2097B" w14:textId="77777777" w:rsidR="004C49A4" w:rsidRDefault="00CB7F31" w:rsidP="004C49A4">
      <w:pPr>
        <w:pStyle w:val="BodyText"/>
        <w:rPr>
          <w:rStyle w:val="Hyperlink"/>
          <w:i/>
        </w:rPr>
      </w:pPr>
      <w:hyperlink r:id="rId19" w:history="1">
        <w:r w:rsidR="004C49A4" w:rsidRPr="004C49A4">
          <w:rPr>
            <w:rStyle w:val="Hyperlink"/>
            <w:i/>
          </w:rPr>
          <w:t>Impacts of Natural Land Loss on Water Quality</w:t>
        </w:r>
      </w:hyperlink>
    </w:p>
    <w:p w14:paraId="27451F06" w14:textId="1B83A59B" w:rsidR="00B9313E" w:rsidRPr="00B9313E" w:rsidRDefault="00CB7F31" w:rsidP="00B9313E">
      <w:pPr>
        <w:pStyle w:val="BodyText"/>
        <w:rPr>
          <w:i/>
        </w:rPr>
      </w:pPr>
      <w:hyperlink r:id="rId20" w:history="1">
        <w:r w:rsidR="00B63DF0" w:rsidRPr="00B63DF0">
          <w:rPr>
            <w:rStyle w:val="Hyperlink"/>
            <w:i/>
          </w:rPr>
          <w:t>Riparian Buffer Protection Via Local Regulation</w:t>
        </w:r>
      </w:hyperlink>
    </w:p>
    <w:p w14:paraId="21C3E6EC" w14:textId="37006126" w:rsidR="00B9313E" w:rsidRDefault="00CB7F31" w:rsidP="00B9313E">
      <w:pPr>
        <w:pStyle w:val="BodyText"/>
        <w:rPr>
          <w:rStyle w:val="Hyperlink"/>
          <w:i/>
        </w:rPr>
      </w:pPr>
      <w:hyperlink r:id="rId21" w:history="1">
        <w:r w:rsidR="00B9313E" w:rsidRPr="00B9313E">
          <w:rPr>
            <w:rStyle w:val="Hyperlink"/>
            <w:i/>
          </w:rPr>
          <w:t>Riparian Buffer Protection Agreement</w:t>
        </w:r>
      </w:hyperlink>
    </w:p>
    <w:p w14:paraId="7500871A" w14:textId="77777777" w:rsidR="004C49A4" w:rsidRDefault="00CB7F31" w:rsidP="004C49A4">
      <w:pPr>
        <w:pStyle w:val="BodyText"/>
        <w:rPr>
          <w:i/>
        </w:rPr>
      </w:pPr>
      <w:hyperlink r:id="rId22" w:history="1">
        <w:r w:rsidR="004C49A4" w:rsidRPr="00C901AB">
          <w:rPr>
            <w:rStyle w:val="Hyperlink"/>
            <w:i/>
          </w:rPr>
          <w:t xml:space="preserve">A Scientific Foundation for </w:t>
        </w:r>
        <w:r w:rsidR="004C49A4">
          <w:rPr>
            <w:rStyle w:val="Hyperlink"/>
            <w:i/>
          </w:rPr>
          <w:t xml:space="preserve">Shaping </w:t>
        </w:r>
        <w:r w:rsidR="004C49A4" w:rsidRPr="00C901AB">
          <w:rPr>
            <w:rStyle w:val="Hyperlink"/>
            <w:i/>
          </w:rPr>
          <w:t>Riparian Buffer Protectio</w:t>
        </w:r>
        <w:r w:rsidR="004C49A4">
          <w:rPr>
            <w:rStyle w:val="Hyperlink"/>
            <w:i/>
          </w:rPr>
          <w:t>n Regulations</w:t>
        </w:r>
      </w:hyperlink>
    </w:p>
    <w:p w14:paraId="393B1946" w14:textId="52BC08C0" w:rsidR="000A3DF9" w:rsidRDefault="000A3DF9" w:rsidP="000A3DF9">
      <w:pPr>
        <w:pStyle w:val="Heading3"/>
      </w:pPr>
      <w:r>
        <w:t>Experts</w:t>
      </w:r>
    </w:p>
    <w:p w14:paraId="34BD231D" w14:textId="5D31EC82" w:rsidR="00805502" w:rsidRDefault="00CB7F31" w:rsidP="00B9313E">
      <w:pPr>
        <w:pStyle w:val="BodyText"/>
      </w:pPr>
      <w:hyperlink r:id="rId23" w:history="1">
        <w:r w:rsidR="001D6DC1" w:rsidRPr="004B6969">
          <w:rPr>
            <w:rStyle w:val="Hyperlink"/>
          </w:rPr>
          <w:t>Wesley R. Horner</w:t>
        </w:r>
      </w:hyperlink>
      <w:r w:rsidR="001D6DC1">
        <w:t>, Senior Advisor for Water Res</w:t>
      </w:r>
      <w:r w:rsidR="00805502">
        <w:t>ources, Brandywine Conservancy</w:t>
      </w:r>
    </w:p>
    <w:p w14:paraId="605F198D" w14:textId="63716102" w:rsidR="001D6DC1" w:rsidRDefault="00CB7F31" w:rsidP="00B9313E">
      <w:pPr>
        <w:pStyle w:val="BodyText"/>
      </w:pPr>
      <w:hyperlink r:id="rId24" w:history="1">
        <w:r w:rsidR="001D6DC1" w:rsidRPr="004B6969">
          <w:rPr>
            <w:rStyle w:val="Hyperlink"/>
          </w:rPr>
          <w:t>Bernard W. Sweeney, Ph.D.</w:t>
        </w:r>
      </w:hyperlink>
      <w:r w:rsidR="001D6DC1">
        <w:t>, President, Director, Senior Research Scientis</w:t>
      </w:r>
      <w:r w:rsidR="00805502">
        <w:t>t, Stroud Water Research Center</w:t>
      </w:r>
    </w:p>
    <w:p w14:paraId="4A3E55FA" w14:textId="77777777" w:rsidR="00024512" w:rsidRDefault="00024512" w:rsidP="000A3DF9"/>
    <w:p w14:paraId="54752B4A" w14:textId="77777777" w:rsidR="00024512" w:rsidRDefault="00024512" w:rsidP="000A3DF9"/>
    <w:p w14:paraId="38489C47" w14:textId="77777777" w:rsidR="00C07BAC" w:rsidRDefault="00C07BAC" w:rsidP="000A3DF9"/>
    <w:p w14:paraId="54A01B65" w14:textId="77777777" w:rsidR="00C07BAC" w:rsidRDefault="00C07BAC" w:rsidP="000A3DF9"/>
    <w:p w14:paraId="215F332B" w14:textId="77777777" w:rsidR="000A3DF9" w:rsidRPr="00E841C3" w:rsidRDefault="000A3DF9" w:rsidP="000A3DF9">
      <w:pPr>
        <w:pStyle w:val="HeadingDisclaimer"/>
      </w:pPr>
      <w:r w:rsidRPr="00E841C3">
        <w:lastRenderedPageBreak/>
        <w:t>Disclaimer</w:t>
      </w:r>
    </w:p>
    <w:p w14:paraId="56BD1525" w14:textId="4C773341" w:rsidR="000A3DF9" w:rsidRPr="00B2384D" w:rsidRDefault="000A3DF9" w:rsidP="00B2384D">
      <w:pPr>
        <w:pBdr>
          <w:left w:val="single" w:sz="4" w:space="2" w:color="auto"/>
          <w:bottom w:val="single" w:sz="4" w:space="1" w:color="auto"/>
          <w:right w:val="single" w:sz="4" w:space="2" w:color="auto"/>
        </w:pBdr>
        <w:ind w:left="72" w:right="72"/>
        <w:jc w:val="both"/>
        <w:rPr>
          <w:spacing w:val="-2"/>
          <w:sz w:val="18"/>
          <w:szCs w:val="18"/>
        </w:rPr>
      </w:pPr>
      <w:r w:rsidRPr="000C0E40">
        <w:rPr>
          <w:spacing w:val="-2"/>
          <w:sz w:val="18"/>
          <w:szCs w:val="18"/>
        </w:rPr>
        <w:t xml:space="preserve">Nothing contained in this or any other document available at ConservationTools.org </w:t>
      </w:r>
      <w:proofErr w:type="gramStart"/>
      <w:r w:rsidRPr="000C0E40">
        <w:rPr>
          <w:spacing w:val="-2"/>
          <w:sz w:val="18"/>
          <w:szCs w:val="18"/>
        </w:rPr>
        <w:t>is intended to be relied</w:t>
      </w:r>
      <w:proofErr w:type="gramEnd"/>
      <w:r w:rsidRPr="000C0E40">
        <w:rPr>
          <w:spacing w:val="-2"/>
          <w:sz w:val="18"/>
          <w:szCs w:val="18"/>
        </w:rPr>
        <w:t xml:space="preserve"> upon as legal a</w:t>
      </w:r>
      <w:r w:rsidRPr="000C0E40">
        <w:rPr>
          <w:spacing w:val="-2"/>
          <w:sz w:val="18"/>
          <w:szCs w:val="18"/>
        </w:rPr>
        <w:t>d</w:t>
      </w:r>
      <w:r w:rsidRPr="000C0E40">
        <w:rPr>
          <w:spacing w:val="-2"/>
          <w:sz w:val="18"/>
          <w:szCs w:val="18"/>
        </w:rPr>
        <w:t>vice. The authors disclaim any attorney-client relationship with anyone to whom this document is furnished. Nothing contained in this document is intended to be used, and cannot be used, for the purpose of (</w:t>
      </w:r>
      <w:proofErr w:type="spellStart"/>
      <w:r w:rsidRPr="000C0E40">
        <w:rPr>
          <w:spacing w:val="-2"/>
          <w:sz w:val="18"/>
          <w:szCs w:val="18"/>
        </w:rPr>
        <w:t>i</w:t>
      </w:r>
      <w:proofErr w:type="spellEnd"/>
      <w:r w:rsidRPr="000C0E40">
        <w:rPr>
          <w:spacing w:val="-2"/>
          <w:sz w:val="18"/>
          <w:szCs w:val="18"/>
        </w:rPr>
        <w:t>) avoiding penalties under the Internal Revenue Code or (ii) promoting, marketing or recommending to any pe</w:t>
      </w:r>
      <w:r w:rsidRPr="000C0E40">
        <w:rPr>
          <w:spacing w:val="-2"/>
          <w:sz w:val="18"/>
          <w:szCs w:val="18"/>
        </w:rPr>
        <w:t>r</w:t>
      </w:r>
      <w:r w:rsidRPr="000C0E40">
        <w:rPr>
          <w:spacing w:val="-2"/>
          <w:sz w:val="18"/>
          <w:szCs w:val="18"/>
        </w:rPr>
        <w:t>son any transaction or matter addressed in this document.</w:t>
      </w:r>
    </w:p>
    <w:p w14:paraId="7F94C0DE" w14:textId="77777777" w:rsidR="00AD55FF" w:rsidRDefault="00AD55FF" w:rsidP="00E64E4E"/>
    <w:p w14:paraId="17F3C1DB" w14:textId="77777777" w:rsidR="00E64E4E" w:rsidRPr="00E64E4E" w:rsidRDefault="00E64E4E" w:rsidP="00E64E4E"/>
    <w:p w14:paraId="2EE0FE7D" w14:textId="77777777" w:rsidR="000A3DF9" w:rsidRPr="001813DC" w:rsidRDefault="000A3DF9" w:rsidP="001813DC">
      <w:pPr>
        <w:pStyle w:val="Heading1-noTOC"/>
      </w:pPr>
      <w:r w:rsidRPr="001813DC">
        <w:t>Submit Comments and Suggestions</w:t>
      </w:r>
    </w:p>
    <w:p w14:paraId="088FD748" w14:textId="77777777" w:rsidR="000A3DF9" w:rsidRDefault="000A3DF9" w:rsidP="000A3DF9">
      <w:pPr>
        <w:pStyle w:val="BodyText"/>
        <w:rPr>
          <w:i/>
        </w:rPr>
      </w:pPr>
      <w:r w:rsidRPr="00C10D44">
        <w:rPr>
          <w:i/>
        </w:rPr>
        <w:t>The Pennsylvania Land Trust Association would like to know your thoughts about this guide: Do any subjects need clarific</w:t>
      </w:r>
      <w:r w:rsidRPr="00C10D44">
        <w:rPr>
          <w:i/>
        </w:rPr>
        <w:t>a</w:t>
      </w:r>
      <w:r w:rsidRPr="00C10D44">
        <w:rPr>
          <w:i/>
        </w:rPr>
        <w:t xml:space="preserve">tion or expansion? Other concerns? Please contact Andy Loza at 717-230-8560 or </w:t>
      </w:r>
      <w:hyperlink r:id="rId25" w:history="1">
        <w:r w:rsidRPr="00C10D44">
          <w:rPr>
            <w:rStyle w:val="Hyperlink"/>
            <w:i/>
          </w:rPr>
          <w:t>aloza@conserveland.org</w:t>
        </w:r>
      </w:hyperlink>
      <w:r w:rsidRPr="00C10D44">
        <w:rPr>
          <w:i/>
        </w:rPr>
        <w:t xml:space="preserve"> with your thoughts. Thank you.</w:t>
      </w:r>
    </w:p>
    <w:p w14:paraId="7D60A5A1" w14:textId="77777777" w:rsidR="00E64E4E" w:rsidRDefault="00E64E4E" w:rsidP="00E64E4E"/>
    <w:p w14:paraId="5097DEE9" w14:textId="77777777" w:rsidR="00850E30" w:rsidRPr="00E64E4E" w:rsidRDefault="00850E30" w:rsidP="00E64E4E"/>
    <w:p w14:paraId="43D205EB" w14:textId="2AF9EA22" w:rsidR="000A3DF9" w:rsidRPr="001166D4" w:rsidRDefault="000A3DF9" w:rsidP="00BD5D3E">
      <w:pPr>
        <w:pStyle w:val="Heading1-noTOC"/>
        <w:spacing w:before="0"/>
      </w:pPr>
      <w:r w:rsidRPr="001166D4">
        <w:t>Acknowledgements</w:t>
      </w:r>
    </w:p>
    <w:p w14:paraId="648DAA1A" w14:textId="7E30A369" w:rsidR="00533EF4" w:rsidRDefault="00850E30" w:rsidP="000A3DF9">
      <w:pPr>
        <w:pStyle w:val="BodyText"/>
      </w:pPr>
      <w:r>
        <w:rPr>
          <w:noProof/>
        </w:rPr>
        <mc:AlternateContent>
          <mc:Choice Requires="wpg">
            <w:drawing>
              <wp:anchor distT="0" distB="0" distL="114300" distR="114300" simplePos="0" relativeHeight="251662336" behindDoc="0" locked="0" layoutInCell="1" allowOverlap="1" wp14:anchorId="7A500DAE" wp14:editId="74C0059A">
                <wp:simplePos x="0" y="0"/>
                <wp:positionH relativeFrom="column">
                  <wp:posOffset>106680</wp:posOffset>
                </wp:positionH>
                <wp:positionV relativeFrom="paragraph">
                  <wp:posOffset>1367155</wp:posOffset>
                </wp:positionV>
                <wp:extent cx="2987040" cy="874624"/>
                <wp:effectExtent l="0" t="0" r="10160" b="0"/>
                <wp:wrapTopAndBottom/>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87040" cy="874624"/>
                          <a:chOff x="0" y="0"/>
                          <a:chExt cx="3157855" cy="917575"/>
                        </a:xfrm>
                      </wpg:grpSpPr>
                      <wpg:grpSp>
                        <wpg:cNvPr id="3" name="Group 3"/>
                        <wpg:cNvGrpSpPr/>
                        <wpg:grpSpPr>
                          <a:xfrm>
                            <a:off x="0" y="0"/>
                            <a:ext cx="3157855" cy="594995"/>
                            <a:chOff x="0" y="0"/>
                            <a:chExt cx="3157855" cy="594995"/>
                          </a:xfrm>
                        </wpg:grpSpPr>
                        <pic:pic xmlns:pic="http://schemas.openxmlformats.org/drawingml/2006/picture">
                          <pic:nvPicPr>
                            <pic:cNvPr id="6" name="Picture 6" descr="Description: WPFLOGO"/>
                            <pic:cNvPicPr>
                              <a:picLocks noChangeAspect="1"/>
                            </pic:cNvPicPr>
                          </pic:nvPicPr>
                          <pic:blipFill>
                            <a:blip r:embed="rId26" cstate="print">
                              <a:grayscl/>
                              <a:extLst>
                                <a:ext uri="{28A0092B-C50C-407E-A947-70E740481C1C}">
                                  <a14:useLocalDpi xmlns:a14="http://schemas.microsoft.com/office/drawing/2010/main"/>
                                </a:ext>
                              </a:extLst>
                            </a:blip>
                            <a:srcRect/>
                            <a:stretch>
                              <a:fillRect/>
                            </a:stretch>
                          </pic:blipFill>
                          <pic:spPr bwMode="auto">
                            <a:xfrm>
                              <a:off x="0" y="0"/>
                              <a:ext cx="1720850" cy="583565"/>
                            </a:xfrm>
                            <a:prstGeom prst="rect">
                              <a:avLst/>
                            </a:prstGeom>
                            <a:noFill/>
                            <a:ln>
                              <a:noFill/>
                            </a:ln>
                          </pic:spPr>
                        </pic:pic>
                        <pic:pic xmlns:pic="http://schemas.openxmlformats.org/drawingml/2006/picture">
                          <pic:nvPicPr>
                            <pic:cNvPr id="8" name="Picture 8" descr="Description: DCNR"/>
                            <pic:cNvPicPr>
                              <a:picLocks noChangeAspect="1"/>
                            </pic:cNvPicPr>
                          </pic:nvPicPr>
                          <pic:blipFill>
                            <a:blip r:embed="rId27" cstate="print">
                              <a:grayscl/>
                              <a:extLst>
                                <a:ext uri="{28A0092B-C50C-407E-A947-70E740481C1C}">
                                  <a14:useLocalDpi xmlns:a14="http://schemas.microsoft.com/office/drawing/2010/main"/>
                                </a:ext>
                              </a:extLst>
                            </a:blip>
                            <a:srcRect/>
                            <a:stretch>
                              <a:fillRect/>
                            </a:stretch>
                          </pic:blipFill>
                          <pic:spPr bwMode="auto">
                            <a:xfrm>
                              <a:off x="1775460" y="74295"/>
                              <a:ext cx="1382395" cy="520700"/>
                            </a:xfrm>
                            <a:prstGeom prst="rect">
                              <a:avLst/>
                            </a:prstGeom>
                            <a:noFill/>
                            <a:ln>
                              <a:noFill/>
                            </a:ln>
                          </pic:spPr>
                        </pic:pic>
                      </wpg:grpSp>
                      <pic:pic xmlns:pic="http://schemas.openxmlformats.org/drawingml/2006/picture">
                        <pic:nvPicPr>
                          <pic:cNvPr id="9" name="Picture 4"/>
                          <pic:cNvPicPr>
                            <a:picLocks noChangeAspect="1"/>
                          </pic:cNvPicPr>
                        </pic:nvPicPr>
                        <pic:blipFill>
                          <a:blip r:embed="rId28">
                            <a:extLst>
                              <a:ext uri="{28A0092B-C50C-407E-A947-70E740481C1C}">
                                <a14:useLocalDpi xmlns:a14="http://schemas.microsoft.com/office/drawing/2010/main"/>
                              </a:ext>
                            </a:extLst>
                          </a:blip>
                          <a:stretch>
                            <a:fillRect/>
                          </a:stretch>
                        </pic:blipFill>
                        <pic:spPr>
                          <a:xfrm>
                            <a:off x="721995" y="638810"/>
                            <a:ext cx="1976120" cy="278765"/>
                          </a:xfrm>
                          <a:prstGeom prst="rect">
                            <a:avLst/>
                          </a:prstGeom>
                        </pic:spPr>
                      </pic:pic>
                    </wpg:wgp>
                  </a:graphicData>
                </a:graphic>
              </wp:anchor>
            </w:drawing>
          </mc:Choice>
          <mc:Fallback>
            <w:pict>
              <v:group id="Group 2" o:spid="_x0000_s1026" style="position:absolute;margin-left:8.4pt;margin-top:107.65pt;width:235.2pt;height:68.85pt;z-index:251662336" coordsize="3157855,917575" o:gfxdata="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">
                <o:lock v:ext="edit" aspectratio="t"/>
                <v:group id="Group 3" o:spid="_x0000_s1027" style="position:absolute;width:3157855;height:594995" coordsize="3157855,5949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Description: WPFLOGO" style="position:absolute;width:1720850;height:5835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C+&#10;nU7DAAAA2gAAAA8AAABkcnMvZG93bnJldi54bWxEj09rwkAUxO8Fv8PyBG91o4c0ja4iAf9Ae6lV&#10;vD6yL9lg9m3Irhq/fbdQ6HGYmd8wy/VgW3Gn3jeOFcymCQji0umGawWn7+1rBsIHZI2tY1LwJA/r&#10;1ehlibl2D/6i+zHUIkLY56jAhNDlUvrSkEU/dR1x9CrXWwxR9rXUPT4i3LZyniSptNhwXDDYUWGo&#10;vB5vVkFxuRTZdn/OPuTufVeZNKve8FOpyXjYLEAEGsJ/+K990ApS+L0Sb4Bc/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L6dTsMAAADaAAAADwAAAAAAAAAAAAAAAACcAgAA&#10;ZHJzL2Rvd25yZXYueG1sUEsFBgAAAAAEAAQA9wAAAIwDAAAAAA==&#10;">
                    <v:imagedata r:id="rId29" o:title=" WPFLOGO" grayscale="t"/>
                    <v:path arrowok="t"/>
                  </v:shape>
                  <v:shape id="Picture 8" o:spid="_x0000_s1029" type="#_x0000_t75" alt="Description: DCNR" style="position:absolute;left:1775460;top:74295;width:1382395;height:520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aJ&#10;5enBAAAA2gAAAA8AAABkcnMvZG93bnJldi54bWxET8tqwkAU3Rf8h+EKbopOdFFqdBJEkJZuSn1u&#10;r5lrJpq5EzJTE/v1nUWhy8N5L/Pe1uJOra8cK5hOEhDEhdMVlwr2u834FYQPyBprx6TgQR7ybPC0&#10;xFS7jr/ovg2liCHsU1RgQmhSKX1hyKKfuIY4chfXWgwRtqXULXYx3NZyliQv0mLFscFgQ2tDxW37&#10;bRWc+sdP8va8uh7ri+H1/LP8OB86pUbDfrUAEagP/+I/97tWELfGK/EGyOwX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aJ5enBAAAA2gAAAA8AAAAAAAAAAAAAAAAAnAIAAGRy&#10;cy9kb3ducmV2LnhtbFBLBQYAAAAABAAEAPcAAACKAwAAAAA=&#10;">
                    <v:imagedata r:id="rId30" o:title=" DCNR" grayscale="t"/>
                    <v:path arrowok="t"/>
                  </v:shape>
                </v:group>
                <v:shape id="Picture 4" o:spid="_x0000_s1030" type="#_x0000_t75" style="position:absolute;left:721995;top:638810;width:1976120;height:2787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K&#10;bgLDAAAA2gAAAA8AAABkcnMvZG93bnJldi54bWxEj82KwkAQhO+C7zC04EXMZJXVTdZRZFHwsgd/&#10;HqA305sEMz0xM9H49o4geCyq6itqsepMJa7UuNKygo8oBkGcWV1yruB03I6/QDiPrLGyTAru5GC1&#10;7PcWmGp74z1dDz4XAcIuRQWF93UqpcsKMugiWxMH7982Bn2QTS51g7cAN5WcxPFMGiw5LBRY009B&#10;2fnQGgVtt07+eO8vs087b0f3zfQ4/50qNRx0628Qnjr/Dr/aO60ggeeVcAPk8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4IpuAsMAAADaAAAADwAAAAAAAAAAAAAAAACcAgAA&#10;ZHJzL2Rvd25yZXYueG1sUEsFBgAAAAAEAAQA9wAAAIwDAAAAAA==&#10;">
                  <v:imagedata r:id="rId31" o:title=""/>
                  <v:path arrowok="t"/>
                </v:shape>
                <w10:wrap type="topAndBottom"/>
              </v:group>
            </w:pict>
          </mc:Fallback>
        </mc:AlternateContent>
      </w:r>
      <w:r w:rsidR="000A3DF9">
        <w:t xml:space="preserve">The Pennsylvania Land Trust Association published this guide with support from the </w:t>
      </w:r>
      <w:r w:rsidR="00B74818" w:rsidRPr="00F71C81">
        <w:t xml:space="preserve">William Penn Foundation, the </w:t>
      </w:r>
      <w:proofErr w:type="spellStart"/>
      <w:r w:rsidR="00B74818" w:rsidRPr="00F71C81">
        <w:t>Col</w:t>
      </w:r>
      <w:r>
        <w:t>com</w:t>
      </w:r>
      <w:proofErr w:type="spellEnd"/>
      <w:r>
        <w:t xml:space="preserve"> Foundation </w:t>
      </w:r>
      <w:r w:rsidR="00B74818" w:rsidRPr="00F71C81">
        <w:t>and the Growing Greener Pr</w:t>
      </w:r>
      <w:r w:rsidR="00B74818" w:rsidRPr="00F71C81">
        <w:t>o</w:t>
      </w:r>
      <w:r w:rsidR="00B74818" w:rsidRPr="00F71C81">
        <w:t>gram of the Pennsylvania Department of Conservation and Natural Resources, Bureau of Recreation and Conse</w:t>
      </w:r>
      <w:r w:rsidR="00B74818" w:rsidRPr="00F71C81">
        <w:t>r</w:t>
      </w:r>
      <w:r w:rsidR="00B74818" w:rsidRPr="00F71C81">
        <w:t>vation.</w:t>
      </w:r>
      <w:r w:rsidR="000A3DF9" w:rsidRPr="00F24B0F">
        <w:rPr>
          <w:noProof/>
        </w:rPr>
        <w:t xml:space="preserve"> </w:t>
      </w:r>
    </w:p>
    <w:p w14:paraId="3FCABC32" w14:textId="2C5063FA" w:rsidR="00E95A01" w:rsidRDefault="00E95A01" w:rsidP="000A3DF9">
      <w:pPr>
        <w:pStyle w:val="BodyText"/>
      </w:pPr>
    </w:p>
    <w:p w14:paraId="0CA41DAD" w14:textId="77777777" w:rsidR="00BD5D3E" w:rsidRDefault="00BD5D3E" w:rsidP="000A3DF9">
      <w:pPr>
        <w:pStyle w:val="BodyText"/>
      </w:pPr>
    </w:p>
    <w:p w14:paraId="0F131BC4" w14:textId="77777777" w:rsidR="00BD5D3E" w:rsidRDefault="00BD5D3E" w:rsidP="000A3DF9">
      <w:pPr>
        <w:pStyle w:val="BodyText"/>
      </w:pPr>
    </w:p>
    <w:p w14:paraId="24B3F084" w14:textId="77074FBE" w:rsidR="000A3DF9" w:rsidRDefault="00B63DF0" w:rsidP="000A3DF9">
      <w:pPr>
        <w:pStyle w:val="BodyText"/>
      </w:pPr>
      <w:r>
        <w:t xml:space="preserve">© </w:t>
      </w:r>
      <w:r w:rsidR="00370EF5">
        <w:t>2014</w:t>
      </w:r>
      <w:r w:rsidR="000A3DF9" w:rsidRPr="00FA0461">
        <w:t xml:space="preserve"> Pennsylvania Land Trust Association</w:t>
      </w:r>
    </w:p>
    <w:p w14:paraId="030ABC79" w14:textId="7E36489E" w:rsidR="002565F5" w:rsidRPr="002565F5" w:rsidRDefault="000A3DF9" w:rsidP="00B2384D">
      <w:pPr>
        <w:pStyle w:val="BodyText"/>
      </w:pPr>
      <w:r>
        <w:t xml:space="preserve">Text may be excerpted and reproduced </w:t>
      </w:r>
      <w:r w:rsidRPr="00FA0461">
        <w:t>with acknow</w:t>
      </w:r>
      <w:r w:rsidRPr="00FA0461">
        <w:t>l</w:t>
      </w:r>
      <w:r w:rsidRPr="00FA0461">
        <w:t xml:space="preserve">edgement of </w:t>
      </w:r>
      <w:hyperlink r:id="rId32" w:history="1">
        <w:r w:rsidRPr="00FA0461">
          <w:rPr>
            <w:rStyle w:val="Hyperlink"/>
            <w:i/>
          </w:rPr>
          <w:t>ConservationTools.org</w:t>
        </w:r>
      </w:hyperlink>
      <w:r>
        <w:t xml:space="preserve"> and the Pennsylvania Land Trust Association.</w:t>
      </w:r>
    </w:p>
    <w:sectPr w:rsidR="002565F5" w:rsidRPr="002565F5" w:rsidSect="00C07BAC">
      <w:headerReference w:type="even" r:id="rId33"/>
      <w:headerReference w:type="default" r:id="rId34"/>
      <w:footerReference w:type="even" r:id="rId35"/>
      <w:footerReference w:type="default" r:id="rId36"/>
      <w:headerReference w:type="first" r:id="rId37"/>
      <w:footerReference w:type="first" r:id="rId38"/>
      <w:endnotePr>
        <w:numFmt w:val="decimal"/>
      </w:endnotePr>
      <w:pgSz w:w="12240" w:h="15840"/>
      <w:pgMar w:top="1152" w:right="576" w:bottom="1152" w:left="576" w:header="648" w:footer="648" w:gutter="0"/>
      <w:cols w:num="2"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8BF7D" w14:textId="77777777" w:rsidR="00CB7F31" w:rsidRDefault="00CB7F31" w:rsidP="002565F5">
      <w:r>
        <w:separator/>
      </w:r>
    </w:p>
  </w:endnote>
  <w:endnote w:type="continuationSeparator" w:id="0">
    <w:p w14:paraId="48823A58" w14:textId="77777777" w:rsidR="00CB7F31" w:rsidRDefault="00CB7F31" w:rsidP="0025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60CD" w14:textId="1A3440BC" w:rsidR="00CB7F31" w:rsidRPr="00E50595" w:rsidRDefault="00CB7F31" w:rsidP="00972A7E">
    <w:pPr>
      <w:pStyle w:val="Footer"/>
      <w:tabs>
        <w:tab w:val="clear" w:pos="10980"/>
        <w:tab w:val="right" w:pos="11070"/>
      </w:tabs>
      <w:rPr>
        <w:i/>
      </w:rPr>
    </w:pPr>
    <w:r w:rsidRPr="00E50595">
      <w:rPr>
        <w:i/>
      </w:rPr>
      <w:t xml:space="preserve">Find the most recent edition of this guide at </w:t>
    </w:r>
    <w:hyperlink r:id="rId1" w:history="1">
      <w:r w:rsidRPr="00E50595">
        <w:rPr>
          <w:rStyle w:val="Hyperlink"/>
          <w:i/>
        </w:rPr>
        <w:t>ConservationTools.org</w:t>
      </w:r>
    </w:hyperlink>
    <w:r w:rsidRPr="00E50595">
      <w:rPr>
        <w:i/>
      </w:rPr>
      <w:tab/>
    </w:r>
    <w:r w:rsidRPr="00E50595">
      <w:rPr>
        <w:rStyle w:val="PageNumber"/>
        <w:i/>
      </w:rPr>
      <w:fldChar w:fldCharType="begin"/>
    </w:r>
    <w:r w:rsidRPr="00E50595">
      <w:rPr>
        <w:rStyle w:val="PageNumber"/>
        <w:i/>
      </w:rPr>
      <w:instrText xml:space="preserve"> PAGE </w:instrText>
    </w:r>
    <w:r w:rsidRPr="00E50595">
      <w:rPr>
        <w:rStyle w:val="PageNumber"/>
        <w:i/>
      </w:rPr>
      <w:fldChar w:fldCharType="separate"/>
    </w:r>
    <w:r w:rsidR="007E156D">
      <w:rPr>
        <w:rStyle w:val="PageNumber"/>
        <w:i/>
        <w:noProof/>
      </w:rPr>
      <w:t>2</w:t>
    </w:r>
    <w:r w:rsidRPr="00E50595">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E8D8" w14:textId="77777777" w:rsidR="00CB7F31" w:rsidRPr="00E50595" w:rsidRDefault="00CB7F31">
    <w:pPr>
      <w:pStyle w:val="Footer"/>
      <w:rPr>
        <w:i/>
      </w:rPr>
    </w:pPr>
    <w:r w:rsidRPr="00E50595">
      <w:rPr>
        <w:rStyle w:val="PageNumber"/>
        <w:i/>
      </w:rPr>
      <w:fldChar w:fldCharType="begin"/>
    </w:r>
    <w:r w:rsidRPr="00E50595">
      <w:rPr>
        <w:rStyle w:val="PageNumber"/>
        <w:i/>
      </w:rPr>
      <w:instrText xml:space="preserve"> PAGE </w:instrText>
    </w:r>
    <w:r w:rsidRPr="00E50595">
      <w:rPr>
        <w:rStyle w:val="PageNumber"/>
        <w:i/>
      </w:rPr>
      <w:fldChar w:fldCharType="separate"/>
    </w:r>
    <w:r w:rsidR="007E156D">
      <w:rPr>
        <w:rStyle w:val="PageNumber"/>
        <w:i/>
        <w:noProof/>
      </w:rPr>
      <w:t>3</w:t>
    </w:r>
    <w:r w:rsidRPr="00E50595">
      <w:rPr>
        <w:rStyle w:val="PageNumber"/>
        <w:i/>
      </w:rPr>
      <w:fldChar w:fldCharType="end"/>
    </w:r>
    <w:r w:rsidRPr="00E50595">
      <w:rPr>
        <w:i/>
        <w:noProof/>
      </w:rPr>
      <w:drawing>
        <wp:anchor distT="0" distB="0" distL="114300" distR="114300" simplePos="0" relativeHeight="251661312" behindDoc="0" locked="1" layoutInCell="1" allowOverlap="1" wp14:anchorId="3AD49AF7" wp14:editId="0949CE13">
          <wp:simplePos x="0" y="0"/>
          <wp:positionH relativeFrom="page">
            <wp:posOffset>6451600</wp:posOffset>
          </wp:positionH>
          <wp:positionV relativeFrom="page">
            <wp:posOffset>9373235</wp:posOffset>
          </wp:positionV>
          <wp:extent cx="947420" cy="368300"/>
          <wp:effectExtent l="0" t="0" r="0" b="12700"/>
          <wp:wrapTight wrapText="bothSides">
            <wp:wrapPolygon edited="0">
              <wp:start x="11003" y="0"/>
              <wp:lineTo x="0" y="5959"/>
              <wp:lineTo x="0" y="17876"/>
              <wp:lineTo x="12740" y="20855"/>
              <wp:lineTo x="15635" y="20855"/>
              <wp:lineTo x="20847" y="19366"/>
              <wp:lineTo x="20847" y="7448"/>
              <wp:lineTo x="14477" y="0"/>
              <wp:lineTo x="11003" y="0"/>
            </wp:wrapPolygon>
          </wp:wrapTigh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947420" cy="36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E448" w14:textId="0484D73B" w:rsidR="00CB7F31" w:rsidRPr="00F97E5D" w:rsidRDefault="00CB7F31">
    <w:pPr>
      <w:pStyle w:val="Footer"/>
      <w:rPr>
        <w:i/>
      </w:rPr>
    </w:pPr>
    <w:r w:rsidRPr="00F97E5D">
      <w:rPr>
        <w:i/>
      </w:rPr>
      <w:t>L</w:t>
    </w:r>
    <w:r>
      <w:rPr>
        <w:i/>
      </w:rPr>
      <w:t xml:space="preserve">ast updated on </w:t>
    </w:r>
    <w:r w:rsidRPr="00F97E5D">
      <w:rPr>
        <w:i/>
        <w:noProof/>
      </w:rPr>
      <w:drawing>
        <wp:anchor distT="0" distB="0" distL="114300" distR="114300" simplePos="0" relativeHeight="251663360" behindDoc="0" locked="1" layoutInCell="1" allowOverlap="1" wp14:anchorId="5A281578" wp14:editId="42CD175B">
          <wp:simplePos x="0" y="0"/>
          <wp:positionH relativeFrom="page">
            <wp:posOffset>6451600</wp:posOffset>
          </wp:positionH>
          <wp:positionV relativeFrom="page">
            <wp:posOffset>9363075</wp:posOffset>
          </wp:positionV>
          <wp:extent cx="947420" cy="368300"/>
          <wp:effectExtent l="0" t="0" r="0" b="12700"/>
          <wp:wrapTight wrapText="bothSides">
            <wp:wrapPolygon edited="0">
              <wp:start x="11003" y="0"/>
              <wp:lineTo x="0" y="5959"/>
              <wp:lineTo x="0" y="17876"/>
              <wp:lineTo x="12740" y="20855"/>
              <wp:lineTo x="15635" y="20855"/>
              <wp:lineTo x="20847" y="19366"/>
              <wp:lineTo x="20847" y="7448"/>
              <wp:lineTo x="14477" y="0"/>
              <wp:lineTo x="11003" y="0"/>
            </wp:wrapPolygon>
          </wp:wrapTight>
          <wp:docPr id="4" name="Picture 4"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947420" cy="36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i/>
      </w:rPr>
      <w:t>May 16,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C5A1" w14:textId="77777777" w:rsidR="00CB7F31" w:rsidRDefault="00CB7F31" w:rsidP="002565F5">
      <w:r>
        <w:separator/>
      </w:r>
    </w:p>
  </w:footnote>
  <w:footnote w:type="continuationSeparator" w:id="0">
    <w:p w14:paraId="5FD3F5BA" w14:textId="77777777" w:rsidR="00CB7F31" w:rsidRDefault="00CB7F31" w:rsidP="00256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FAD3" w14:textId="68AFA311" w:rsidR="00CB7F31" w:rsidRPr="009F5AFC" w:rsidRDefault="00CB7F31">
    <w:pPr>
      <w:pStyle w:val="Header"/>
      <w:rPr>
        <w:i/>
      </w:rPr>
    </w:pPr>
    <w:r w:rsidRPr="009F5AFC">
      <w:rPr>
        <w:i/>
      </w:rPr>
      <w:t>The Science Behind the Need for Riparian Buffer Protection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BDCC" w14:textId="77777777" w:rsidR="00CB7F31" w:rsidRPr="00E50595" w:rsidRDefault="00CB7F31" w:rsidP="00972A7E">
    <w:pPr>
      <w:pStyle w:val="Header"/>
      <w:jc w:val="right"/>
      <w:rPr>
        <w:i/>
      </w:rPr>
    </w:pPr>
    <w:r w:rsidRPr="00E50595">
      <w:rPr>
        <w:i/>
      </w:rPr>
      <w:t>Pennsylvania Land Trust Association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7E1F" w14:textId="64CBB0C2" w:rsidR="00CB7F31" w:rsidRPr="00B61290" w:rsidRDefault="00CB7F31" w:rsidP="00BB4DC8">
    <w:pPr>
      <w:pStyle w:val="Title"/>
    </w:pPr>
    <w:r w:rsidRPr="00B61290">
      <w:rPr>
        <w:noProof/>
      </w:rPr>
      <w:drawing>
        <wp:anchor distT="0" distB="0" distL="114300" distR="114300" simplePos="0" relativeHeight="251659264" behindDoc="0" locked="0" layoutInCell="1" allowOverlap="1" wp14:anchorId="6F73684B" wp14:editId="5581CC98">
          <wp:simplePos x="0" y="0"/>
          <wp:positionH relativeFrom="column">
            <wp:posOffset>4991735</wp:posOffset>
          </wp:positionH>
          <wp:positionV relativeFrom="paragraph">
            <wp:posOffset>10795</wp:posOffset>
          </wp:positionV>
          <wp:extent cx="2131060" cy="746125"/>
          <wp:effectExtent l="0" t="0" r="0" b="0"/>
          <wp:wrapTight wrapText="bothSides">
            <wp:wrapPolygon edited="0">
              <wp:start x="2317" y="0"/>
              <wp:lineTo x="772" y="5883"/>
              <wp:lineTo x="257" y="8824"/>
              <wp:lineTo x="257" y="14706"/>
              <wp:lineTo x="2832" y="19854"/>
              <wp:lineTo x="3604" y="20589"/>
              <wp:lineTo x="4634" y="20589"/>
              <wp:lineTo x="19824" y="19118"/>
              <wp:lineTo x="20853" y="13236"/>
              <wp:lineTo x="20853" y="1471"/>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125"/>
                  </a:xfrm>
                  <a:prstGeom prst="rect">
                    <a:avLst/>
                  </a:prstGeom>
                </pic:spPr>
              </pic:pic>
            </a:graphicData>
          </a:graphic>
          <wp14:sizeRelH relativeFrom="margin">
            <wp14:pctWidth>0</wp14:pctWidth>
          </wp14:sizeRelH>
          <wp14:sizeRelV relativeFrom="margin">
            <wp14:pctHeight>0</wp14:pctHeight>
          </wp14:sizeRelV>
        </wp:anchor>
      </w:drawing>
    </w:r>
    <w:r w:rsidRPr="004627B2">
      <w:t>The Science Behind the Need for Riparian Buffer Protection</w:t>
    </w:r>
    <w:r w:rsidRPr="00941BEC">
      <w:rPr>
        <w:sz w:val="24"/>
        <w:szCs w:val="24"/>
      </w:rPr>
      <w:t xml:space="preserve"> </w:t>
    </w:r>
  </w:p>
  <w:p w14:paraId="384A2D85" w14:textId="65211807" w:rsidR="00CB7F31" w:rsidRPr="00BD5D3E" w:rsidRDefault="00CB7F31" w:rsidP="00BD5D3E">
    <w:pPr>
      <w:pStyle w:val="Blurb"/>
    </w:pPr>
    <w:r w:rsidRPr="00F530ED">
      <w:rPr>
        <w:bCs/>
      </w:rPr>
      <w:t>Extensive scientific research documents that vegetated strips of land along waterways provide extensive water quality and other envir</w:t>
    </w:r>
    <w:r>
      <w:rPr>
        <w:bCs/>
      </w:rPr>
      <w:t>onmental and economic benefits.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0085A6"/>
    <w:lvl w:ilvl="0">
      <w:start w:val="1"/>
      <w:numFmt w:val="decimal"/>
      <w:pStyle w:val="ListNumber2"/>
      <w:lvlText w:val="%1."/>
      <w:lvlJc w:val="left"/>
      <w:pPr>
        <w:tabs>
          <w:tab w:val="num" w:pos="720"/>
        </w:tabs>
        <w:ind w:left="720" w:hanging="360"/>
      </w:pPr>
    </w:lvl>
  </w:abstractNum>
  <w:abstractNum w:abstractNumId="1">
    <w:nsid w:val="FFFFFF82"/>
    <w:multiLevelType w:val="singleLevel"/>
    <w:tmpl w:val="8124C4A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C03C5606"/>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9"/>
    <w:multiLevelType w:val="multilevel"/>
    <w:tmpl w:val="894EE87B"/>
    <w:lvl w:ilvl="0">
      <w:start w:val="2"/>
      <w:numFmt w:val="lowerRoman"/>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nsid w:val="0000000A"/>
    <w:multiLevelType w:val="multilevel"/>
    <w:tmpl w:val="894EE87C"/>
    <w:lvl w:ilvl="0">
      <w:start w:val="6"/>
      <w:numFmt w:val="lowerRoman"/>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6">
    <w:nsid w:val="0DD96F06"/>
    <w:multiLevelType w:val="hybridMultilevel"/>
    <w:tmpl w:val="2464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72C4B"/>
    <w:multiLevelType w:val="hybridMultilevel"/>
    <w:tmpl w:val="EC7C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85F56"/>
    <w:multiLevelType w:val="hybridMultilevel"/>
    <w:tmpl w:val="85D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C7EB7"/>
    <w:multiLevelType w:val="hybridMultilevel"/>
    <w:tmpl w:val="969C79BC"/>
    <w:lvl w:ilvl="0" w:tplc="04090015">
      <w:start w:val="1"/>
      <w:numFmt w:val="upperLetter"/>
      <w:lvlText w:val="%1."/>
      <w:lvlJc w:val="left"/>
      <w:pPr>
        <w:ind w:left="-720" w:hanging="360"/>
      </w:pPr>
    </w:lvl>
    <w:lvl w:ilvl="1" w:tplc="04090019">
      <w:start w:val="1"/>
      <w:numFmt w:val="lowerLetter"/>
      <w:lvlText w:val="%2."/>
      <w:lvlJc w:val="left"/>
      <w:pPr>
        <w:ind w:left="0" w:hanging="360"/>
      </w:pPr>
    </w:lvl>
    <w:lvl w:ilvl="2" w:tplc="C3C62376">
      <w:start w:val="1"/>
      <w:numFmt w:val="lowerLetter"/>
      <w:lvlText w:val="%3)"/>
      <w:lvlJc w:val="left"/>
      <w:pPr>
        <w:ind w:left="900" w:hanging="36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30E16D3D"/>
    <w:multiLevelType w:val="hybridMultilevel"/>
    <w:tmpl w:val="2A1AA9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76D4A"/>
    <w:multiLevelType w:val="hybridMultilevel"/>
    <w:tmpl w:val="E0CA5322"/>
    <w:lvl w:ilvl="0" w:tplc="D3A0529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E47BB"/>
    <w:multiLevelType w:val="hybridMultilevel"/>
    <w:tmpl w:val="113ED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04059B"/>
    <w:multiLevelType w:val="hybridMultilevel"/>
    <w:tmpl w:val="5DC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B49F5"/>
    <w:multiLevelType w:val="hybridMultilevel"/>
    <w:tmpl w:val="E1DA1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8F740A"/>
    <w:multiLevelType w:val="multilevel"/>
    <w:tmpl w:val="894EE87B"/>
    <w:lvl w:ilvl="0">
      <w:start w:val="2"/>
      <w:numFmt w:val="lowerRoman"/>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7">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18">
    <w:nsid w:val="7E8803F5"/>
    <w:multiLevelType w:val="hybridMultilevel"/>
    <w:tmpl w:val="DD98D568"/>
    <w:lvl w:ilvl="0" w:tplc="D3A0529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2"/>
  </w:num>
  <w:num w:numId="3">
    <w:abstractNumId w:val="17"/>
  </w:num>
  <w:num w:numId="4">
    <w:abstractNumId w:val="3"/>
  </w:num>
  <w:num w:numId="5">
    <w:abstractNumId w:val="2"/>
  </w:num>
  <w:num w:numId="6">
    <w:abstractNumId w:val="1"/>
  </w:num>
  <w:num w:numId="7">
    <w:abstractNumId w:val="0"/>
  </w:num>
  <w:num w:numId="8">
    <w:abstractNumId w:val="4"/>
  </w:num>
  <w:num w:numId="9">
    <w:abstractNumId w:val="5"/>
  </w:num>
  <w:num w:numId="10">
    <w:abstractNumId w:val="9"/>
  </w:num>
  <w:num w:numId="11">
    <w:abstractNumId w:val="10"/>
  </w:num>
  <w:num w:numId="12">
    <w:abstractNumId w:val="18"/>
  </w:num>
  <w:num w:numId="13">
    <w:abstractNumId w:val="11"/>
  </w:num>
  <w:num w:numId="14">
    <w:abstractNumId w:val="0"/>
    <w:lvlOverride w:ilvl="0">
      <w:startOverride w:val="1"/>
    </w:lvlOverride>
  </w:num>
  <w:num w:numId="15">
    <w:abstractNumId w:val="0"/>
    <w:lvlOverride w:ilvl="0">
      <w:startOverride w:val="1"/>
    </w:lvlOverride>
  </w:num>
  <w:num w:numId="16">
    <w:abstractNumId w:val="16"/>
  </w:num>
  <w:num w:numId="17">
    <w:abstractNumId w:val="15"/>
  </w:num>
  <w:num w:numId="18">
    <w:abstractNumId w:val="8"/>
  </w:num>
  <w:num w:numId="19">
    <w:abstractNumId w:val="14"/>
  </w:num>
  <w:num w:numId="20">
    <w:abstractNumId w:val="7"/>
  </w:num>
  <w:num w:numId="21">
    <w:abstractNumId w:val="6"/>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consecutiveHyphenLimit w:val="2"/>
  <w:doNotHyphenateCaps/>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F5"/>
    <w:rsid w:val="000078FD"/>
    <w:rsid w:val="00024512"/>
    <w:rsid w:val="00033A4E"/>
    <w:rsid w:val="00037E9B"/>
    <w:rsid w:val="00050A54"/>
    <w:rsid w:val="0005676B"/>
    <w:rsid w:val="00075A3E"/>
    <w:rsid w:val="00077A75"/>
    <w:rsid w:val="000A3DF9"/>
    <w:rsid w:val="000B636F"/>
    <w:rsid w:val="000D1929"/>
    <w:rsid w:val="000E4F23"/>
    <w:rsid w:val="000F578F"/>
    <w:rsid w:val="0011431A"/>
    <w:rsid w:val="001513AD"/>
    <w:rsid w:val="00162001"/>
    <w:rsid w:val="00163F1D"/>
    <w:rsid w:val="00165BCE"/>
    <w:rsid w:val="001813DC"/>
    <w:rsid w:val="001D6DC1"/>
    <w:rsid w:val="00211716"/>
    <w:rsid w:val="0021790A"/>
    <w:rsid w:val="00227DD2"/>
    <w:rsid w:val="0024049E"/>
    <w:rsid w:val="002565F5"/>
    <w:rsid w:val="002723D4"/>
    <w:rsid w:val="00284671"/>
    <w:rsid w:val="002B2033"/>
    <w:rsid w:val="002D06B3"/>
    <w:rsid w:val="002D7947"/>
    <w:rsid w:val="00330E0A"/>
    <w:rsid w:val="00343E27"/>
    <w:rsid w:val="00354CE2"/>
    <w:rsid w:val="00361782"/>
    <w:rsid w:val="00370EF5"/>
    <w:rsid w:val="003767E3"/>
    <w:rsid w:val="00376934"/>
    <w:rsid w:val="003C3E86"/>
    <w:rsid w:val="003C5097"/>
    <w:rsid w:val="003D2C70"/>
    <w:rsid w:val="003D6F60"/>
    <w:rsid w:val="00401F8D"/>
    <w:rsid w:val="004035FA"/>
    <w:rsid w:val="00423142"/>
    <w:rsid w:val="0043688B"/>
    <w:rsid w:val="00487FEE"/>
    <w:rsid w:val="004A61FE"/>
    <w:rsid w:val="004B6969"/>
    <w:rsid w:val="004B6FE6"/>
    <w:rsid w:val="004C49A4"/>
    <w:rsid w:val="004D0D47"/>
    <w:rsid w:val="00533EF4"/>
    <w:rsid w:val="005554AB"/>
    <w:rsid w:val="00567E67"/>
    <w:rsid w:val="00593F83"/>
    <w:rsid w:val="005A42DA"/>
    <w:rsid w:val="005B2482"/>
    <w:rsid w:val="005D145C"/>
    <w:rsid w:val="005E372A"/>
    <w:rsid w:val="005E3760"/>
    <w:rsid w:val="005F4D55"/>
    <w:rsid w:val="00602D31"/>
    <w:rsid w:val="00620184"/>
    <w:rsid w:val="0065690A"/>
    <w:rsid w:val="00666A15"/>
    <w:rsid w:val="00672C6C"/>
    <w:rsid w:val="006824D6"/>
    <w:rsid w:val="006857A9"/>
    <w:rsid w:val="00685DC7"/>
    <w:rsid w:val="006C633D"/>
    <w:rsid w:val="006C6D04"/>
    <w:rsid w:val="006D520D"/>
    <w:rsid w:val="006E4C33"/>
    <w:rsid w:val="006E6D3A"/>
    <w:rsid w:val="00747330"/>
    <w:rsid w:val="007807F3"/>
    <w:rsid w:val="00795B59"/>
    <w:rsid w:val="007D55E1"/>
    <w:rsid w:val="007E156D"/>
    <w:rsid w:val="007E77E7"/>
    <w:rsid w:val="00805502"/>
    <w:rsid w:val="00834449"/>
    <w:rsid w:val="008375DF"/>
    <w:rsid w:val="00837B62"/>
    <w:rsid w:val="008414CF"/>
    <w:rsid w:val="00847DCD"/>
    <w:rsid w:val="00850E30"/>
    <w:rsid w:val="008749F4"/>
    <w:rsid w:val="00876480"/>
    <w:rsid w:val="008E4D60"/>
    <w:rsid w:val="0090543D"/>
    <w:rsid w:val="00915D80"/>
    <w:rsid w:val="00930A61"/>
    <w:rsid w:val="0093419F"/>
    <w:rsid w:val="00934D34"/>
    <w:rsid w:val="00941BEC"/>
    <w:rsid w:val="00972A7E"/>
    <w:rsid w:val="00984828"/>
    <w:rsid w:val="0098760D"/>
    <w:rsid w:val="0099793E"/>
    <w:rsid w:val="009B1EEA"/>
    <w:rsid w:val="009D6F29"/>
    <w:rsid w:val="009F5AFC"/>
    <w:rsid w:val="00A03C26"/>
    <w:rsid w:val="00A26239"/>
    <w:rsid w:val="00A31588"/>
    <w:rsid w:val="00A647EB"/>
    <w:rsid w:val="00A80A37"/>
    <w:rsid w:val="00A94955"/>
    <w:rsid w:val="00AB466B"/>
    <w:rsid w:val="00AD342C"/>
    <w:rsid w:val="00AD55FF"/>
    <w:rsid w:val="00B04B33"/>
    <w:rsid w:val="00B2384D"/>
    <w:rsid w:val="00B27684"/>
    <w:rsid w:val="00B474CC"/>
    <w:rsid w:val="00B61290"/>
    <w:rsid w:val="00B63DF0"/>
    <w:rsid w:val="00B7048E"/>
    <w:rsid w:val="00B74818"/>
    <w:rsid w:val="00B9313E"/>
    <w:rsid w:val="00BB0322"/>
    <w:rsid w:val="00BB487D"/>
    <w:rsid w:val="00BB4DC8"/>
    <w:rsid w:val="00BB761D"/>
    <w:rsid w:val="00BC7392"/>
    <w:rsid w:val="00BD5D3E"/>
    <w:rsid w:val="00C07917"/>
    <w:rsid w:val="00C07BAC"/>
    <w:rsid w:val="00C57715"/>
    <w:rsid w:val="00C64E5D"/>
    <w:rsid w:val="00C66556"/>
    <w:rsid w:val="00C669AA"/>
    <w:rsid w:val="00C901AB"/>
    <w:rsid w:val="00CA550C"/>
    <w:rsid w:val="00CB3DC8"/>
    <w:rsid w:val="00CB7F31"/>
    <w:rsid w:val="00CD0A41"/>
    <w:rsid w:val="00D02F84"/>
    <w:rsid w:val="00D12DCF"/>
    <w:rsid w:val="00D16276"/>
    <w:rsid w:val="00D25BA3"/>
    <w:rsid w:val="00D2618E"/>
    <w:rsid w:val="00D30325"/>
    <w:rsid w:val="00D4369B"/>
    <w:rsid w:val="00D8061C"/>
    <w:rsid w:val="00D86728"/>
    <w:rsid w:val="00D90E6A"/>
    <w:rsid w:val="00DB484D"/>
    <w:rsid w:val="00DB5003"/>
    <w:rsid w:val="00DC1029"/>
    <w:rsid w:val="00DE7799"/>
    <w:rsid w:val="00E10382"/>
    <w:rsid w:val="00E50595"/>
    <w:rsid w:val="00E64E4E"/>
    <w:rsid w:val="00E95A01"/>
    <w:rsid w:val="00EB3388"/>
    <w:rsid w:val="00EC2308"/>
    <w:rsid w:val="00F27E3F"/>
    <w:rsid w:val="00F3473F"/>
    <w:rsid w:val="00F40547"/>
    <w:rsid w:val="00F923D4"/>
    <w:rsid w:val="00F957AF"/>
    <w:rsid w:val="00F97E5D"/>
    <w:rsid w:val="00FC3A82"/>
    <w:rsid w:val="00FD12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36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55"/>
    <w:pPr>
      <w:spacing w:after="0"/>
    </w:pPr>
    <w:rPr>
      <w:rFonts w:ascii="Palatino Linotype" w:eastAsia="Times New Roman" w:hAnsi="Palatino Linotype" w:cs="Times New Roman"/>
      <w:sz w:val="20"/>
      <w:lang w:eastAsia="en-US"/>
    </w:rPr>
  </w:style>
  <w:style w:type="paragraph" w:styleId="Heading1">
    <w:name w:val="heading 1"/>
    <w:basedOn w:val="Normal"/>
    <w:next w:val="Normal"/>
    <w:link w:val="Heading1Char"/>
    <w:autoRedefine/>
    <w:uiPriority w:val="9"/>
    <w:qFormat/>
    <w:rsid w:val="001813DC"/>
    <w:pPr>
      <w:keepNext/>
      <w:pBdr>
        <w:bottom w:val="single" w:sz="4" w:space="1" w:color="auto"/>
      </w:pBdr>
      <w:suppressAutoHyphens/>
      <w:spacing w:before="360" w:after="20"/>
      <w:outlineLvl w:val="0"/>
    </w:pPr>
    <w:rPr>
      <w:rFonts w:ascii="Gill Sans" w:hAnsi="Gill Sans" w:cs="Gill Sans"/>
      <w:spacing w:val="2"/>
      <w:kern w:val="32"/>
      <w:sz w:val="32"/>
      <w:szCs w:val="32"/>
    </w:rPr>
  </w:style>
  <w:style w:type="paragraph" w:styleId="Heading2">
    <w:name w:val="heading 2"/>
    <w:basedOn w:val="Normal"/>
    <w:next w:val="Normal"/>
    <w:link w:val="Heading2Char"/>
    <w:autoRedefine/>
    <w:qFormat/>
    <w:rsid w:val="00487FEE"/>
    <w:pPr>
      <w:keepNext/>
      <w:suppressAutoHyphens/>
      <w:spacing w:before="160" w:after="20"/>
      <w:outlineLvl w:val="1"/>
    </w:pPr>
    <w:rPr>
      <w:rFonts w:ascii="Gill Sans" w:hAnsi="Gill Sans" w:cs="Gill Sans"/>
      <w:noProof/>
      <w:spacing w:val="2"/>
      <w:sz w:val="27"/>
      <w:szCs w:val="27"/>
    </w:rPr>
  </w:style>
  <w:style w:type="paragraph" w:styleId="Heading3">
    <w:name w:val="heading 3"/>
    <w:basedOn w:val="Normal"/>
    <w:next w:val="Normal"/>
    <w:link w:val="Heading3Char"/>
    <w:autoRedefine/>
    <w:uiPriority w:val="9"/>
    <w:qFormat/>
    <w:rsid w:val="004035FA"/>
    <w:pPr>
      <w:keepNext/>
      <w:spacing w:before="16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2565F5"/>
    <w:pPr>
      <w:keepNext/>
      <w:spacing w:before="120"/>
      <w:outlineLvl w:val="3"/>
    </w:pPr>
    <w:rPr>
      <w:i/>
      <w:iCs/>
      <w:spacing w:val="2"/>
    </w:rPr>
  </w:style>
  <w:style w:type="paragraph" w:styleId="Heading5">
    <w:name w:val="heading 5"/>
    <w:basedOn w:val="Normal"/>
    <w:next w:val="Normal"/>
    <w:link w:val="Heading5Char"/>
    <w:uiPriority w:val="9"/>
    <w:qFormat/>
    <w:rsid w:val="002565F5"/>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2565F5"/>
    <w:pPr>
      <w:spacing w:before="240" w:after="60"/>
      <w:outlineLvl w:val="5"/>
    </w:pPr>
    <w:rPr>
      <w:bCs/>
      <w:i/>
      <w:szCs w:val="22"/>
    </w:rPr>
  </w:style>
  <w:style w:type="paragraph" w:styleId="Heading7">
    <w:name w:val="heading 7"/>
    <w:basedOn w:val="Normal"/>
    <w:next w:val="Normal"/>
    <w:link w:val="Heading7Char"/>
    <w:uiPriority w:val="9"/>
    <w:qFormat/>
    <w:rsid w:val="002565F5"/>
    <w:pPr>
      <w:spacing w:before="240" w:after="60"/>
      <w:outlineLvl w:val="6"/>
    </w:pPr>
    <w:rPr>
      <w:rFonts w:ascii="Calibri" w:hAnsi="Calibri"/>
    </w:rPr>
  </w:style>
  <w:style w:type="paragraph" w:styleId="Heading8">
    <w:name w:val="heading 8"/>
    <w:basedOn w:val="Normal"/>
    <w:next w:val="Normal"/>
    <w:link w:val="Heading8Char"/>
    <w:uiPriority w:val="9"/>
    <w:qFormat/>
    <w:rsid w:val="002565F5"/>
    <w:pPr>
      <w:spacing w:before="240" w:after="60"/>
      <w:outlineLvl w:val="7"/>
    </w:pPr>
    <w:rPr>
      <w:rFonts w:ascii="Calibri" w:hAnsi="Calibri"/>
      <w:i/>
      <w:iCs/>
    </w:rPr>
  </w:style>
  <w:style w:type="paragraph" w:styleId="Heading9">
    <w:name w:val="heading 9"/>
    <w:basedOn w:val="Normal"/>
    <w:next w:val="Normal"/>
    <w:link w:val="Heading9Char"/>
    <w:uiPriority w:val="9"/>
    <w:qFormat/>
    <w:rsid w:val="002565F5"/>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F5"/>
    <w:rPr>
      <w:rFonts w:ascii="Tahoma" w:hAnsi="Tahoma" w:cs="Tahoma"/>
      <w:sz w:val="16"/>
      <w:szCs w:val="16"/>
    </w:rPr>
  </w:style>
  <w:style w:type="character" w:customStyle="1" w:styleId="Heading1Char">
    <w:name w:val="Heading 1 Char"/>
    <w:basedOn w:val="DefaultParagraphFont"/>
    <w:link w:val="Heading1"/>
    <w:uiPriority w:val="9"/>
    <w:rsid w:val="001813DC"/>
    <w:rPr>
      <w:rFonts w:ascii="Gill Sans" w:eastAsia="Times New Roman" w:hAnsi="Gill Sans" w:cs="Gill Sans"/>
      <w:spacing w:val="2"/>
      <w:kern w:val="32"/>
      <w:sz w:val="32"/>
      <w:szCs w:val="32"/>
      <w:lang w:eastAsia="en-US"/>
    </w:rPr>
  </w:style>
  <w:style w:type="character" w:customStyle="1" w:styleId="Heading2Char">
    <w:name w:val="Heading 2 Char"/>
    <w:basedOn w:val="DefaultParagraphFont"/>
    <w:link w:val="Heading2"/>
    <w:rsid w:val="00487FEE"/>
    <w:rPr>
      <w:rFonts w:ascii="Gill Sans" w:eastAsia="Times New Roman" w:hAnsi="Gill Sans" w:cs="Gill Sans"/>
      <w:noProof/>
      <w:spacing w:val="2"/>
      <w:sz w:val="27"/>
      <w:szCs w:val="27"/>
      <w:lang w:eastAsia="en-US"/>
    </w:rPr>
  </w:style>
  <w:style w:type="character" w:customStyle="1" w:styleId="Heading3Char">
    <w:name w:val="Heading 3 Char"/>
    <w:basedOn w:val="DefaultParagraphFont"/>
    <w:link w:val="Heading3"/>
    <w:uiPriority w:val="9"/>
    <w:rsid w:val="004035FA"/>
    <w:rPr>
      <w:rFonts w:ascii="Palatino Linotype" w:eastAsia="Calibri" w:hAnsi="Palatino Linotype" w:cs="Gill Sans"/>
      <w:b/>
      <w:spacing w:val="2"/>
      <w:sz w:val="20"/>
      <w:szCs w:val="22"/>
      <w:lang w:eastAsia="en-US"/>
    </w:rPr>
  </w:style>
  <w:style w:type="character" w:customStyle="1" w:styleId="Heading4Char">
    <w:name w:val="Heading 4 Char"/>
    <w:basedOn w:val="DefaultParagraphFont"/>
    <w:link w:val="Heading4"/>
    <w:uiPriority w:val="9"/>
    <w:rsid w:val="002565F5"/>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2565F5"/>
    <w:pPr>
      <w:tabs>
        <w:tab w:val="left" w:pos="432"/>
        <w:tab w:val="left" w:pos="648"/>
      </w:tabs>
      <w:spacing w:after="120"/>
    </w:pPr>
    <w:rPr>
      <w:rFonts w:eastAsia="Calibri"/>
    </w:rPr>
  </w:style>
  <w:style w:type="character" w:customStyle="1" w:styleId="BodyTextChar">
    <w:name w:val="Body Text Char"/>
    <w:basedOn w:val="DefaultParagraphFont"/>
    <w:link w:val="BodyText"/>
    <w:rsid w:val="002565F5"/>
    <w:rPr>
      <w:rFonts w:ascii="Palatino Linotype" w:eastAsia="Calibri" w:hAnsi="Palatino Linotype" w:cs="Times New Roman"/>
      <w:sz w:val="22"/>
      <w:lang w:eastAsia="en-US"/>
    </w:rPr>
  </w:style>
  <w:style w:type="paragraph" w:styleId="TOC1">
    <w:name w:val="toc 1"/>
    <w:basedOn w:val="Normal"/>
    <w:next w:val="Normal"/>
    <w:autoRedefine/>
    <w:uiPriority w:val="39"/>
    <w:rsid w:val="002565F5"/>
    <w:pPr>
      <w:tabs>
        <w:tab w:val="right" w:pos="8730"/>
      </w:tabs>
    </w:pPr>
    <w:rPr>
      <w:b/>
      <w:noProof/>
      <w:szCs w:val="22"/>
    </w:rPr>
  </w:style>
  <w:style w:type="paragraph" w:styleId="TOC2">
    <w:name w:val="toc 2"/>
    <w:basedOn w:val="Normal"/>
    <w:next w:val="Normal"/>
    <w:autoRedefine/>
    <w:uiPriority w:val="39"/>
    <w:rsid w:val="002565F5"/>
    <w:pPr>
      <w:tabs>
        <w:tab w:val="right" w:leader="dot" w:pos="7830"/>
      </w:tabs>
      <w:ind w:left="216"/>
    </w:pPr>
    <w:rPr>
      <w:noProof/>
    </w:rPr>
  </w:style>
  <w:style w:type="paragraph" w:styleId="TOC3">
    <w:name w:val="toc 3"/>
    <w:basedOn w:val="Normal"/>
    <w:next w:val="Normal"/>
    <w:autoRedefine/>
    <w:uiPriority w:val="39"/>
    <w:rsid w:val="002565F5"/>
    <w:pPr>
      <w:tabs>
        <w:tab w:val="right" w:leader="dot" w:pos="7830"/>
      </w:tabs>
      <w:ind w:left="576"/>
    </w:pPr>
    <w:rPr>
      <w:noProof/>
    </w:rPr>
  </w:style>
  <w:style w:type="paragraph" w:styleId="TOC4">
    <w:name w:val="toc 4"/>
    <w:basedOn w:val="Normal"/>
    <w:next w:val="Normal"/>
    <w:autoRedefine/>
    <w:uiPriority w:val="39"/>
    <w:rsid w:val="002565F5"/>
    <w:pPr>
      <w:tabs>
        <w:tab w:val="right" w:leader="dot" w:pos="8630"/>
      </w:tabs>
      <w:ind w:left="1080"/>
    </w:pPr>
  </w:style>
  <w:style w:type="paragraph" w:styleId="Header">
    <w:name w:val="header"/>
    <w:basedOn w:val="Normal"/>
    <w:link w:val="HeaderChar"/>
    <w:uiPriority w:val="99"/>
    <w:unhideWhenUsed/>
    <w:rsid w:val="002565F5"/>
    <w:pPr>
      <w:tabs>
        <w:tab w:val="right" w:pos="8730"/>
      </w:tabs>
    </w:pPr>
    <w:rPr>
      <w:szCs w:val="20"/>
    </w:rPr>
  </w:style>
  <w:style w:type="character" w:customStyle="1" w:styleId="HeaderChar">
    <w:name w:val="Header Char"/>
    <w:basedOn w:val="DefaultParagraphFont"/>
    <w:link w:val="Header"/>
    <w:uiPriority w:val="99"/>
    <w:rsid w:val="002565F5"/>
    <w:rPr>
      <w:rFonts w:ascii="Palatino Linotype" w:eastAsia="Times New Roman" w:hAnsi="Palatino Linotype" w:cs="Times New Roman"/>
      <w:sz w:val="20"/>
      <w:szCs w:val="20"/>
      <w:lang w:eastAsia="en-US"/>
    </w:rPr>
  </w:style>
  <w:style w:type="paragraph" w:styleId="Footer">
    <w:name w:val="footer"/>
    <w:basedOn w:val="Normal"/>
    <w:link w:val="FooterChar"/>
    <w:unhideWhenUsed/>
    <w:rsid w:val="002565F5"/>
    <w:pPr>
      <w:tabs>
        <w:tab w:val="center" w:pos="4680"/>
        <w:tab w:val="right" w:pos="10980"/>
      </w:tabs>
    </w:pPr>
    <w:rPr>
      <w:szCs w:val="20"/>
    </w:rPr>
  </w:style>
  <w:style w:type="character" w:customStyle="1" w:styleId="FooterChar">
    <w:name w:val="Footer Char"/>
    <w:basedOn w:val="DefaultParagraphFont"/>
    <w:link w:val="Footer"/>
    <w:rsid w:val="002565F5"/>
    <w:rPr>
      <w:rFonts w:ascii="Palatino Linotype" w:eastAsia="Times New Roman" w:hAnsi="Palatino Linotype" w:cs="Times New Roman"/>
      <w:sz w:val="20"/>
      <w:szCs w:val="20"/>
      <w:lang w:eastAsia="en-US"/>
    </w:rPr>
  </w:style>
  <w:style w:type="character" w:customStyle="1" w:styleId="BalloonTextChar">
    <w:name w:val="Balloon Text Char"/>
    <w:basedOn w:val="DefaultParagraphFont"/>
    <w:link w:val="BalloonText"/>
    <w:uiPriority w:val="99"/>
    <w:semiHidden/>
    <w:rsid w:val="002565F5"/>
    <w:rPr>
      <w:rFonts w:ascii="Tahoma" w:eastAsia="Times New Roman" w:hAnsi="Tahoma" w:cs="Tahoma"/>
      <w:sz w:val="16"/>
      <w:szCs w:val="16"/>
      <w:lang w:eastAsia="en-US"/>
    </w:rPr>
  </w:style>
  <w:style w:type="paragraph" w:styleId="BlockText">
    <w:name w:val="Block Text"/>
    <w:basedOn w:val="BodyText"/>
    <w:uiPriority w:val="99"/>
    <w:rsid w:val="00B474CC"/>
    <w:pPr>
      <w:ind w:left="216" w:right="216"/>
    </w:pPr>
  </w:style>
  <w:style w:type="paragraph" w:customStyle="1" w:styleId="Blurb">
    <w:name w:val="Blurb"/>
    <w:basedOn w:val="Normal"/>
    <w:qFormat/>
    <w:rsid w:val="002565F5"/>
    <w:pPr>
      <w:spacing w:before="100" w:after="200"/>
      <w:ind w:right="3258"/>
    </w:pPr>
    <w:rPr>
      <w:i/>
    </w:rPr>
  </w:style>
  <w:style w:type="paragraph" w:customStyle="1" w:styleId="BodyBullet">
    <w:name w:val="Body Bullet"/>
    <w:basedOn w:val="BodyText"/>
    <w:next w:val="BodyText"/>
    <w:link w:val="BodyBulletChar"/>
    <w:qFormat/>
    <w:rsid w:val="002565F5"/>
    <w:pPr>
      <w:numPr>
        <w:numId w:val="2"/>
      </w:numPr>
    </w:pPr>
  </w:style>
  <w:style w:type="character" w:customStyle="1" w:styleId="BodyBulletChar">
    <w:name w:val="Body Bullet Char"/>
    <w:basedOn w:val="BodyTextChar"/>
    <w:link w:val="BodyBullet"/>
    <w:rsid w:val="002565F5"/>
    <w:rPr>
      <w:rFonts w:ascii="Palatino Linotype" w:eastAsia="Calibri" w:hAnsi="Palatino Linotype" w:cs="Times New Roman"/>
      <w:sz w:val="20"/>
      <w:lang w:eastAsia="en-US"/>
    </w:rPr>
  </w:style>
  <w:style w:type="paragraph" w:customStyle="1" w:styleId="BodyBullet2">
    <w:name w:val="Body Bullet 2"/>
    <w:basedOn w:val="BodyBullet"/>
    <w:next w:val="BodyBullet"/>
    <w:link w:val="BodyBullet2Char"/>
    <w:qFormat/>
    <w:rsid w:val="002565F5"/>
    <w:pPr>
      <w:numPr>
        <w:ilvl w:val="1"/>
      </w:numPr>
    </w:pPr>
  </w:style>
  <w:style w:type="character" w:customStyle="1" w:styleId="BodyBullet2Char">
    <w:name w:val="Body Bullet 2 Char"/>
    <w:basedOn w:val="BodyBulletChar"/>
    <w:link w:val="BodyBullet2"/>
    <w:rsid w:val="002565F5"/>
    <w:rPr>
      <w:rFonts w:ascii="Palatino Linotype" w:eastAsia="Calibri" w:hAnsi="Palatino Linotype" w:cs="Times New Roman"/>
      <w:sz w:val="20"/>
      <w:lang w:eastAsia="en-US"/>
    </w:rPr>
  </w:style>
  <w:style w:type="paragraph" w:styleId="BodyTextIndent">
    <w:name w:val="Body Text Indent"/>
    <w:basedOn w:val="Normal"/>
    <w:link w:val="BodyTextIndentChar"/>
    <w:rsid w:val="002565F5"/>
    <w:pPr>
      <w:spacing w:after="120"/>
      <w:ind w:left="360"/>
    </w:pPr>
  </w:style>
  <w:style w:type="character" w:customStyle="1" w:styleId="BodyTextIndentChar">
    <w:name w:val="Body Text Indent Char"/>
    <w:basedOn w:val="DefaultParagraphFont"/>
    <w:link w:val="BodyTextIndent"/>
    <w:rsid w:val="002565F5"/>
    <w:rPr>
      <w:rFonts w:ascii="Palatino Linotype" w:eastAsia="Times New Roman" w:hAnsi="Palatino Linotype" w:cs="Times New Roman"/>
      <w:sz w:val="22"/>
      <w:lang w:eastAsia="en-US"/>
    </w:rPr>
  </w:style>
  <w:style w:type="paragraph" w:styleId="Caption">
    <w:name w:val="caption"/>
    <w:basedOn w:val="Normal"/>
    <w:next w:val="Normal"/>
    <w:rsid w:val="002565F5"/>
    <w:pPr>
      <w:spacing w:after="200"/>
    </w:pPr>
    <w:rPr>
      <w:b/>
      <w:bCs/>
      <w:color w:val="4F81BD" w:themeColor="accent1"/>
      <w:sz w:val="18"/>
      <w:szCs w:val="18"/>
    </w:rPr>
  </w:style>
  <w:style w:type="paragraph" w:customStyle="1" w:styleId="CommentBullet1">
    <w:name w:val="Comment Bullet 1"/>
    <w:basedOn w:val="Normal"/>
    <w:link w:val="CommentBullet1Char"/>
    <w:rsid w:val="002565F5"/>
    <w:pPr>
      <w:numPr>
        <w:numId w:val="3"/>
      </w:numPr>
      <w:spacing w:before="100" w:after="100"/>
    </w:pPr>
    <w:rPr>
      <w:szCs w:val="20"/>
    </w:rPr>
  </w:style>
  <w:style w:type="character" w:customStyle="1" w:styleId="CommentBullet1Char">
    <w:name w:val="Comment Bullet 1 Char"/>
    <w:basedOn w:val="DefaultParagraphFont"/>
    <w:link w:val="CommentBullet1"/>
    <w:locked/>
    <w:rsid w:val="002565F5"/>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2565F5"/>
    <w:rPr>
      <w:sz w:val="18"/>
      <w:szCs w:val="18"/>
    </w:rPr>
  </w:style>
  <w:style w:type="paragraph" w:styleId="CommentText">
    <w:name w:val="annotation text"/>
    <w:basedOn w:val="Normal"/>
    <w:link w:val="CommentTextChar"/>
    <w:rsid w:val="002565F5"/>
  </w:style>
  <w:style w:type="character" w:customStyle="1" w:styleId="CommentTextChar">
    <w:name w:val="Comment Text Char"/>
    <w:basedOn w:val="DefaultParagraphFont"/>
    <w:link w:val="CommentText"/>
    <w:rsid w:val="002565F5"/>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2565F5"/>
    <w:rPr>
      <w:b/>
      <w:bCs/>
      <w:szCs w:val="20"/>
    </w:rPr>
  </w:style>
  <w:style w:type="character" w:customStyle="1" w:styleId="CommentSubjectChar">
    <w:name w:val="Comment Subject Char"/>
    <w:basedOn w:val="CommentTextChar"/>
    <w:link w:val="CommentSubject"/>
    <w:uiPriority w:val="99"/>
    <w:rsid w:val="002565F5"/>
    <w:rPr>
      <w:rFonts w:ascii="Palatino Linotype" w:eastAsia="Times New Roman" w:hAnsi="Palatino Linotype" w:cs="Times New Roman"/>
      <w:b/>
      <w:bCs/>
      <w:sz w:val="20"/>
      <w:szCs w:val="20"/>
      <w:lang w:eastAsia="en-US"/>
    </w:rPr>
  </w:style>
  <w:style w:type="paragraph" w:customStyle="1" w:styleId="Default">
    <w:name w:val="Default"/>
    <w:rsid w:val="002565F5"/>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2565F5"/>
    <w:rPr>
      <w:rFonts w:ascii="Lucida Grande" w:hAnsi="Lucida Grande" w:cs="Lucida Grande"/>
    </w:rPr>
  </w:style>
  <w:style w:type="character" w:customStyle="1" w:styleId="DocumentMapChar">
    <w:name w:val="Document Map Char"/>
    <w:basedOn w:val="DefaultParagraphFont"/>
    <w:link w:val="DocumentMap"/>
    <w:rsid w:val="002565F5"/>
    <w:rPr>
      <w:rFonts w:ascii="Lucida Grande" w:eastAsia="Times New Roman" w:hAnsi="Lucida Grande" w:cs="Lucida Grande"/>
      <w:sz w:val="22"/>
      <w:lang w:eastAsia="en-US"/>
    </w:rPr>
  </w:style>
  <w:style w:type="character" w:styleId="Emphasis">
    <w:name w:val="Emphasis"/>
    <w:basedOn w:val="DefaultParagraphFont"/>
    <w:uiPriority w:val="20"/>
    <w:qFormat/>
    <w:rsid w:val="002565F5"/>
    <w:rPr>
      <w:i/>
      <w:iCs/>
    </w:rPr>
  </w:style>
  <w:style w:type="character" w:styleId="EndnoteReference">
    <w:name w:val="endnote reference"/>
    <w:basedOn w:val="DefaultParagraphFont"/>
    <w:uiPriority w:val="99"/>
    <w:rsid w:val="002565F5"/>
    <w:rPr>
      <w:vertAlign w:val="superscript"/>
    </w:rPr>
  </w:style>
  <w:style w:type="paragraph" w:styleId="EndnoteText">
    <w:name w:val="endnote text"/>
    <w:basedOn w:val="Normal"/>
    <w:link w:val="EndnoteTextChar"/>
    <w:uiPriority w:val="99"/>
    <w:rsid w:val="002565F5"/>
    <w:pPr>
      <w:spacing w:after="40"/>
    </w:pPr>
    <w:rPr>
      <w:iCs/>
      <w:szCs w:val="20"/>
    </w:rPr>
  </w:style>
  <w:style w:type="character" w:customStyle="1" w:styleId="EndnoteTextChar">
    <w:name w:val="Endnote Text Char"/>
    <w:basedOn w:val="DefaultParagraphFont"/>
    <w:link w:val="EndnoteText"/>
    <w:uiPriority w:val="99"/>
    <w:rsid w:val="002565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2565F5"/>
    <w:rPr>
      <w:color w:val="800080"/>
      <w:u w:val="single"/>
    </w:rPr>
  </w:style>
  <w:style w:type="character" w:styleId="FootnoteReference">
    <w:name w:val="footnote reference"/>
    <w:basedOn w:val="DefaultParagraphFont"/>
    <w:uiPriority w:val="99"/>
    <w:unhideWhenUsed/>
    <w:rsid w:val="002565F5"/>
    <w:rPr>
      <w:vertAlign w:val="superscript"/>
    </w:rPr>
  </w:style>
  <w:style w:type="paragraph" w:styleId="FootnoteText">
    <w:name w:val="footnote text"/>
    <w:basedOn w:val="Normal"/>
    <w:link w:val="FootnoteTextChar"/>
    <w:uiPriority w:val="99"/>
    <w:unhideWhenUsed/>
    <w:rsid w:val="002565F5"/>
    <w:rPr>
      <w:szCs w:val="20"/>
    </w:rPr>
  </w:style>
  <w:style w:type="character" w:customStyle="1" w:styleId="FootnoteTextChar">
    <w:name w:val="Footnote Text Char"/>
    <w:basedOn w:val="DefaultParagraphFont"/>
    <w:link w:val="FootnoteText"/>
    <w:uiPriority w:val="99"/>
    <w:rsid w:val="002565F5"/>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2565F5"/>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2565F5"/>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2565F5"/>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2565F5"/>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2565F5"/>
    <w:rPr>
      <w:rFonts w:ascii="Cambria" w:eastAsia="Times New Roman" w:hAnsi="Cambria" w:cs="Times New Roman"/>
      <w:sz w:val="22"/>
      <w:szCs w:val="22"/>
      <w:lang w:eastAsia="en-US"/>
    </w:rPr>
  </w:style>
  <w:style w:type="paragraph" w:customStyle="1" w:styleId="HeadingDisclaimer">
    <w:name w:val="Heading_Disclaimer"/>
    <w:basedOn w:val="Normal"/>
    <w:link w:val="HeadingDisclaimerChar"/>
    <w:autoRedefine/>
    <w:qFormat/>
    <w:rsid w:val="002565F5"/>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2565F5"/>
    <w:rPr>
      <w:rFonts w:ascii="Gill Sans" w:eastAsia="Times New Roman" w:hAnsi="Gill Sans" w:cs="Gill Sans"/>
      <w:sz w:val="28"/>
      <w:szCs w:val="28"/>
      <w:lang w:eastAsia="en-US"/>
    </w:rPr>
  </w:style>
  <w:style w:type="paragraph" w:customStyle="1" w:styleId="Heading-Intro">
    <w:name w:val="Heading-Intro"/>
    <w:basedOn w:val="Normal"/>
    <w:link w:val="Heading-IntroChar"/>
    <w:autoRedefine/>
    <w:qFormat/>
    <w:rsid w:val="002565F5"/>
    <w:pPr>
      <w:keepNext/>
      <w:spacing w:before="360"/>
    </w:pPr>
    <w:rPr>
      <w:rFonts w:ascii="Helvetica" w:hAnsi="Helvetica"/>
      <w:b/>
      <w:sz w:val="28"/>
    </w:rPr>
  </w:style>
  <w:style w:type="character" w:customStyle="1" w:styleId="Heading-IntroChar">
    <w:name w:val="Heading-Intro Char"/>
    <w:basedOn w:val="DefaultParagraphFont"/>
    <w:link w:val="Heading-Intro"/>
    <w:rsid w:val="002565F5"/>
    <w:rPr>
      <w:rFonts w:ascii="Helvetica" w:eastAsia="Times New Roman" w:hAnsi="Helvetica" w:cs="Times New Roman"/>
      <w:b/>
      <w:sz w:val="28"/>
      <w:lang w:eastAsia="en-US"/>
    </w:rPr>
  </w:style>
  <w:style w:type="paragraph" w:customStyle="1" w:styleId="Heading1-noTOC">
    <w:name w:val="Heading1-noTOC"/>
    <w:basedOn w:val="Normal"/>
    <w:next w:val="BodyText"/>
    <w:link w:val="Heading1-noTOCChar"/>
    <w:autoRedefine/>
    <w:qFormat/>
    <w:rsid w:val="001813DC"/>
    <w:pPr>
      <w:spacing w:before="400"/>
    </w:pPr>
    <w:rPr>
      <w:rFonts w:ascii="Gill Sans" w:hAnsi="Gill Sans" w:cs="Gill Sans"/>
      <w:sz w:val="32"/>
      <w:szCs w:val="32"/>
    </w:rPr>
  </w:style>
  <w:style w:type="character" w:customStyle="1" w:styleId="Heading1-noTOCChar">
    <w:name w:val="Heading1-noTOC Char"/>
    <w:basedOn w:val="DefaultParagraphFont"/>
    <w:link w:val="Heading1-noTOC"/>
    <w:rsid w:val="001813DC"/>
    <w:rPr>
      <w:rFonts w:ascii="Gill Sans" w:eastAsia="Times New Roman" w:hAnsi="Gill Sans" w:cs="Gill Sans"/>
      <w:sz w:val="32"/>
      <w:szCs w:val="32"/>
      <w:lang w:eastAsia="en-US"/>
    </w:rPr>
  </w:style>
  <w:style w:type="paragraph" w:styleId="HTMLPreformatted">
    <w:name w:val="HTML Preformatted"/>
    <w:basedOn w:val="Normal"/>
    <w:link w:val="HTMLPreformattedChar"/>
    <w:uiPriority w:val="99"/>
    <w:unhideWhenUsed/>
    <w:rsid w:val="0025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565F5"/>
    <w:rPr>
      <w:rFonts w:ascii="Courier New" w:eastAsia="Times New Roman" w:hAnsi="Courier New" w:cs="Courier New"/>
      <w:sz w:val="20"/>
      <w:szCs w:val="20"/>
      <w:lang w:eastAsia="en-US"/>
    </w:rPr>
  </w:style>
  <w:style w:type="character" w:styleId="Hyperlink">
    <w:name w:val="Hyperlink"/>
    <w:basedOn w:val="DefaultParagraphFont"/>
    <w:unhideWhenUsed/>
    <w:rsid w:val="002565F5"/>
    <w:rPr>
      <w:color w:val="0000FF"/>
      <w:u w:val="single"/>
    </w:rPr>
  </w:style>
  <w:style w:type="character" w:customStyle="1" w:styleId="itxtrst">
    <w:name w:val="itxtrst"/>
    <w:basedOn w:val="DefaultParagraphFont"/>
    <w:rsid w:val="002565F5"/>
  </w:style>
  <w:style w:type="character" w:customStyle="1" w:styleId="l-normaldigitafter">
    <w:name w:val="l-normaldigitafter"/>
    <w:basedOn w:val="DefaultParagraphFont"/>
    <w:rsid w:val="002565F5"/>
  </w:style>
  <w:style w:type="paragraph" w:styleId="ListBullet">
    <w:name w:val="List Bullet"/>
    <w:basedOn w:val="Normal"/>
    <w:uiPriority w:val="99"/>
    <w:unhideWhenUsed/>
    <w:rsid w:val="002565F5"/>
    <w:pPr>
      <w:numPr>
        <w:numId w:val="4"/>
      </w:numPr>
      <w:contextualSpacing/>
    </w:pPr>
  </w:style>
  <w:style w:type="paragraph" w:styleId="ListBullet2">
    <w:name w:val="List Bullet 2"/>
    <w:basedOn w:val="Normal"/>
    <w:uiPriority w:val="99"/>
    <w:unhideWhenUsed/>
    <w:rsid w:val="00747330"/>
    <w:pPr>
      <w:numPr>
        <w:numId w:val="5"/>
      </w:numPr>
      <w:tabs>
        <w:tab w:val="clear" w:pos="720"/>
        <w:tab w:val="num" w:pos="450"/>
      </w:tabs>
      <w:spacing w:after="120"/>
      <w:ind w:left="450" w:hanging="234"/>
    </w:pPr>
  </w:style>
  <w:style w:type="paragraph" w:styleId="ListParagraph">
    <w:name w:val="List Paragraph"/>
    <w:basedOn w:val="Normal"/>
    <w:uiPriority w:val="34"/>
    <w:qFormat/>
    <w:rsid w:val="002565F5"/>
    <w:pPr>
      <w:ind w:left="720"/>
      <w:contextualSpacing/>
    </w:pPr>
  </w:style>
  <w:style w:type="paragraph" w:styleId="NormalWeb">
    <w:name w:val="Normal (Web)"/>
    <w:basedOn w:val="Normal"/>
    <w:uiPriority w:val="99"/>
    <w:unhideWhenUsed/>
    <w:rsid w:val="002565F5"/>
    <w:pPr>
      <w:spacing w:after="180"/>
    </w:pPr>
  </w:style>
  <w:style w:type="paragraph" w:customStyle="1" w:styleId="Pa8">
    <w:name w:val="Pa8"/>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2565F5"/>
  </w:style>
  <w:style w:type="character" w:customStyle="1" w:styleId="preloadwrap">
    <w:name w:val="preloadwrap"/>
    <w:basedOn w:val="DefaultParagraphFont"/>
    <w:rsid w:val="002565F5"/>
  </w:style>
  <w:style w:type="character" w:styleId="Strong">
    <w:name w:val="Strong"/>
    <w:basedOn w:val="DefaultParagraphFont"/>
    <w:uiPriority w:val="22"/>
    <w:qFormat/>
    <w:rsid w:val="002565F5"/>
    <w:rPr>
      <w:b/>
      <w:bCs/>
    </w:rPr>
  </w:style>
  <w:style w:type="paragraph" w:styleId="Subtitle">
    <w:name w:val="Subtitle"/>
    <w:basedOn w:val="Normal"/>
    <w:link w:val="SubtitleChar"/>
    <w:autoRedefine/>
    <w:uiPriority w:val="99"/>
    <w:qFormat/>
    <w:rsid w:val="00BB4DC8"/>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BB4DC8"/>
    <w:rPr>
      <w:rFonts w:ascii="Gill Sans" w:eastAsia="Times New Roman" w:hAnsi="Gill Sans" w:cs="Gill Sans"/>
      <w:bCs/>
      <w:sz w:val="40"/>
      <w:szCs w:val="40"/>
      <w:lang w:eastAsia="en-US"/>
    </w:rPr>
  </w:style>
  <w:style w:type="table" w:styleId="TableGrid">
    <w:name w:val="Table Grid"/>
    <w:basedOn w:val="TableNormal"/>
    <w:uiPriority w:val="59"/>
    <w:rsid w:val="002565F5"/>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BB4DC8"/>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BB4DC8"/>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2565F5"/>
    <w:pPr>
      <w:ind w:left="960"/>
    </w:pPr>
  </w:style>
  <w:style w:type="paragraph" w:styleId="TOC6">
    <w:name w:val="toc 6"/>
    <w:basedOn w:val="Normal"/>
    <w:next w:val="Normal"/>
    <w:autoRedefine/>
    <w:uiPriority w:val="39"/>
    <w:rsid w:val="002565F5"/>
    <w:pPr>
      <w:ind w:left="1200"/>
    </w:pPr>
  </w:style>
  <w:style w:type="paragraph" w:styleId="TOC7">
    <w:name w:val="toc 7"/>
    <w:basedOn w:val="Normal"/>
    <w:next w:val="Normal"/>
    <w:autoRedefine/>
    <w:uiPriority w:val="39"/>
    <w:rsid w:val="002565F5"/>
    <w:pPr>
      <w:ind w:left="1440"/>
    </w:pPr>
  </w:style>
  <w:style w:type="paragraph" w:styleId="TOC8">
    <w:name w:val="toc 8"/>
    <w:basedOn w:val="Normal"/>
    <w:next w:val="Normal"/>
    <w:autoRedefine/>
    <w:uiPriority w:val="39"/>
    <w:rsid w:val="002565F5"/>
    <w:pPr>
      <w:ind w:left="1680"/>
    </w:pPr>
  </w:style>
  <w:style w:type="paragraph" w:styleId="TOC9">
    <w:name w:val="toc 9"/>
    <w:basedOn w:val="Normal"/>
    <w:next w:val="Normal"/>
    <w:autoRedefine/>
    <w:uiPriority w:val="39"/>
    <w:rsid w:val="002565F5"/>
    <w:pPr>
      <w:ind w:left="1920"/>
    </w:pPr>
  </w:style>
  <w:style w:type="paragraph" w:styleId="ListNumber2">
    <w:name w:val="List Number 2"/>
    <w:basedOn w:val="Normal"/>
    <w:unhideWhenUsed/>
    <w:rsid w:val="00162001"/>
    <w:pPr>
      <w:numPr>
        <w:numId w:val="7"/>
      </w:numPr>
      <w:tabs>
        <w:tab w:val="clear" w:pos="720"/>
        <w:tab w:val="num" w:pos="450"/>
      </w:tabs>
      <w:spacing w:after="120"/>
      <w:ind w:left="446" w:hanging="230"/>
    </w:pPr>
  </w:style>
  <w:style w:type="paragraph" w:styleId="ListBullet3">
    <w:name w:val="List Bullet 3"/>
    <w:basedOn w:val="Normal"/>
    <w:autoRedefine/>
    <w:rsid w:val="00165BCE"/>
    <w:pPr>
      <w:numPr>
        <w:numId w:val="6"/>
      </w:numPr>
      <w:tabs>
        <w:tab w:val="clear" w:pos="1080"/>
        <w:tab w:val="num" w:pos="810"/>
      </w:tabs>
      <w:spacing w:after="120"/>
      <w:ind w:left="810"/>
      <w:contextualSpacing/>
    </w:pPr>
    <w:rPr>
      <w:szCs w:val="20"/>
    </w:rPr>
  </w:style>
  <w:style w:type="character" w:customStyle="1" w:styleId="apple-converted-space">
    <w:name w:val="apple-converted-space"/>
    <w:basedOn w:val="DefaultParagraphFont"/>
    <w:rsid w:val="00227DD2"/>
  </w:style>
  <w:style w:type="paragraph" w:customStyle="1" w:styleId="ColorfulList-Accent11">
    <w:name w:val="Colorful List - Accent 11"/>
    <w:basedOn w:val="Normal"/>
    <w:uiPriority w:val="34"/>
    <w:qFormat/>
    <w:rsid w:val="00227DD2"/>
    <w:pPr>
      <w:ind w:left="720"/>
      <w:contextualSpacing/>
    </w:pPr>
    <w:rPr>
      <w:sz w:val="22"/>
    </w:rPr>
  </w:style>
  <w:style w:type="paragraph" w:styleId="Revision">
    <w:name w:val="Revision"/>
    <w:hidden/>
    <w:uiPriority w:val="71"/>
    <w:rsid w:val="00227DD2"/>
    <w:pPr>
      <w:spacing w:after="0"/>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55"/>
    <w:pPr>
      <w:spacing w:after="0"/>
    </w:pPr>
    <w:rPr>
      <w:rFonts w:ascii="Palatino Linotype" w:eastAsia="Times New Roman" w:hAnsi="Palatino Linotype" w:cs="Times New Roman"/>
      <w:sz w:val="20"/>
      <w:lang w:eastAsia="en-US"/>
    </w:rPr>
  </w:style>
  <w:style w:type="paragraph" w:styleId="Heading1">
    <w:name w:val="heading 1"/>
    <w:basedOn w:val="Normal"/>
    <w:next w:val="Normal"/>
    <w:link w:val="Heading1Char"/>
    <w:autoRedefine/>
    <w:uiPriority w:val="9"/>
    <w:qFormat/>
    <w:rsid w:val="001813DC"/>
    <w:pPr>
      <w:keepNext/>
      <w:pBdr>
        <w:bottom w:val="single" w:sz="4" w:space="1" w:color="auto"/>
      </w:pBdr>
      <w:suppressAutoHyphens/>
      <w:spacing w:before="360" w:after="20"/>
      <w:outlineLvl w:val="0"/>
    </w:pPr>
    <w:rPr>
      <w:rFonts w:ascii="Gill Sans" w:hAnsi="Gill Sans" w:cs="Gill Sans"/>
      <w:spacing w:val="2"/>
      <w:kern w:val="32"/>
      <w:sz w:val="32"/>
      <w:szCs w:val="32"/>
    </w:rPr>
  </w:style>
  <w:style w:type="paragraph" w:styleId="Heading2">
    <w:name w:val="heading 2"/>
    <w:basedOn w:val="Normal"/>
    <w:next w:val="Normal"/>
    <w:link w:val="Heading2Char"/>
    <w:autoRedefine/>
    <w:qFormat/>
    <w:rsid w:val="00487FEE"/>
    <w:pPr>
      <w:keepNext/>
      <w:suppressAutoHyphens/>
      <w:spacing w:before="160" w:after="20"/>
      <w:outlineLvl w:val="1"/>
    </w:pPr>
    <w:rPr>
      <w:rFonts w:ascii="Gill Sans" w:hAnsi="Gill Sans" w:cs="Gill Sans"/>
      <w:noProof/>
      <w:spacing w:val="2"/>
      <w:sz w:val="27"/>
      <w:szCs w:val="27"/>
    </w:rPr>
  </w:style>
  <w:style w:type="paragraph" w:styleId="Heading3">
    <w:name w:val="heading 3"/>
    <w:basedOn w:val="Normal"/>
    <w:next w:val="Normal"/>
    <w:link w:val="Heading3Char"/>
    <w:autoRedefine/>
    <w:uiPriority w:val="9"/>
    <w:qFormat/>
    <w:rsid w:val="004035FA"/>
    <w:pPr>
      <w:keepNext/>
      <w:spacing w:before="16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2565F5"/>
    <w:pPr>
      <w:keepNext/>
      <w:spacing w:before="120"/>
      <w:outlineLvl w:val="3"/>
    </w:pPr>
    <w:rPr>
      <w:i/>
      <w:iCs/>
      <w:spacing w:val="2"/>
    </w:rPr>
  </w:style>
  <w:style w:type="paragraph" w:styleId="Heading5">
    <w:name w:val="heading 5"/>
    <w:basedOn w:val="Normal"/>
    <w:next w:val="Normal"/>
    <w:link w:val="Heading5Char"/>
    <w:uiPriority w:val="9"/>
    <w:qFormat/>
    <w:rsid w:val="002565F5"/>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2565F5"/>
    <w:pPr>
      <w:spacing w:before="240" w:after="60"/>
      <w:outlineLvl w:val="5"/>
    </w:pPr>
    <w:rPr>
      <w:bCs/>
      <w:i/>
      <w:szCs w:val="22"/>
    </w:rPr>
  </w:style>
  <w:style w:type="paragraph" w:styleId="Heading7">
    <w:name w:val="heading 7"/>
    <w:basedOn w:val="Normal"/>
    <w:next w:val="Normal"/>
    <w:link w:val="Heading7Char"/>
    <w:uiPriority w:val="9"/>
    <w:qFormat/>
    <w:rsid w:val="002565F5"/>
    <w:pPr>
      <w:spacing w:before="240" w:after="60"/>
      <w:outlineLvl w:val="6"/>
    </w:pPr>
    <w:rPr>
      <w:rFonts w:ascii="Calibri" w:hAnsi="Calibri"/>
    </w:rPr>
  </w:style>
  <w:style w:type="paragraph" w:styleId="Heading8">
    <w:name w:val="heading 8"/>
    <w:basedOn w:val="Normal"/>
    <w:next w:val="Normal"/>
    <w:link w:val="Heading8Char"/>
    <w:uiPriority w:val="9"/>
    <w:qFormat/>
    <w:rsid w:val="002565F5"/>
    <w:pPr>
      <w:spacing w:before="240" w:after="60"/>
      <w:outlineLvl w:val="7"/>
    </w:pPr>
    <w:rPr>
      <w:rFonts w:ascii="Calibri" w:hAnsi="Calibri"/>
      <w:i/>
      <w:iCs/>
    </w:rPr>
  </w:style>
  <w:style w:type="paragraph" w:styleId="Heading9">
    <w:name w:val="heading 9"/>
    <w:basedOn w:val="Normal"/>
    <w:next w:val="Normal"/>
    <w:link w:val="Heading9Char"/>
    <w:uiPriority w:val="9"/>
    <w:qFormat/>
    <w:rsid w:val="002565F5"/>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F5"/>
    <w:rPr>
      <w:rFonts w:ascii="Tahoma" w:hAnsi="Tahoma" w:cs="Tahoma"/>
      <w:sz w:val="16"/>
      <w:szCs w:val="16"/>
    </w:rPr>
  </w:style>
  <w:style w:type="character" w:customStyle="1" w:styleId="Heading1Char">
    <w:name w:val="Heading 1 Char"/>
    <w:basedOn w:val="DefaultParagraphFont"/>
    <w:link w:val="Heading1"/>
    <w:uiPriority w:val="9"/>
    <w:rsid w:val="001813DC"/>
    <w:rPr>
      <w:rFonts w:ascii="Gill Sans" w:eastAsia="Times New Roman" w:hAnsi="Gill Sans" w:cs="Gill Sans"/>
      <w:spacing w:val="2"/>
      <w:kern w:val="32"/>
      <w:sz w:val="32"/>
      <w:szCs w:val="32"/>
      <w:lang w:eastAsia="en-US"/>
    </w:rPr>
  </w:style>
  <w:style w:type="character" w:customStyle="1" w:styleId="Heading2Char">
    <w:name w:val="Heading 2 Char"/>
    <w:basedOn w:val="DefaultParagraphFont"/>
    <w:link w:val="Heading2"/>
    <w:rsid w:val="00487FEE"/>
    <w:rPr>
      <w:rFonts w:ascii="Gill Sans" w:eastAsia="Times New Roman" w:hAnsi="Gill Sans" w:cs="Gill Sans"/>
      <w:noProof/>
      <w:spacing w:val="2"/>
      <w:sz w:val="27"/>
      <w:szCs w:val="27"/>
      <w:lang w:eastAsia="en-US"/>
    </w:rPr>
  </w:style>
  <w:style w:type="character" w:customStyle="1" w:styleId="Heading3Char">
    <w:name w:val="Heading 3 Char"/>
    <w:basedOn w:val="DefaultParagraphFont"/>
    <w:link w:val="Heading3"/>
    <w:uiPriority w:val="9"/>
    <w:rsid w:val="004035FA"/>
    <w:rPr>
      <w:rFonts w:ascii="Palatino Linotype" w:eastAsia="Calibri" w:hAnsi="Palatino Linotype" w:cs="Gill Sans"/>
      <w:b/>
      <w:spacing w:val="2"/>
      <w:sz w:val="20"/>
      <w:szCs w:val="22"/>
      <w:lang w:eastAsia="en-US"/>
    </w:rPr>
  </w:style>
  <w:style w:type="character" w:customStyle="1" w:styleId="Heading4Char">
    <w:name w:val="Heading 4 Char"/>
    <w:basedOn w:val="DefaultParagraphFont"/>
    <w:link w:val="Heading4"/>
    <w:uiPriority w:val="9"/>
    <w:rsid w:val="002565F5"/>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2565F5"/>
    <w:pPr>
      <w:tabs>
        <w:tab w:val="left" w:pos="432"/>
        <w:tab w:val="left" w:pos="648"/>
      </w:tabs>
      <w:spacing w:after="120"/>
    </w:pPr>
    <w:rPr>
      <w:rFonts w:eastAsia="Calibri"/>
    </w:rPr>
  </w:style>
  <w:style w:type="character" w:customStyle="1" w:styleId="BodyTextChar">
    <w:name w:val="Body Text Char"/>
    <w:basedOn w:val="DefaultParagraphFont"/>
    <w:link w:val="BodyText"/>
    <w:rsid w:val="002565F5"/>
    <w:rPr>
      <w:rFonts w:ascii="Palatino Linotype" w:eastAsia="Calibri" w:hAnsi="Palatino Linotype" w:cs="Times New Roman"/>
      <w:sz w:val="22"/>
      <w:lang w:eastAsia="en-US"/>
    </w:rPr>
  </w:style>
  <w:style w:type="paragraph" w:styleId="TOC1">
    <w:name w:val="toc 1"/>
    <w:basedOn w:val="Normal"/>
    <w:next w:val="Normal"/>
    <w:autoRedefine/>
    <w:uiPriority w:val="39"/>
    <w:rsid w:val="002565F5"/>
    <w:pPr>
      <w:tabs>
        <w:tab w:val="right" w:pos="8730"/>
      </w:tabs>
    </w:pPr>
    <w:rPr>
      <w:b/>
      <w:noProof/>
      <w:szCs w:val="22"/>
    </w:rPr>
  </w:style>
  <w:style w:type="paragraph" w:styleId="TOC2">
    <w:name w:val="toc 2"/>
    <w:basedOn w:val="Normal"/>
    <w:next w:val="Normal"/>
    <w:autoRedefine/>
    <w:uiPriority w:val="39"/>
    <w:rsid w:val="002565F5"/>
    <w:pPr>
      <w:tabs>
        <w:tab w:val="right" w:leader="dot" w:pos="7830"/>
      </w:tabs>
      <w:ind w:left="216"/>
    </w:pPr>
    <w:rPr>
      <w:noProof/>
    </w:rPr>
  </w:style>
  <w:style w:type="paragraph" w:styleId="TOC3">
    <w:name w:val="toc 3"/>
    <w:basedOn w:val="Normal"/>
    <w:next w:val="Normal"/>
    <w:autoRedefine/>
    <w:uiPriority w:val="39"/>
    <w:rsid w:val="002565F5"/>
    <w:pPr>
      <w:tabs>
        <w:tab w:val="right" w:leader="dot" w:pos="7830"/>
      </w:tabs>
      <w:ind w:left="576"/>
    </w:pPr>
    <w:rPr>
      <w:noProof/>
    </w:rPr>
  </w:style>
  <w:style w:type="paragraph" w:styleId="TOC4">
    <w:name w:val="toc 4"/>
    <w:basedOn w:val="Normal"/>
    <w:next w:val="Normal"/>
    <w:autoRedefine/>
    <w:uiPriority w:val="39"/>
    <w:rsid w:val="002565F5"/>
    <w:pPr>
      <w:tabs>
        <w:tab w:val="right" w:leader="dot" w:pos="8630"/>
      </w:tabs>
      <w:ind w:left="1080"/>
    </w:pPr>
  </w:style>
  <w:style w:type="paragraph" w:styleId="Header">
    <w:name w:val="header"/>
    <w:basedOn w:val="Normal"/>
    <w:link w:val="HeaderChar"/>
    <w:uiPriority w:val="99"/>
    <w:unhideWhenUsed/>
    <w:rsid w:val="002565F5"/>
    <w:pPr>
      <w:tabs>
        <w:tab w:val="right" w:pos="8730"/>
      </w:tabs>
    </w:pPr>
    <w:rPr>
      <w:szCs w:val="20"/>
    </w:rPr>
  </w:style>
  <w:style w:type="character" w:customStyle="1" w:styleId="HeaderChar">
    <w:name w:val="Header Char"/>
    <w:basedOn w:val="DefaultParagraphFont"/>
    <w:link w:val="Header"/>
    <w:uiPriority w:val="99"/>
    <w:rsid w:val="002565F5"/>
    <w:rPr>
      <w:rFonts w:ascii="Palatino Linotype" w:eastAsia="Times New Roman" w:hAnsi="Palatino Linotype" w:cs="Times New Roman"/>
      <w:sz w:val="20"/>
      <w:szCs w:val="20"/>
      <w:lang w:eastAsia="en-US"/>
    </w:rPr>
  </w:style>
  <w:style w:type="paragraph" w:styleId="Footer">
    <w:name w:val="footer"/>
    <w:basedOn w:val="Normal"/>
    <w:link w:val="FooterChar"/>
    <w:unhideWhenUsed/>
    <w:rsid w:val="002565F5"/>
    <w:pPr>
      <w:tabs>
        <w:tab w:val="center" w:pos="4680"/>
        <w:tab w:val="right" w:pos="10980"/>
      </w:tabs>
    </w:pPr>
    <w:rPr>
      <w:szCs w:val="20"/>
    </w:rPr>
  </w:style>
  <w:style w:type="character" w:customStyle="1" w:styleId="FooterChar">
    <w:name w:val="Footer Char"/>
    <w:basedOn w:val="DefaultParagraphFont"/>
    <w:link w:val="Footer"/>
    <w:rsid w:val="002565F5"/>
    <w:rPr>
      <w:rFonts w:ascii="Palatino Linotype" w:eastAsia="Times New Roman" w:hAnsi="Palatino Linotype" w:cs="Times New Roman"/>
      <w:sz w:val="20"/>
      <w:szCs w:val="20"/>
      <w:lang w:eastAsia="en-US"/>
    </w:rPr>
  </w:style>
  <w:style w:type="character" w:customStyle="1" w:styleId="BalloonTextChar">
    <w:name w:val="Balloon Text Char"/>
    <w:basedOn w:val="DefaultParagraphFont"/>
    <w:link w:val="BalloonText"/>
    <w:uiPriority w:val="99"/>
    <w:semiHidden/>
    <w:rsid w:val="002565F5"/>
    <w:rPr>
      <w:rFonts w:ascii="Tahoma" w:eastAsia="Times New Roman" w:hAnsi="Tahoma" w:cs="Tahoma"/>
      <w:sz w:val="16"/>
      <w:szCs w:val="16"/>
      <w:lang w:eastAsia="en-US"/>
    </w:rPr>
  </w:style>
  <w:style w:type="paragraph" w:styleId="BlockText">
    <w:name w:val="Block Text"/>
    <w:basedOn w:val="BodyText"/>
    <w:uiPriority w:val="99"/>
    <w:rsid w:val="00B474CC"/>
    <w:pPr>
      <w:ind w:left="216" w:right="216"/>
    </w:pPr>
  </w:style>
  <w:style w:type="paragraph" w:customStyle="1" w:styleId="Blurb">
    <w:name w:val="Blurb"/>
    <w:basedOn w:val="Normal"/>
    <w:qFormat/>
    <w:rsid w:val="002565F5"/>
    <w:pPr>
      <w:spacing w:before="100" w:after="200"/>
      <w:ind w:right="3258"/>
    </w:pPr>
    <w:rPr>
      <w:i/>
    </w:rPr>
  </w:style>
  <w:style w:type="paragraph" w:customStyle="1" w:styleId="BodyBullet">
    <w:name w:val="Body Bullet"/>
    <w:basedOn w:val="BodyText"/>
    <w:next w:val="BodyText"/>
    <w:link w:val="BodyBulletChar"/>
    <w:qFormat/>
    <w:rsid w:val="002565F5"/>
    <w:pPr>
      <w:numPr>
        <w:numId w:val="2"/>
      </w:numPr>
    </w:pPr>
  </w:style>
  <w:style w:type="character" w:customStyle="1" w:styleId="BodyBulletChar">
    <w:name w:val="Body Bullet Char"/>
    <w:basedOn w:val="BodyTextChar"/>
    <w:link w:val="BodyBullet"/>
    <w:rsid w:val="002565F5"/>
    <w:rPr>
      <w:rFonts w:ascii="Palatino Linotype" w:eastAsia="Calibri" w:hAnsi="Palatino Linotype" w:cs="Times New Roman"/>
      <w:sz w:val="20"/>
      <w:lang w:eastAsia="en-US"/>
    </w:rPr>
  </w:style>
  <w:style w:type="paragraph" w:customStyle="1" w:styleId="BodyBullet2">
    <w:name w:val="Body Bullet 2"/>
    <w:basedOn w:val="BodyBullet"/>
    <w:next w:val="BodyBullet"/>
    <w:link w:val="BodyBullet2Char"/>
    <w:qFormat/>
    <w:rsid w:val="002565F5"/>
    <w:pPr>
      <w:numPr>
        <w:ilvl w:val="1"/>
      </w:numPr>
    </w:pPr>
  </w:style>
  <w:style w:type="character" w:customStyle="1" w:styleId="BodyBullet2Char">
    <w:name w:val="Body Bullet 2 Char"/>
    <w:basedOn w:val="BodyBulletChar"/>
    <w:link w:val="BodyBullet2"/>
    <w:rsid w:val="002565F5"/>
    <w:rPr>
      <w:rFonts w:ascii="Palatino Linotype" w:eastAsia="Calibri" w:hAnsi="Palatino Linotype" w:cs="Times New Roman"/>
      <w:sz w:val="20"/>
      <w:lang w:eastAsia="en-US"/>
    </w:rPr>
  </w:style>
  <w:style w:type="paragraph" w:styleId="BodyTextIndent">
    <w:name w:val="Body Text Indent"/>
    <w:basedOn w:val="Normal"/>
    <w:link w:val="BodyTextIndentChar"/>
    <w:rsid w:val="002565F5"/>
    <w:pPr>
      <w:spacing w:after="120"/>
      <w:ind w:left="360"/>
    </w:pPr>
  </w:style>
  <w:style w:type="character" w:customStyle="1" w:styleId="BodyTextIndentChar">
    <w:name w:val="Body Text Indent Char"/>
    <w:basedOn w:val="DefaultParagraphFont"/>
    <w:link w:val="BodyTextIndent"/>
    <w:rsid w:val="002565F5"/>
    <w:rPr>
      <w:rFonts w:ascii="Palatino Linotype" w:eastAsia="Times New Roman" w:hAnsi="Palatino Linotype" w:cs="Times New Roman"/>
      <w:sz w:val="22"/>
      <w:lang w:eastAsia="en-US"/>
    </w:rPr>
  </w:style>
  <w:style w:type="paragraph" w:styleId="Caption">
    <w:name w:val="caption"/>
    <w:basedOn w:val="Normal"/>
    <w:next w:val="Normal"/>
    <w:rsid w:val="002565F5"/>
    <w:pPr>
      <w:spacing w:after="200"/>
    </w:pPr>
    <w:rPr>
      <w:b/>
      <w:bCs/>
      <w:color w:val="4F81BD" w:themeColor="accent1"/>
      <w:sz w:val="18"/>
      <w:szCs w:val="18"/>
    </w:rPr>
  </w:style>
  <w:style w:type="paragraph" w:customStyle="1" w:styleId="CommentBullet1">
    <w:name w:val="Comment Bullet 1"/>
    <w:basedOn w:val="Normal"/>
    <w:link w:val="CommentBullet1Char"/>
    <w:rsid w:val="002565F5"/>
    <w:pPr>
      <w:numPr>
        <w:numId w:val="3"/>
      </w:numPr>
      <w:spacing w:before="100" w:after="100"/>
    </w:pPr>
    <w:rPr>
      <w:szCs w:val="20"/>
    </w:rPr>
  </w:style>
  <w:style w:type="character" w:customStyle="1" w:styleId="CommentBullet1Char">
    <w:name w:val="Comment Bullet 1 Char"/>
    <w:basedOn w:val="DefaultParagraphFont"/>
    <w:link w:val="CommentBullet1"/>
    <w:locked/>
    <w:rsid w:val="002565F5"/>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2565F5"/>
    <w:rPr>
      <w:sz w:val="18"/>
      <w:szCs w:val="18"/>
    </w:rPr>
  </w:style>
  <w:style w:type="paragraph" w:styleId="CommentText">
    <w:name w:val="annotation text"/>
    <w:basedOn w:val="Normal"/>
    <w:link w:val="CommentTextChar"/>
    <w:rsid w:val="002565F5"/>
  </w:style>
  <w:style w:type="character" w:customStyle="1" w:styleId="CommentTextChar">
    <w:name w:val="Comment Text Char"/>
    <w:basedOn w:val="DefaultParagraphFont"/>
    <w:link w:val="CommentText"/>
    <w:rsid w:val="002565F5"/>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2565F5"/>
    <w:rPr>
      <w:b/>
      <w:bCs/>
      <w:szCs w:val="20"/>
    </w:rPr>
  </w:style>
  <w:style w:type="character" w:customStyle="1" w:styleId="CommentSubjectChar">
    <w:name w:val="Comment Subject Char"/>
    <w:basedOn w:val="CommentTextChar"/>
    <w:link w:val="CommentSubject"/>
    <w:uiPriority w:val="99"/>
    <w:rsid w:val="002565F5"/>
    <w:rPr>
      <w:rFonts w:ascii="Palatino Linotype" w:eastAsia="Times New Roman" w:hAnsi="Palatino Linotype" w:cs="Times New Roman"/>
      <w:b/>
      <w:bCs/>
      <w:sz w:val="20"/>
      <w:szCs w:val="20"/>
      <w:lang w:eastAsia="en-US"/>
    </w:rPr>
  </w:style>
  <w:style w:type="paragraph" w:customStyle="1" w:styleId="Default">
    <w:name w:val="Default"/>
    <w:rsid w:val="002565F5"/>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2565F5"/>
    <w:rPr>
      <w:rFonts w:ascii="Lucida Grande" w:hAnsi="Lucida Grande" w:cs="Lucida Grande"/>
    </w:rPr>
  </w:style>
  <w:style w:type="character" w:customStyle="1" w:styleId="DocumentMapChar">
    <w:name w:val="Document Map Char"/>
    <w:basedOn w:val="DefaultParagraphFont"/>
    <w:link w:val="DocumentMap"/>
    <w:rsid w:val="002565F5"/>
    <w:rPr>
      <w:rFonts w:ascii="Lucida Grande" w:eastAsia="Times New Roman" w:hAnsi="Lucida Grande" w:cs="Lucida Grande"/>
      <w:sz w:val="22"/>
      <w:lang w:eastAsia="en-US"/>
    </w:rPr>
  </w:style>
  <w:style w:type="character" w:styleId="Emphasis">
    <w:name w:val="Emphasis"/>
    <w:basedOn w:val="DefaultParagraphFont"/>
    <w:uiPriority w:val="20"/>
    <w:qFormat/>
    <w:rsid w:val="002565F5"/>
    <w:rPr>
      <w:i/>
      <w:iCs/>
    </w:rPr>
  </w:style>
  <w:style w:type="character" w:styleId="EndnoteReference">
    <w:name w:val="endnote reference"/>
    <w:basedOn w:val="DefaultParagraphFont"/>
    <w:uiPriority w:val="99"/>
    <w:rsid w:val="002565F5"/>
    <w:rPr>
      <w:vertAlign w:val="superscript"/>
    </w:rPr>
  </w:style>
  <w:style w:type="paragraph" w:styleId="EndnoteText">
    <w:name w:val="endnote text"/>
    <w:basedOn w:val="Normal"/>
    <w:link w:val="EndnoteTextChar"/>
    <w:uiPriority w:val="99"/>
    <w:rsid w:val="002565F5"/>
    <w:pPr>
      <w:spacing w:after="40"/>
    </w:pPr>
    <w:rPr>
      <w:iCs/>
      <w:szCs w:val="20"/>
    </w:rPr>
  </w:style>
  <w:style w:type="character" w:customStyle="1" w:styleId="EndnoteTextChar">
    <w:name w:val="Endnote Text Char"/>
    <w:basedOn w:val="DefaultParagraphFont"/>
    <w:link w:val="EndnoteText"/>
    <w:uiPriority w:val="99"/>
    <w:rsid w:val="002565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2565F5"/>
    <w:rPr>
      <w:color w:val="800080"/>
      <w:u w:val="single"/>
    </w:rPr>
  </w:style>
  <w:style w:type="character" w:styleId="FootnoteReference">
    <w:name w:val="footnote reference"/>
    <w:basedOn w:val="DefaultParagraphFont"/>
    <w:uiPriority w:val="99"/>
    <w:unhideWhenUsed/>
    <w:rsid w:val="002565F5"/>
    <w:rPr>
      <w:vertAlign w:val="superscript"/>
    </w:rPr>
  </w:style>
  <w:style w:type="paragraph" w:styleId="FootnoteText">
    <w:name w:val="footnote text"/>
    <w:basedOn w:val="Normal"/>
    <w:link w:val="FootnoteTextChar"/>
    <w:uiPriority w:val="99"/>
    <w:unhideWhenUsed/>
    <w:rsid w:val="002565F5"/>
    <w:rPr>
      <w:szCs w:val="20"/>
    </w:rPr>
  </w:style>
  <w:style w:type="character" w:customStyle="1" w:styleId="FootnoteTextChar">
    <w:name w:val="Footnote Text Char"/>
    <w:basedOn w:val="DefaultParagraphFont"/>
    <w:link w:val="FootnoteText"/>
    <w:uiPriority w:val="99"/>
    <w:rsid w:val="002565F5"/>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2565F5"/>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2565F5"/>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2565F5"/>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2565F5"/>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2565F5"/>
    <w:rPr>
      <w:rFonts w:ascii="Cambria" w:eastAsia="Times New Roman" w:hAnsi="Cambria" w:cs="Times New Roman"/>
      <w:sz w:val="22"/>
      <w:szCs w:val="22"/>
      <w:lang w:eastAsia="en-US"/>
    </w:rPr>
  </w:style>
  <w:style w:type="paragraph" w:customStyle="1" w:styleId="HeadingDisclaimer">
    <w:name w:val="Heading_Disclaimer"/>
    <w:basedOn w:val="Normal"/>
    <w:link w:val="HeadingDisclaimerChar"/>
    <w:autoRedefine/>
    <w:qFormat/>
    <w:rsid w:val="002565F5"/>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2565F5"/>
    <w:rPr>
      <w:rFonts w:ascii="Gill Sans" w:eastAsia="Times New Roman" w:hAnsi="Gill Sans" w:cs="Gill Sans"/>
      <w:sz w:val="28"/>
      <w:szCs w:val="28"/>
      <w:lang w:eastAsia="en-US"/>
    </w:rPr>
  </w:style>
  <w:style w:type="paragraph" w:customStyle="1" w:styleId="Heading-Intro">
    <w:name w:val="Heading-Intro"/>
    <w:basedOn w:val="Normal"/>
    <w:link w:val="Heading-IntroChar"/>
    <w:autoRedefine/>
    <w:qFormat/>
    <w:rsid w:val="002565F5"/>
    <w:pPr>
      <w:keepNext/>
      <w:spacing w:before="360"/>
    </w:pPr>
    <w:rPr>
      <w:rFonts w:ascii="Helvetica" w:hAnsi="Helvetica"/>
      <w:b/>
      <w:sz w:val="28"/>
    </w:rPr>
  </w:style>
  <w:style w:type="character" w:customStyle="1" w:styleId="Heading-IntroChar">
    <w:name w:val="Heading-Intro Char"/>
    <w:basedOn w:val="DefaultParagraphFont"/>
    <w:link w:val="Heading-Intro"/>
    <w:rsid w:val="002565F5"/>
    <w:rPr>
      <w:rFonts w:ascii="Helvetica" w:eastAsia="Times New Roman" w:hAnsi="Helvetica" w:cs="Times New Roman"/>
      <w:b/>
      <w:sz w:val="28"/>
      <w:lang w:eastAsia="en-US"/>
    </w:rPr>
  </w:style>
  <w:style w:type="paragraph" w:customStyle="1" w:styleId="Heading1-noTOC">
    <w:name w:val="Heading1-noTOC"/>
    <w:basedOn w:val="Normal"/>
    <w:next w:val="BodyText"/>
    <w:link w:val="Heading1-noTOCChar"/>
    <w:autoRedefine/>
    <w:qFormat/>
    <w:rsid w:val="001813DC"/>
    <w:pPr>
      <w:spacing w:before="400"/>
    </w:pPr>
    <w:rPr>
      <w:rFonts w:ascii="Gill Sans" w:hAnsi="Gill Sans" w:cs="Gill Sans"/>
      <w:sz w:val="32"/>
      <w:szCs w:val="32"/>
    </w:rPr>
  </w:style>
  <w:style w:type="character" w:customStyle="1" w:styleId="Heading1-noTOCChar">
    <w:name w:val="Heading1-noTOC Char"/>
    <w:basedOn w:val="DefaultParagraphFont"/>
    <w:link w:val="Heading1-noTOC"/>
    <w:rsid w:val="001813DC"/>
    <w:rPr>
      <w:rFonts w:ascii="Gill Sans" w:eastAsia="Times New Roman" w:hAnsi="Gill Sans" w:cs="Gill Sans"/>
      <w:sz w:val="32"/>
      <w:szCs w:val="32"/>
      <w:lang w:eastAsia="en-US"/>
    </w:rPr>
  </w:style>
  <w:style w:type="paragraph" w:styleId="HTMLPreformatted">
    <w:name w:val="HTML Preformatted"/>
    <w:basedOn w:val="Normal"/>
    <w:link w:val="HTMLPreformattedChar"/>
    <w:uiPriority w:val="99"/>
    <w:unhideWhenUsed/>
    <w:rsid w:val="0025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565F5"/>
    <w:rPr>
      <w:rFonts w:ascii="Courier New" w:eastAsia="Times New Roman" w:hAnsi="Courier New" w:cs="Courier New"/>
      <w:sz w:val="20"/>
      <w:szCs w:val="20"/>
      <w:lang w:eastAsia="en-US"/>
    </w:rPr>
  </w:style>
  <w:style w:type="character" w:styleId="Hyperlink">
    <w:name w:val="Hyperlink"/>
    <w:basedOn w:val="DefaultParagraphFont"/>
    <w:unhideWhenUsed/>
    <w:rsid w:val="002565F5"/>
    <w:rPr>
      <w:color w:val="0000FF"/>
      <w:u w:val="single"/>
    </w:rPr>
  </w:style>
  <w:style w:type="character" w:customStyle="1" w:styleId="itxtrst">
    <w:name w:val="itxtrst"/>
    <w:basedOn w:val="DefaultParagraphFont"/>
    <w:rsid w:val="002565F5"/>
  </w:style>
  <w:style w:type="character" w:customStyle="1" w:styleId="l-normaldigitafter">
    <w:name w:val="l-normaldigitafter"/>
    <w:basedOn w:val="DefaultParagraphFont"/>
    <w:rsid w:val="002565F5"/>
  </w:style>
  <w:style w:type="paragraph" w:styleId="ListBullet">
    <w:name w:val="List Bullet"/>
    <w:basedOn w:val="Normal"/>
    <w:uiPriority w:val="99"/>
    <w:unhideWhenUsed/>
    <w:rsid w:val="002565F5"/>
    <w:pPr>
      <w:numPr>
        <w:numId w:val="4"/>
      </w:numPr>
      <w:contextualSpacing/>
    </w:pPr>
  </w:style>
  <w:style w:type="paragraph" w:styleId="ListBullet2">
    <w:name w:val="List Bullet 2"/>
    <w:basedOn w:val="Normal"/>
    <w:uiPriority w:val="99"/>
    <w:unhideWhenUsed/>
    <w:rsid w:val="00747330"/>
    <w:pPr>
      <w:numPr>
        <w:numId w:val="5"/>
      </w:numPr>
      <w:tabs>
        <w:tab w:val="clear" w:pos="720"/>
        <w:tab w:val="num" w:pos="450"/>
      </w:tabs>
      <w:spacing w:after="120"/>
      <w:ind w:left="450" w:hanging="234"/>
    </w:pPr>
  </w:style>
  <w:style w:type="paragraph" w:styleId="ListParagraph">
    <w:name w:val="List Paragraph"/>
    <w:basedOn w:val="Normal"/>
    <w:uiPriority w:val="34"/>
    <w:qFormat/>
    <w:rsid w:val="002565F5"/>
    <w:pPr>
      <w:ind w:left="720"/>
      <w:contextualSpacing/>
    </w:pPr>
  </w:style>
  <w:style w:type="paragraph" w:styleId="NormalWeb">
    <w:name w:val="Normal (Web)"/>
    <w:basedOn w:val="Normal"/>
    <w:uiPriority w:val="99"/>
    <w:unhideWhenUsed/>
    <w:rsid w:val="002565F5"/>
    <w:pPr>
      <w:spacing w:after="180"/>
    </w:pPr>
  </w:style>
  <w:style w:type="paragraph" w:customStyle="1" w:styleId="Pa8">
    <w:name w:val="Pa8"/>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2565F5"/>
  </w:style>
  <w:style w:type="character" w:customStyle="1" w:styleId="preloadwrap">
    <w:name w:val="preloadwrap"/>
    <w:basedOn w:val="DefaultParagraphFont"/>
    <w:rsid w:val="002565F5"/>
  </w:style>
  <w:style w:type="character" w:styleId="Strong">
    <w:name w:val="Strong"/>
    <w:basedOn w:val="DefaultParagraphFont"/>
    <w:uiPriority w:val="22"/>
    <w:qFormat/>
    <w:rsid w:val="002565F5"/>
    <w:rPr>
      <w:b/>
      <w:bCs/>
    </w:rPr>
  </w:style>
  <w:style w:type="paragraph" w:styleId="Subtitle">
    <w:name w:val="Subtitle"/>
    <w:basedOn w:val="Normal"/>
    <w:link w:val="SubtitleChar"/>
    <w:autoRedefine/>
    <w:uiPriority w:val="99"/>
    <w:qFormat/>
    <w:rsid w:val="00BB4DC8"/>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BB4DC8"/>
    <w:rPr>
      <w:rFonts w:ascii="Gill Sans" w:eastAsia="Times New Roman" w:hAnsi="Gill Sans" w:cs="Gill Sans"/>
      <w:bCs/>
      <w:sz w:val="40"/>
      <w:szCs w:val="40"/>
      <w:lang w:eastAsia="en-US"/>
    </w:rPr>
  </w:style>
  <w:style w:type="table" w:styleId="TableGrid">
    <w:name w:val="Table Grid"/>
    <w:basedOn w:val="TableNormal"/>
    <w:uiPriority w:val="59"/>
    <w:rsid w:val="002565F5"/>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BB4DC8"/>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BB4DC8"/>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2565F5"/>
    <w:pPr>
      <w:ind w:left="960"/>
    </w:pPr>
  </w:style>
  <w:style w:type="paragraph" w:styleId="TOC6">
    <w:name w:val="toc 6"/>
    <w:basedOn w:val="Normal"/>
    <w:next w:val="Normal"/>
    <w:autoRedefine/>
    <w:uiPriority w:val="39"/>
    <w:rsid w:val="002565F5"/>
    <w:pPr>
      <w:ind w:left="1200"/>
    </w:pPr>
  </w:style>
  <w:style w:type="paragraph" w:styleId="TOC7">
    <w:name w:val="toc 7"/>
    <w:basedOn w:val="Normal"/>
    <w:next w:val="Normal"/>
    <w:autoRedefine/>
    <w:uiPriority w:val="39"/>
    <w:rsid w:val="002565F5"/>
    <w:pPr>
      <w:ind w:left="1440"/>
    </w:pPr>
  </w:style>
  <w:style w:type="paragraph" w:styleId="TOC8">
    <w:name w:val="toc 8"/>
    <w:basedOn w:val="Normal"/>
    <w:next w:val="Normal"/>
    <w:autoRedefine/>
    <w:uiPriority w:val="39"/>
    <w:rsid w:val="002565F5"/>
    <w:pPr>
      <w:ind w:left="1680"/>
    </w:pPr>
  </w:style>
  <w:style w:type="paragraph" w:styleId="TOC9">
    <w:name w:val="toc 9"/>
    <w:basedOn w:val="Normal"/>
    <w:next w:val="Normal"/>
    <w:autoRedefine/>
    <w:uiPriority w:val="39"/>
    <w:rsid w:val="002565F5"/>
    <w:pPr>
      <w:ind w:left="1920"/>
    </w:pPr>
  </w:style>
  <w:style w:type="paragraph" w:styleId="ListNumber2">
    <w:name w:val="List Number 2"/>
    <w:basedOn w:val="Normal"/>
    <w:unhideWhenUsed/>
    <w:rsid w:val="00162001"/>
    <w:pPr>
      <w:numPr>
        <w:numId w:val="7"/>
      </w:numPr>
      <w:tabs>
        <w:tab w:val="clear" w:pos="720"/>
        <w:tab w:val="num" w:pos="450"/>
      </w:tabs>
      <w:spacing w:after="120"/>
      <w:ind w:left="446" w:hanging="230"/>
    </w:pPr>
  </w:style>
  <w:style w:type="paragraph" w:styleId="ListBullet3">
    <w:name w:val="List Bullet 3"/>
    <w:basedOn w:val="Normal"/>
    <w:autoRedefine/>
    <w:rsid w:val="00165BCE"/>
    <w:pPr>
      <w:numPr>
        <w:numId w:val="6"/>
      </w:numPr>
      <w:tabs>
        <w:tab w:val="clear" w:pos="1080"/>
        <w:tab w:val="num" w:pos="810"/>
      </w:tabs>
      <w:spacing w:after="120"/>
      <w:ind w:left="810"/>
      <w:contextualSpacing/>
    </w:pPr>
    <w:rPr>
      <w:szCs w:val="20"/>
    </w:rPr>
  </w:style>
  <w:style w:type="character" w:customStyle="1" w:styleId="apple-converted-space">
    <w:name w:val="apple-converted-space"/>
    <w:basedOn w:val="DefaultParagraphFont"/>
    <w:rsid w:val="00227DD2"/>
  </w:style>
  <w:style w:type="paragraph" w:customStyle="1" w:styleId="ColorfulList-Accent11">
    <w:name w:val="Colorful List - Accent 11"/>
    <w:basedOn w:val="Normal"/>
    <w:uiPriority w:val="34"/>
    <w:qFormat/>
    <w:rsid w:val="00227DD2"/>
    <w:pPr>
      <w:ind w:left="720"/>
      <w:contextualSpacing/>
    </w:pPr>
    <w:rPr>
      <w:sz w:val="22"/>
    </w:rPr>
  </w:style>
  <w:style w:type="paragraph" w:styleId="Revision">
    <w:name w:val="Revision"/>
    <w:hidden/>
    <w:uiPriority w:val="71"/>
    <w:rsid w:val="00227DD2"/>
    <w:pPr>
      <w:spacing w:after="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nservationtools.org/guides/show/119" TargetMode="External"/><Relationship Id="rId21" Type="http://schemas.openxmlformats.org/officeDocument/2006/relationships/hyperlink" Target="http://conservationtools.org/guides/show/84" TargetMode="External"/><Relationship Id="rId22" Type="http://schemas.openxmlformats.org/officeDocument/2006/relationships/hyperlink" Target="http://conservationtools.org/guides/show/132" TargetMode="External"/><Relationship Id="rId23" Type="http://schemas.openxmlformats.org/officeDocument/2006/relationships/hyperlink" Target="http://conservationtools.org/experts/show/881" TargetMode="External"/><Relationship Id="rId24" Type="http://schemas.openxmlformats.org/officeDocument/2006/relationships/hyperlink" Target="http://conservationtools.org/experts/show/476" TargetMode="External"/><Relationship Id="rId25" Type="http://schemas.openxmlformats.org/officeDocument/2006/relationships/hyperlink" Target="mailto:aloza@conserveland.org" TargetMode="External"/><Relationship Id="rId26" Type="http://schemas.openxmlformats.org/officeDocument/2006/relationships/image" Target="media/image1.jpeg"/><Relationship Id="rId27" Type="http://schemas.openxmlformats.org/officeDocument/2006/relationships/image" Target="media/image2.jpeg"/><Relationship Id="rId28" Type="http://schemas.openxmlformats.org/officeDocument/2006/relationships/image" Target="media/image3.jpg"/><Relationship Id="rId2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5.jpeg"/><Relationship Id="rId31" Type="http://schemas.openxmlformats.org/officeDocument/2006/relationships/image" Target="media/image6.jpeg"/><Relationship Id="rId32" Type="http://schemas.openxmlformats.org/officeDocument/2006/relationships/hyperlink" Target="http://conservationtools.org" TargetMode="External"/><Relationship Id="rId9" Type="http://schemas.openxmlformats.org/officeDocument/2006/relationships/hyperlink" Target="http://conservationtools.org/glossary/show/259"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conservationtools.org/glossary/show/262" TargetMode="External"/><Relationship Id="rId11" Type="http://schemas.openxmlformats.org/officeDocument/2006/relationships/hyperlink" Target="http://conservationtools.org/guides/show/112-Biodiversity" TargetMode="External"/><Relationship Id="rId12" Type="http://schemas.openxmlformats.org/officeDocument/2006/relationships/hyperlink" Target="http://conservationtools.org/glossary/show/267" TargetMode="External"/><Relationship Id="rId13" Type="http://schemas.openxmlformats.org/officeDocument/2006/relationships/hyperlink" Target="http://www.ncstormwater.org/pdfs/FINAL-Buffers%20for%20Clean%20Water%20Brochure.pdf" TargetMode="External"/><Relationship Id="rId14" Type="http://schemas.openxmlformats.org/officeDocument/2006/relationships/hyperlink" Target="http://conservationtools.org/libraries/1/topics/25" TargetMode="External"/><Relationship Id="rId15" Type="http://schemas.openxmlformats.org/officeDocument/2006/relationships/hyperlink" Target="http://conservationtools.org/libraries/1/topics/181" TargetMode="External"/><Relationship Id="rId16" Type="http://schemas.openxmlformats.org/officeDocument/2006/relationships/hyperlink" Target="http://conservationtools.org/libraries/1/topics/168" TargetMode="External"/><Relationship Id="rId17" Type="http://schemas.openxmlformats.org/officeDocument/2006/relationships/hyperlink" Target="http://conservationtools.org/libraries/1/library_items/1261" TargetMode="External"/><Relationship Id="rId18" Type="http://schemas.openxmlformats.org/officeDocument/2006/relationships/hyperlink" Target="http://conservationtools.org/libraries/1/library_items/702" TargetMode="External"/><Relationship Id="rId19" Type="http://schemas.openxmlformats.org/officeDocument/2006/relationships/hyperlink" Target="http://conservationtools.org/guides/show/110" TargetMode="External"/><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ConservationTool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C12180-5091-ED4C-A966-A6B544B6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4534</Words>
  <Characters>25850</Characters>
  <Application>Microsoft Macintosh Word</Application>
  <DocSecurity>0</DocSecurity>
  <Lines>215</Lines>
  <Paragraphs>60</Paragraphs>
  <ScaleCrop>false</ScaleCrop>
  <Company>Pennsylvania Land Trust Association</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Palta Admin</cp:lastModifiedBy>
  <cp:revision>2</cp:revision>
  <cp:lastPrinted>2014-05-20T17:09:00Z</cp:lastPrinted>
  <dcterms:created xsi:type="dcterms:W3CDTF">2014-05-20T17:52:00Z</dcterms:created>
  <dcterms:modified xsi:type="dcterms:W3CDTF">2014-05-20T17:52:00Z</dcterms:modified>
</cp:coreProperties>
</file>